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DC2F9" w14:textId="77777777" w:rsidR="0056148B" w:rsidRDefault="0056148B" w:rsidP="005F0831">
      <w:pPr>
        <w:jc w:val="right"/>
      </w:pPr>
    </w:p>
    <w:p w14:paraId="1DE3EF7C" w14:textId="4F1B1805" w:rsidR="00B0500F" w:rsidRDefault="005F0831" w:rsidP="005F0831">
      <w:pPr>
        <w:jc w:val="right"/>
      </w:pPr>
      <w:r>
        <w:t xml:space="preserve">Załącznik nr 1 do </w:t>
      </w:r>
      <w:proofErr w:type="spellStart"/>
      <w:r>
        <w:t>SIWZ</w:t>
      </w:r>
      <w:proofErr w:type="spellEnd"/>
      <w:r w:rsidR="008725F7">
        <w:rPr>
          <w:rStyle w:val="Odwoanieprzypisudolnego"/>
        </w:rPr>
        <w:footnoteReference w:id="1"/>
      </w:r>
    </w:p>
    <w:p w14:paraId="4C6717C7" w14:textId="77777777" w:rsidR="00B0500F" w:rsidRPr="006D7463" w:rsidRDefault="00B0500F" w:rsidP="00324F2A">
      <w:pPr>
        <w:rPr>
          <w:b/>
        </w:rPr>
      </w:pPr>
    </w:p>
    <w:p w14:paraId="2A07FBD2" w14:textId="671E3F14" w:rsidR="005E7D94" w:rsidRPr="006D7463" w:rsidRDefault="005E7D94" w:rsidP="006D7463">
      <w:pPr>
        <w:jc w:val="center"/>
        <w:rPr>
          <w:b/>
        </w:rPr>
      </w:pPr>
      <w:r w:rsidRPr="006D7463">
        <w:rPr>
          <w:b/>
        </w:rPr>
        <w:t>OPIS PRZEDMIOTU ZAMÓWIENIA</w:t>
      </w:r>
    </w:p>
    <w:p w14:paraId="0F54688E" w14:textId="77777777" w:rsidR="005E7D94" w:rsidRPr="00E35760" w:rsidRDefault="005E7D94" w:rsidP="00324F2A"/>
    <w:p w14:paraId="74EAA0A5" w14:textId="77777777" w:rsidR="00EA1AF3" w:rsidRPr="00E35760" w:rsidRDefault="005E7D94" w:rsidP="00AA7E7D">
      <w:pPr>
        <w:jc w:val="both"/>
      </w:pPr>
      <w:r w:rsidRPr="00E35760">
        <w:t xml:space="preserve">Wykonawca zobowiązany jest do zapoznania się z „Podręcznikiem wnioskodawcy i beneficjenta programów polityki spójności 2014-2020” oraz zasadami promocji i oznakowania projektów, a także do ich właściwego stosowania. Materiały dostępne są na stronie internetowej: </w:t>
      </w:r>
      <w:hyperlink r:id="rId8" w:history="1">
        <w:r w:rsidR="00EA1AF3" w:rsidRPr="00E35760">
          <w:rPr>
            <w:rStyle w:val="Hipercze"/>
            <w:szCs w:val="24"/>
          </w:rPr>
          <w:t>https://www.pois.gov.pl/strony/o-programie/promocja/zasady-promocji-i-oznakowania-projektow-w-programie-1/zasady-promocji-i-oznakowania-projektow-w-programie-umowy-podpisane-od-1-stycznia-2018-roku/</w:t>
        </w:r>
      </w:hyperlink>
      <w:r w:rsidR="00EA1AF3" w:rsidRPr="00E35760">
        <w:t>.</w:t>
      </w:r>
    </w:p>
    <w:p w14:paraId="6821C6BC" w14:textId="77777777" w:rsidR="005E7D94" w:rsidRPr="00E35760" w:rsidRDefault="00AE27CC" w:rsidP="00AA7E7D">
      <w:pPr>
        <w:jc w:val="both"/>
      </w:pPr>
      <w:r w:rsidRPr="00E35760">
        <w:t xml:space="preserve">Wszystkie materiały </w:t>
      </w:r>
      <w:r w:rsidR="005E7D94" w:rsidRPr="00E35760">
        <w:t xml:space="preserve">muszą zawierać elementy graficzne obowiązujące dla Programu Operacyjnego Infrastruktura i Środowisko 2014–2020, co oznacza </w:t>
      </w:r>
      <w:r w:rsidR="00E52B9F" w:rsidRPr="00E35760">
        <w:t xml:space="preserve">konieczność </w:t>
      </w:r>
      <w:r w:rsidR="005E7D94" w:rsidRPr="00E35760">
        <w:t>uwzględnieni</w:t>
      </w:r>
      <w:r w:rsidR="00E52B9F" w:rsidRPr="00E35760">
        <w:t>a</w:t>
      </w:r>
      <w:r w:rsidR="005E7D94" w:rsidRPr="00E35760">
        <w:t xml:space="preserve"> odpowiednich znaków graficznych. </w:t>
      </w:r>
    </w:p>
    <w:p w14:paraId="72D2109B" w14:textId="1DB9442F" w:rsidR="00FB44EE" w:rsidRPr="00E35760" w:rsidRDefault="005E7D94" w:rsidP="00AA7E7D">
      <w:pPr>
        <w:jc w:val="both"/>
      </w:pPr>
      <w:r w:rsidRPr="00E35760">
        <w:t xml:space="preserve">Logotyp </w:t>
      </w:r>
      <w:r w:rsidR="009122BA" w:rsidRPr="00E35760">
        <w:t>„</w:t>
      </w:r>
      <w:r w:rsidRPr="00E35760">
        <w:t>Kampanii Kolejowe ABC</w:t>
      </w:r>
      <w:r w:rsidR="009122BA" w:rsidRPr="00E35760">
        <w:t>”</w:t>
      </w:r>
      <w:r w:rsidRPr="00E35760">
        <w:t xml:space="preserve">, projekt </w:t>
      </w:r>
      <w:r w:rsidR="009122BA" w:rsidRPr="00E35760">
        <w:t xml:space="preserve">Rogatka – </w:t>
      </w:r>
      <w:r w:rsidRPr="00E35760">
        <w:t>bohatera</w:t>
      </w:r>
      <w:r w:rsidR="009122BA" w:rsidRPr="00E35760">
        <w:t xml:space="preserve"> </w:t>
      </w:r>
      <w:r w:rsidR="00EF36AA" w:rsidRPr="00E35760">
        <w:t>„Kampanii Kolejowe ABC”</w:t>
      </w:r>
      <w:r w:rsidRPr="00E35760">
        <w:t>, hasło oraz zasady ich</w:t>
      </w:r>
      <w:r w:rsidR="00A902F2" w:rsidRPr="00E35760">
        <w:t> </w:t>
      </w:r>
      <w:r w:rsidRPr="00E35760">
        <w:t>stosowania, niezbędne do właściwej realizacji przed</w:t>
      </w:r>
      <w:r w:rsidR="00EF36AA">
        <w:t>miotu zamówienia</w:t>
      </w:r>
      <w:r w:rsidRPr="00E35760">
        <w:t xml:space="preserve"> znajdują się w Księdze Znaku </w:t>
      </w:r>
      <w:r w:rsidR="00C235A9" w:rsidRPr="00E35760">
        <w:t>i</w:t>
      </w:r>
      <w:r w:rsidR="00C235A9">
        <w:t xml:space="preserve"> </w:t>
      </w:r>
      <w:r w:rsidRPr="00E35760">
        <w:t xml:space="preserve">Księdze Identyfikacji Wizualnej zamieszczonych na stronie internetowej </w:t>
      </w:r>
      <w:hyperlink r:id="rId9" w:history="1">
        <w:proofErr w:type="spellStart"/>
        <w:r w:rsidR="00037625">
          <w:rPr>
            <w:rStyle w:val="Hipercze"/>
          </w:rPr>
          <w:t>https</w:t>
        </w:r>
        <w:proofErr w:type="spellEnd"/>
        <w:r w:rsidR="00037625">
          <w:rPr>
            <w:rStyle w:val="Hipercze"/>
          </w:rPr>
          <w:t>://</w:t>
        </w:r>
        <w:proofErr w:type="spellStart"/>
        <w:r w:rsidR="00037625">
          <w:rPr>
            <w:rStyle w:val="Hipercze"/>
          </w:rPr>
          <w:t>kolejoweabc.pl</w:t>
        </w:r>
        <w:proofErr w:type="spellEnd"/>
        <w:r w:rsidR="00037625">
          <w:rPr>
            <w:rStyle w:val="Hipercze"/>
          </w:rPr>
          <w:t>/identyfikacja-wizualna</w:t>
        </w:r>
      </w:hyperlink>
      <w:r w:rsidR="00037625">
        <w:t>.</w:t>
      </w:r>
    </w:p>
    <w:p w14:paraId="2B10D53F" w14:textId="77777777" w:rsidR="00367857" w:rsidRPr="00E35760" w:rsidRDefault="00367857" w:rsidP="006D7463">
      <w:pPr>
        <w:pStyle w:val="Akapitzlist"/>
        <w:numPr>
          <w:ilvl w:val="0"/>
          <w:numId w:val="0"/>
        </w:numPr>
        <w:ind w:left="1531"/>
      </w:pPr>
    </w:p>
    <w:p w14:paraId="50C9C622" w14:textId="13DF2578" w:rsidR="00423E1B" w:rsidRPr="006D7463" w:rsidRDefault="005E7D94" w:rsidP="00AA7E7D">
      <w:pPr>
        <w:pStyle w:val="Akapitzlist"/>
        <w:numPr>
          <w:ilvl w:val="0"/>
          <w:numId w:val="8"/>
        </w:numPr>
        <w:rPr>
          <w:b/>
        </w:rPr>
      </w:pPr>
      <w:r w:rsidRPr="006D7463">
        <w:rPr>
          <w:b/>
        </w:rPr>
        <w:t>PODSTAWOWE INFORMACJE NA TEMAT PROJEKTU</w:t>
      </w:r>
    </w:p>
    <w:p w14:paraId="68261824" w14:textId="132D8B88" w:rsidR="00884C1B" w:rsidRPr="00E35760" w:rsidRDefault="00EF36AA" w:rsidP="00EF7430">
      <w:pPr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Projekt pn.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„Kampania Kolejowe ABC” to ogólnopolsk</w:t>
      </w:r>
      <w:r w:rsidR="00461968" w:rsidRPr="00E35760">
        <w:rPr>
          <w:rFonts w:eastAsia="Times New Roman" w:cs="Times New Roman"/>
          <w:color w:val="000000" w:themeColor="text1"/>
          <w:szCs w:val="24"/>
        </w:rPr>
        <w:t>i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 </w:t>
      </w:r>
      <w:r w:rsidR="00461968" w:rsidRPr="00E35760">
        <w:rPr>
          <w:rFonts w:eastAsia="Times New Roman" w:cs="Times New Roman"/>
          <w:color w:val="000000" w:themeColor="text1"/>
          <w:szCs w:val="24"/>
        </w:rPr>
        <w:t xml:space="preserve">projekt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informacyjno-edukacyjn</w:t>
      </w:r>
      <w:r w:rsidR="00461968" w:rsidRPr="00E35760">
        <w:rPr>
          <w:rFonts w:eastAsia="Times New Roman" w:cs="Times New Roman"/>
          <w:color w:val="000000" w:themeColor="text1"/>
          <w:szCs w:val="24"/>
        </w:rPr>
        <w:t>y</w:t>
      </w:r>
      <w:r w:rsidR="0021311C">
        <w:rPr>
          <w:rFonts w:eastAsia="Times New Roman" w:cs="Times New Roman"/>
          <w:color w:val="000000" w:themeColor="text1"/>
          <w:szCs w:val="24"/>
        </w:rPr>
        <w:t xml:space="preserve"> z 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zakresu </w:t>
      </w:r>
      <w:r w:rsidR="00A323F6" w:rsidRPr="00E35760">
        <w:rPr>
          <w:rFonts w:eastAsia="Times New Roman" w:cs="Times New Roman"/>
          <w:color w:val="000000" w:themeColor="text1"/>
          <w:szCs w:val="24"/>
        </w:rPr>
        <w:t>bezpieczeństwa kolejowego.</w:t>
      </w:r>
      <w:r w:rsidR="009122BA" w:rsidRPr="00E35760">
        <w:rPr>
          <w:rFonts w:eastAsia="Times New Roman" w:cs="Times New Roman"/>
          <w:color w:val="000000" w:themeColor="text1"/>
          <w:szCs w:val="24"/>
        </w:rPr>
        <w:t xml:space="preserve"> </w:t>
      </w:r>
      <w:r w:rsidR="00461968" w:rsidRPr="00E35760">
        <w:rPr>
          <w:rFonts w:eastAsia="Times New Roman" w:cs="Times New Roman"/>
          <w:color w:val="000000" w:themeColor="text1"/>
          <w:szCs w:val="24"/>
        </w:rPr>
        <w:t>J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est </w:t>
      </w:r>
      <w:r w:rsidR="00461968" w:rsidRPr="00E35760">
        <w:rPr>
          <w:rFonts w:eastAsia="Times New Roman" w:cs="Times New Roman"/>
          <w:color w:val="000000" w:themeColor="text1"/>
          <w:szCs w:val="24"/>
        </w:rPr>
        <w:t xml:space="preserve">on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realizowany </w:t>
      </w:r>
      <w:r>
        <w:rPr>
          <w:rFonts w:eastAsia="Times New Roman" w:cs="Times New Roman"/>
          <w:color w:val="000000" w:themeColor="text1"/>
          <w:szCs w:val="24"/>
        </w:rPr>
        <w:t xml:space="preserve">przez Urząd Transportu Kolejowego </w:t>
      </w:r>
      <w:r w:rsidR="0021311C">
        <w:rPr>
          <w:rFonts w:eastAsia="Times New Roman" w:cs="Times New Roman"/>
          <w:color w:val="000000" w:themeColor="text1"/>
          <w:szCs w:val="24"/>
        </w:rPr>
        <w:t>w 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okre</w:t>
      </w:r>
      <w:r w:rsidR="00961E5E">
        <w:rPr>
          <w:rFonts w:eastAsia="Times New Roman" w:cs="Times New Roman"/>
          <w:color w:val="000000" w:themeColor="text1"/>
          <w:szCs w:val="24"/>
        </w:rPr>
        <w:t xml:space="preserve">sie od </w:t>
      </w:r>
      <w:r w:rsidR="005E7D94" w:rsidRPr="00E35760">
        <w:rPr>
          <w:rFonts w:eastAsia="Times New Roman" w:cs="Times New Roman"/>
          <w:color w:val="000000" w:themeColor="text1"/>
          <w:szCs w:val="24"/>
        </w:rPr>
        <w:t>stycznia 2017</w:t>
      </w:r>
      <w:r w:rsidR="00461968" w:rsidRPr="00E35760">
        <w:rPr>
          <w:rFonts w:eastAsia="Times New Roman" w:cs="Times New Roman"/>
          <w:color w:val="000000" w:themeColor="text1"/>
          <w:szCs w:val="24"/>
        </w:rPr>
        <w:t> </w:t>
      </w:r>
      <w:r w:rsidR="00925413">
        <w:rPr>
          <w:rFonts w:eastAsia="Times New Roman" w:cs="Times New Roman"/>
          <w:color w:val="000000" w:themeColor="text1"/>
          <w:szCs w:val="24"/>
        </w:rPr>
        <w:t xml:space="preserve">r. do 31 </w:t>
      </w:r>
      <w:r w:rsidR="00E65073">
        <w:rPr>
          <w:rFonts w:eastAsia="Times New Roman" w:cs="Times New Roman"/>
          <w:color w:val="000000" w:themeColor="text1"/>
          <w:szCs w:val="24"/>
        </w:rPr>
        <w:t>grudnia 2020 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r.</w:t>
      </w:r>
      <w:r w:rsidR="002A563E" w:rsidRPr="00E35760">
        <w:rPr>
          <w:rFonts w:eastAsia="Times New Roman" w:cs="Times New Roman"/>
          <w:color w:val="000000" w:themeColor="text1"/>
          <w:szCs w:val="24"/>
        </w:rPr>
        <w:t xml:space="preserve"> w ramach Programu Operacyjnego Infrastruktura </w:t>
      </w:r>
      <w:r w:rsidR="0021311C">
        <w:rPr>
          <w:rFonts w:cs="Times New Roman"/>
          <w:szCs w:val="24"/>
        </w:rPr>
        <w:t>i </w:t>
      </w:r>
      <w:r w:rsidR="002A563E" w:rsidRPr="00E35760">
        <w:rPr>
          <w:rFonts w:cs="Times New Roman"/>
          <w:szCs w:val="24"/>
        </w:rPr>
        <w:t>Środowisko 2014–2020.</w:t>
      </w:r>
    </w:p>
    <w:p w14:paraId="18790827" w14:textId="4649CE20" w:rsidR="00461968" w:rsidRPr="00E35760" w:rsidRDefault="00461968" w:rsidP="00EF7430">
      <w:pPr>
        <w:jc w:val="both"/>
        <w:rPr>
          <w:rFonts w:eastAsia="Times New Roman" w:cs="Times New Roman"/>
          <w:color w:val="000000" w:themeColor="text1"/>
          <w:szCs w:val="24"/>
        </w:rPr>
      </w:pPr>
      <w:r w:rsidRPr="00E35760">
        <w:rPr>
          <w:rFonts w:eastAsia="Times New Roman" w:cs="Times New Roman"/>
          <w:color w:val="000000" w:themeColor="text1"/>
          <w:szCs w:val="24"/>
        </w:rPr>
        <w:t xml:space="preserve">Działania </w:t>
      </w:r>
      <w:r w:rsidR="000C7C3B">
        <w:rPr>
          <w:rFonts w:eastAsia="Times New Roman" w:cs="Times New Roman"/>
          <w:color w:val="000000" w:themeColor="text1"/>
          <w:szCs w:val="24"/>
        </w:rPr>
        <w:t>prowadzone</w:t>
      </w:r>
      <w:r w:rsidR="0073535A" w:rsidRPr="00E35760">
        <w:rPr>
          <w:rFonts w:eastAsia="Times New Roman" w:cs="Times New Roman"/>
          <w:color w:val="000000" w:themeColor="text1"/>
          <w:szCs w:val="24"/>
        </w:rPr>
        <w:t xml:space="preserve"> w ramach</w:t>
      </w:r>
      <w:r w:rsidRPr="00E35760">
        <w:rPr>
          <w:rFonts w:eastAsia="Times New Roman" w:cs="Times New Roman"/>
          <w:color w:val="000000" w:themeColor="text1"/>
          <w:szCs w:val="24"/>
        </w:rPr>
        <w:t xml:space="preserve"> </w:t>
      </w:r>
      <w:r w:rsidR="0021311C">
        <w:rPr>
          <w:rFonts w:eastAsia="Times New Roman" w:cs="Times New Roman"/>
          <w:color w:val="000000" w:themeColor="text1"/>
          <w:szCs w:val="24"/>
        </w:rPr>
        <w:t>p</w:t>
      </w:r>
      <w:r w:rsidRPr="00E35760">
        <w:rPr>
          <w:rFonts w:eastAsia="Times New Roman" w:cs="Times New Roman"/>
          <w:color w:val="000000" w:themeColor="text1"/>
          <w:szCs w:val="24"/>
        </w:rPr>
        <w:t xml:space="preserve">rojektu </w:t>
      </w:r>
      <w:r w:rsidR="0021311C" w:rsidRPr="00E35760">
        <w:rPr>
          <w:rFonts w:eastAsia="Times New Roman" w:cs="Times New Roman"/>
          <w:color w:val="000000" w:themeColor="text1"/>
          <w:szCs w:val="24"/>
        </w:rPr>
        <w:t>„Kampania Kolejowe ABC”</w:t>
      </w:r>
      <w:r w:rsidR="0021311C">
        <w:rPr>
          <w:rFonts w:eastAsia="Times New Roman" w:cs="Times New Roman"/>
          <w:color w:val="000000" w:themeColor="text1"/>
          <w:szCs w:val="24"/>
        </w:rPr>
        <w:t xml:space="preserve"> </w:t>
      </w:r>
      <w:r w:rsidRPr="00E35760">
        <w:rPr>
          <w:rFonts w:eastAsia="Times New Roman" w:cs="Times New Roman"/>
          <w:color w:val="000000" w:themeColor="text1"/>
          <w:szCs w:val="24"/>
        </w:rPr>
        <w:t>to:</w:t>
      </w:r>
    </w:p>
    <w:p w14:paraId="763A894C" w14:textId="6636ACD1" w:rsidR="00461968" w:rsidRPr="00E35760" w:rsidRDefault="00461968" w:rsidP="00AA7E7D">
      <w:pPr>
        <w:pStyle w:val="Akapitzlist"/>
        <w:numPr>
          <w:ilvl w:val="0"/>
          <w:numId w:val="4"/>
        </w:numPr>
      </w:pPr>
      <w:r w:rsidRPr="00E35760">
        <w:t xml:space="preserve">zajęcia </w:t>
      </w:r>
      <w:r w:rsidR="0073535A" w:rsidRPr="00E35760">
        <w:t xml:space="preserve">z zakresu bezpieczeństwa na obszarach kolejowych </w:t>
      </w:r>
      <w:r w:rsidRPr="00E35760">
        <w:t xml:space="preserve">prowadzone w </w:t>
      </w:r>
      <w:r w:rsidR="00961E5E">
        <w:t xml:space="preserve">wybranych </w:t>
      </w:r>
      <w:r w:rsidRPr="00E35760">
        <w:t>placówkach edukacyjnych,</w:t>
      </w:r>
    </w:p>
    <w:p w14:paraId="4FB2B4E7" w14:textId="1F8A82B7" w:rsidR="00346E7E" w:rsidRDefault="00461968" w:rsidP="006D7463">
      <w:pPr>
        <w:pStyle w:val="Akapitzlist"/>
        <w:numPr>
          <w:ilvl w:val="0"/>
          <w:numId w:val="4"/>
        </w:numPr>
      </w:pPr>
      <w:r w:rsidRPr="00E35760">
        <w:t>kampania medialna.</w:t>
      </w:r>
    </w:p>
    <w:p w14:paraId="495D52B9" w14:textId="77777777" w:rsidR="0086043F" w:rsidRPr="00E35760" w:rsidRDefault="0086043F" w:rsidP="0086043F">
      <w:pPr>
        <w:pStyle w:val="Akapitzlist"/>
        <w:numPr>
          <w:ilvl w:val="0"/>
          <w:numId w:val="0"/>
        </w:numPr>
        <w:ind w:left="720"/>
      </w:pPr>
    </w:p>
    <w:p w14:paraId="15D2D04C" w14:textId="6D05E1CC" w:rsidR="00884C1B" w:rsidRPr="006D7463" w:rsidRDefault="00884C1B" w:rsidP="00324F2A">
      <w:pPr>
        <w:pStyle w:val="Akapitzlist"/>
        <w:numPr>
          <w:ilvl w:val="0"/>
          <w:numId w:val="1"/>
        </w:numPr>
        <w:rPr>
          <w:b/>
        </w:rPr>
      </w:pPr>
      <w:r w:rsidRPr="006D7463">
        <w:rPr>
          <w:b/>
        </w:rPr>
        <w:t xml:space="preserve">Cel </w:t>
      </w:r>
      <w:r w:rsidR="0021311C">
        <w:rPr>
          <w:b/>
        </w:rPr>
        <w:t>p</w:t>
      </w:r>
      <w:r w:rsidR="00461968" w:rsidRPr="006D7463">
        <w:rPr>
          <w:b/>
        </w:rPr>
        <w:t>rojektu</w:t>
      </w:r>
    </w:p>
    <w:p w14:paraId="1C3B685D" w14:textId="2E1F7381" w:rsidR="0086043F" w:rsidRDefault="005E7D94" w:rsidP="00EF7430">
      <w:pPr>
        <w:jc w:val="both"/>
        <w:rPr>
          <w:rFonts w:eastAsia="Times New Roman" w:cs="Times New Roman"/>
          <w:color w:val="000000" w:themeColor="text1"/>
          <w:szCs w:val="24"/>
        </w:rPr>
      </w:pPr>
      <w:r w:rsidRPr="00E35760">
        <w:rPr>
          <w:rFonts w:eastAsia="Times New Roman" w:cs="Times New Roman"/>
          <w:color w:val="000000" w:themeColor="text1"/>
          <w:szCs w:val="24"/>
        </w:rPr>
        <w:t xml:space="preserve">Celem </w:t>
      </w:r>
      <w:r w:rsidR="0021311C">
        <w:rPr>
          <w:rFonts w:eastAsia="Times New Roman" w:cs="Times New Roman"/>
          <w:color w:val="000000" w:themeColor="text1"/>
          <w:szCs w:val="24"/>
        </w:rPr>
        <w:t>p</w:t>
      </w:r>
      <w:r w:rsidR="00461968" w:rsidRPr="00E35760">
        <w:rPr>
          <w:rFonts w:eastAsia="Times New Roman" w:cs="Times New Roman"/>
          <w:color w:val="000000" w:themeColor="text1"/>
          <w:szCs w:val="24"/>
        </w:rPr>
        <w:t>rojektu</w:t>
      </w:r>
      <w:r w:rsidR="0021311C">
        <w:rPr>
          <w:rFonts w:eastAsia="Times New Roman" w:cs="Times New Roman"/>
          <w:color w:val="000000" w:themeColor="text1"/>
          <w:szCs w:val="24"/>
        </w:rPr>
        <w:t xml:space="preserve"> </w:t>
      </w:r>
      <w:r w:rsidR="0021311C" w:rsidRPr="00E35760">
        <w:rPr>
          <w:rFonts w:eastAsia="Times New Roman" w:cs="Times New Roman"/>
          <w:color w:val="000000" w:themeColor="text1"/>
          <w:szCs w:val="24"/>
        </w:rPr>
        <w:t>„Kampania Kolejowe ABC”</w:t>
      </w:r>
      <w:r w:rsidRPr="00E35760">
        <w:rPr>
          <w:rFonts w:eastAsia="Times New Roman" w:cs="Times New Roman"/>
          <w:color w:val="000000" w:themeColor="text1"/>
          <w:szCs w:val="24"/>
        </w:rPr>
        <w:t xml:space="preserve">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jest propagowanie zasad</w:t>
      </w:r>
      <w:r w:rsidRPr="00E35760">
        <w:rPr>
          <w:rFonts w:eastAsia="Times New Roman" w:cs="Times New Roman"/>
          <w:color w:val="000000" w:themeColor="text1"/>
          <w:szCs w:val="24"/>
        </w:rPr>
        <w:t xml:space="preserve"> bezpieczeństwa oraz wartości i 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wzorców związanych z </w:t>
      </w:r>
      <w:r w:rsidR="008E4946">
        <w:rPr>
          <w:rFonts w:eastAsia="Times New Roman" w:cs="Times New Roman"/>
          <w:color w:val="000000" w:themeColor="text1"/>
          <w:szCs w:val="24"/>
        </w:rPr>
        <w:t xml:space="preserve">odpowiedzialnym zachowaniem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podczas korzystania z transportu kolejowego, a także podczas poruszania się na obszarach stacji, przystanków i przejazdów kolejowych. Głównymi odbiorcami </w:t>
      </w:r>
      <w:r w:rsidR="009560B7">
        <w:rPr>
          <w:rFonts w:eastAsia="Times New Roman" w:cs="Times New Roman"/>
          <w:color w:val="000000" w:themeColor="text1"/>
          <w:szCs w:val="24"/>
        </w:rPr>
        <w:t>proje</w:t>
      </w:r>
      <w:r w:rsidR="00CC4CFC">
        <w:rPr>
          <w:rFonts w:eastAsia="Times New Roman" w:cs="Times New Roman"/>
          <w:color w:val="000000" w:themeColor="text1"/>
          <w:szCs w:val="24"/>
        </w:rPr>
        <w:t>k</w:t>
      </w:r>
      <w:r w:rsidR="009560B7">
        <w:rPr>
          <w:rFonts w:eastAsia="Times New Roman" w:cs="Times New Roman"/>
          <w:color w:val="000000" w:themeColor="text1"/>
          <w:szCs w:val="24"/>
        </w:rPr>
        <w:t xml:space="preserve">tu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„Kampanii Kolejowe ABC” są</w:t>
      </w:r>
      <w:r w:rsidR="00925413">
        <w:rPr>
          <w:rFonts w:eastAsia="Times New Roman" w:cs="Times New Roman"/>
          <w:color w:val="000000" w:themeColor="text1"/>
          <w:szCs w:val="24"/>
        </w:rPr>
        <w:t xml:space="preserve"> dzieci w wieku przedszkolnym i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szkolnym </w:t>
      </w:r>
      <w:r w:rsidRPr="00E35760">
        <w:rPr>
          <w:rFonts w:eastAsia="Times New Roman" w:cs="Times New Roman"/>
          <w:color w:val="000000" w:themeColor="text1"/>
          <w:szCs w:val="24"/>
        </w:rPr>
        <w:t>z klas I-VI szkół podstawowych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. Pośrednimi odbiorcami </w:t>
      </w:r>
      <w:r w:rsidR="0021311C">
        <w:rPr>
          <w:rFonts w:eastAsia="Times New Roman" w:cs="Times New Roman"/>
          <w:color w:val="000000" w:themeColor="text1"/>
          <w:szCs w:val="24"/>
        </w:rPr>
        <w:t>p</w:t>
      </w:r>
      <w:r w:rsidR="002F3D77" w:rsidRPr="00E35760">
        <w:rPr>
          <w:rFonts w:eastAsia="Times New Roman" w:cs="Times New Roman"/>
          <w:color w:val="000000" w:themeColor="text1"/>
          <w:szCs w:val="24"/>
        </w:rPr>
        <w:t xml:space="preserve">rojektu </w:t>
      </w:r>
      <w:r w:rsidR="0021311C" w:rsidRPr="00E35760">
        <w:rPr>
          <w:rFonts w:eastAsia="Times New Roman" w:cs="Times New Roman"/>
          <w:color w:val="000000" w:themeColor="text1"/>
          <w:szCs w:val="24"/>
        </w:rPr>
        <w:t>„Kampania Kolejowe ABC”</w:t>
      </w:r>
      <w:r w:rsidR="0021311C">
        <w:rPr>
          <w:rFonts w:eastAsia="Times New Roman" w:cs="Times New Roman"/>
          <w:color w:val="000000" w:themeColor="text1"/>
          <w:szCs w:val="24"/>
        </w:rPr>
        <w:t xml:space="preserve">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są nauczyciele, w</w:t>
      </w:r>
      <w:r w:rsidR="00B0500F" w:rsidRPr="00E35760">
        <w:rPr>
          <w:rFonts w:eastAsia="Times New Roman" w:cs="Times New Roman"/>
          <w:color w:val="000000" w:themeColor="text1"/>
          <w:szCs w:val="24"/>
        </w:rPr>
        <w:t>ychowawcy i opiekunowie dzieci.</w:t>
      </w:r>
    </w:p>
    <w:p w14:paraId="079EECCA" w14:textId="77777777" w:rsidR="0086043F" w:rsidRPr="00E35760" w:rsidRDefault="0086043F" w:rsidP="00EF7430">
      <w:pPr>
        <w:jc w:val="both"/>
        <w:rPr>
          <w:rFonts w:eastAsia="Times New Roman" w:cs="Times New Roman"/>
          <w:color w:val="000000" w:themeColor="text1"/>
          <w:szCs w:val="24"/>
        </w:rPr>
      </w:pPr>
    </w:p>
    <w:p w14:paraId="3F45275E" w14:textId="77777777" w:rsidR="00884C1B" w:rsidRPr="006D7463" w:rsidRDefault="0073535A" w:rsidP="00324F2A">
      <w:pPr>
        <w:pStyle w:val="Akapitzlist"/>
        <w:numPr>
          <w:ilvl w:val="0"/>
          <w:numId w:val="1"/>
        </w:numPr>
        <w:rPr>
          <w:b/>
        </w:rPr>
      </w:pPr>
      <w:r w:rsidRPr="006D7463">
        <w:rPr>
          <w:b/>
        </w:rPr>
        <w:t>Zajęcia</w:t>
      </w:r>
      <w:r w:rsidR="00884C1B" w:rsidRPr="006D7463">
        <w:rPr>
          <w:b/>
        </w:rPr>
        <w:t xml:space="preserve"> w placówkach edukacyjnych</w:t>
      </w:r>
    </w:p>
    <w:p w14:paraId="45B4C2CB" w14:textId="562B699D" w:rsidR="00346E7E" w:rsidRDefault="0073535A" w:rsidP="00EF7430">
      <w:pPr>
        <w:jc w:val="both"/>
        <w:rPr>
          <w:rFonts w:eastAsia="Times New Roman" w:cs="Times New Roman"/>
          <w:color w:val="000000" w:themeColor="text1"/>
          <w:szCs w:val="24"/>
        </w:rPr>
      </w:pPr>
      <w:r w:rsidRPr="00E35760">
        <w:rPr>
          <w:rFonts w:eastAsia="Times New Roman" w:cs="Times New Roman"/>
          <w:color w:val="000000" w:themeColor="text1"/>
          <w:szCs w:val="24"/>
        </w:rPr>
        <w:t>Zajęcia edukacyjne prowadzone są w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 przedszkolach i szkołach podstawowych na terenie całej Polski, w gminach, w których na przestrzeni ostatnich lat (2014–2016) doszło do tragicznych wypadków na </w:t>
      </w:r>
      <w:r w:rsidR="00884C1B" w:rsidRPr="00E35760">
        <w:rPr>
          <w:rFonts w:eastAsia="Times New Roman" w:cs="Times New Roman"/>
          <w:color w:val="000000" w:themeColor="text1"/>
          <w:szCs w:val="24"/>
        </w:rPr>
        <w:lastRenderedPageBreak/>
        <w:t xml:space="preserve">przejazdach kolejowo-drogowych oraz na tzw. dzikich przejściach. Tego typu lekcje, w dużej mierze wymagające interakcji ze strony uczestników, ich zaangażowania oraz aktywnego uczestnictwa, utrwalają zasadniczy przekaz merytoryczny </w:t>
      </w:r>
      <w:r w:rsidRPr="00E35760">
        <w:rPr>
          <w:rFonts w:eastAsia="Times New Roman" w:cs="Times New Roman"/>
          <w:color w:val="000000" w:themeColor="text1"/>
          <w:szCs w:val="24"/>
        </w:rPr>
        <w:t>projektu</w:t>
      </w:r>
      <w:r w:rsidR="0021311C">
        <w:rPr>
          <w:rFonts w:eastAsia="Times New Roman" w:cs="Times New Roman"/>
          <w:color w:val="000000" w:themeColor="text1"/>
          <w:szCs w:val="24"/>
        </w:rPr>
        <w:t xml:space="preserve"> </w:t>
      </w:r>
      <w:r w:rsidR="0021311C" w:rsidRPr="00E35760">
        <w:rPr>
          <w:rFonts w:eastAsia="Times New Roman" w:cs="Times New Roman"/>
          <w:color w:val="000000" w:themeColor="text1"/>
          <w:szCs w:val="24"/>
        </w:rPr>
        <w:t>„Kampania Kolejowe ABC”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. Zajęcia pozytywnie i</w:t>
      </w:r>
      <w:r w:rsidRPr="00E35760">
        <w:rPr>
          <w:rFonts w:eastAsia="Times New Roman" w:cs="Times New Roman"/>
          <w:color w:val="000000" w:themeColor="text1"/>
          <w:szCs w:val="24"/>
        </w:rPr>
        <w:t> 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stymulująco wpływają na rozwój zdolności poznawczych dzieci, </w:t>
      </w:r>
      <w:r w:rsidR="000C7C3B" w:rsidRPr="00E35760">
        <w:rPr>
          <w:rFonts w:eastAsia="Times New Roman" w:cs="Times New Roman"/>
          <w:color w:val="000000" w:themeColor="text1"/>
          <w:szCs w:val="24"/>
        </w:rPr>
        <w:t xml:space="preserve">takich jak: </w:t>
      </w:r>
      <w:r w:rsidR="000C7C3B">
        <w:rPr>
          <w:rFonts w:eastAsia="Times New Roman" w:cs="Times New Roman"/>
          <w:color w:val="000000" w:themeColor="text1"/>
          <w:szCs w:val="24"/>
        </w:rPr>
        <w:t xml:space="preserve">koncentracja </w:t>
      </w:r>
      <w:r w:rsidR="000C7C3B" w:rsidRPr="00E35760">
        <w:rPr>
          <w:rFonts w:eastAsia="Times New Roman" w:cs="Times New Roman"/>
          <w:color w:val="000000" w:themeColor="text1"/>
          <w:szCs w:val="24"/>
        </w:rPr>
        <w:t>uwag</w:t>
      </w:r>
      <w:r w:rsidR="000C7C3B">
        <w:rPr>
          <w:rFonts w:eastAsia="Times New Roman" w:cs="Times New Roman"/>
          <w:color w:val="000000" w:themeColor="text1"/>
          <w:szCs w:val="24"/>
        </w:rPr>
        <w:t>i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, myślenie </w:t>
      </w:r>
      <w:proofErr w:type="spellStart"/>
      <w:r w:rsidR="00884C1B" w:rsidRPr="00E35760">
        <w:rPr>
          <w:rFonts w:eastAsia="Times New Roman" w:cs="Times New Roman"/>
          <w:color w:val="000000" w:themeColor="text1"/>
          <w:szCs w:val="24"/>
        </w:rPr>
        <w:t>przyczynowo-skutkowe</w:t>
      </w:r>
      <w:proofErr w:type="spellEnd"/>
      <w:r w:rsidRPr="00E35760">
        <w:rPr>
          <w:rFonts w:eastAsia="Times New Roman" w:cs="Times New Roman"/>
          <w:color w:val="000000" w:themeColor="text1"/>
          <w:szCs w:val="24"/>
        </w:rPr>
        <w:t>,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 spostrzegawczość,</w:t>
      </w:r>
      <w:r w:rsidRPr="00E35760">
        <w:rPr>
          <w:rFonts w:eastAsia="Times New Roman" w:cs="Times New Roman"/>
          <w:color w:val="000000" w:themeColor="text1"/>
          <w:szCs w:val="24"/>
        </w:rPr>
        <w:t xml:space="preserve">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umiejętność bezpiecznego poruszania się </w:t>
      </w:r>
      <w:r w:rsidRPr="00E35760">
        <w:rPr>
          <w:rFonts w:eastAsia="Times New Roman" w:cs="Times New Roman"/>
          <w:color w:val="000000" w:themeColor="text1"/>
          <w:szCs w:val="24"/>
        </w:rPr>
        <w:t>na terenie kolejowym lub w jego pobliżu</w:t>
      </w:r>
      <w:r w:rsidRPr="00E35760" w:rsidDel="0073535A">
        <w:rPr>
          <w:rFonts w:eastAsia="Times New Roman" w:cs="Times New Roman"/>
          <w:color w:val="000000" w:themeColor="text1"/>
          <w:szCs w:val="24"/>
        </w:rPr>
        <w:t xml:space="preserve">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oraz umiejętność przewidywania i podejmowania właściwych decyzji. </w:t>
      </w:r>
      <w:r w:rsidRPr="00E35760">
        <w:rPr>
          <w:rFonts w:eastAsia="Times New Roman" w:cs="Times New Roman"/>
          <w:color w:val="000000" w:themeColor="text1"/>
          <w:szCs w:val="24"/>
        </w:rPr>
        <w:t>Ponadto r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ozwijają wyobraźnię </w:t>
      </w:r>
      <w:r w:rsidR="00925413">
        <w:rPr>
          <w:rFonts w:eastAsia="Times New Roman" w:cs="Times New Roman"/>
          <w:color w:val="000000" w:themeColor="text1"/>
          <w:szCs w:val="24"/>
        </w:rPr>
        <w:t>odbiorców oraz 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poczuci</w:t>
      </w:r>
      <w:r w:rsidR="005E7D94" w:rsidRPr="00E35760">
        <w:rPr>
          <w:rFonts w:eastAsia="Times New Roman" w:cs="Times New Roman"/>
          <w:color w:val="000000" w:themeColor="text1"/>
          <w:szCs w:val="24"/>
        </w:rPr>
        <w:t>e odpowiedzialności za 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bezpieczeństwo swoje i</w:t>
      </w:r>
      <w:r w:rsidRPr="00E35760">
        <w:rPr>
          <w:rFonts w:eastAsia="Times New Roman" w:cs="Times New Roman"/>
          <w:color w:val="000000" w:themeColor="text1"/>
          <w:szCs w:val="24"/>
        </w:rPr>
        <w:t> </w:t>
      </w:r>
      <w:r w:rsidR="00E5648C">
        <w:rPr>
          <w:rFonts w:eastAsia="Times New Roman" w:cs="Times New Roman"/>
          <w:color w:val="000000" w:themeColor="text1"/>
          <w:szCs w:val="24"/>
        </w:rPr>
        <w:t xml:space="preserve">innych. </w:t>
      </w:r>
    </w:p>
    <w:p w14:paraId="76EEBB73" w14:textId="77777777" w:rsidR="0086043F" w:rsidRPr="00E35760" w:rsidRDefault="0086043F" w:rsidP="00EF7430">
      <w:pPr>
        <w:jc w:val="both"/>
        <w:rPr>
          <w:rFonts w:eastAsia="Times New Roman" w:cs="Times New Roman"/>
          <w:color w:val="000000" w:themeColor="text1"/>
          <w:szCs w:val="24"/>
        </w:rPr>
      </w:pPr>
    </w:p>
    <w:p w14:paraId="42A1B073" w14:textId="77777777" w:rsidR="00884C1B" w:rsidRPr="006D7463" w:rsidRDefault="002F3D77" w:rsidP="00324F2A">
      <w:pPr>
        <w:pStyle w:val="Akapitzlist"/>
        <w:numPr>
          <w:ilvl w:val="0"/>
          <w:numId w:val="1"/>
        </w:numPr>
        <w:rPr>
          <w:b/>
        </w:rPr>
      </w:pPr>
      <w:r w:rsidRPr="006D7463">
        <w:rPr>
          <w:b/>
        </w:rPr>
        <w:t>K</w:t>
      </w:r>
      <w:r w:rsidR="00884C1B" w:rsidRPr="006D7463">
        <w:rPr>
          <w:b/>
        </w:rPr>
        <w:t>ampania medialna</w:t>
      </w:r>
    </w:p>
    <w:p w14:paraId="06B7BEFF" w14:textId="75787AAC" w:rsidR="00387FBB" w:rsidRDefault="005E7D94" w:rsidP="00E5648C">
      <w:pPr>
        <w:spacing w:after="0" w:line="276" w:lineRule="auto"/>
        <w:jc w:val="both"/>
        <w:rPr>
          <w:rFonts w:eastAsia="Times New Roman" w:cs="Times New Roman"/>
          <w:color w:val="000000" w:themeColor="text1"/>
          <w:szCs w:val="24"/>
        </w:rPr>
      </w:pPr>
      <w:r w:rsidRPr="00E35760">
        <w:rPr>
          <w:rFonts w:eastAsia="Times New Roman" w:cs="Times New Roman"/>
          <w:color w:val="000000" w:themeColor="text1"/>
          <w:szCs w:val="24"/>
        </w:rPr>
        <w:t>Drugą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 warstwą </w:t>
      </w:r>
      <w:r w:rsidR="0021311C">
        <w:rPr>
          <w:rFonts w:eastAsia="Times New Roman" w:cs="Times New Roman"/>
          <w:color w:val="000000" w:themeColor="text1"/>
          <w:szCs w:val="24"/>
        </w:rPr>
        <w:t>p</w:t>
      </w:r>
      <w:r w:rsidR="000C7C3B">
        <w:rPr>
          <w:rFonts w:eastAsia="Times New Roman" w:cs="Times New Roman"/>
          <w:color w:val="000000" w:themeColor="text1"/>
          <w:szCs w:val="24"/>
        </w:rPr>
        <w:t xml:space="preserve">rojektu </w:t>
      </w:r>
      <w:r w:rsidR="0021311C" w:rsidRPr="00E35760">
        <w:rPr>
          <w:rFonts w:eastAsia="Times New Roman" w:cs="Times New Roman"/>
          <w:color w:val="000000" w:themeColor="text1"/>
          <w:szCs w:val="24"/>
        </w:rPr>
        <w:t>„Kampania Kolejowe ABC”</w:t>
      </w:r>
      <w:r w:rsidR="0021311C">
        <w:rPr>
          <w:rFonts w:eastAsia="Times New Roman" w:cs="Times New Roman"/>
          <w:color w:val="000000" w:themeColor="text1"/>
          <w:szCs w:val="24"/>
        </w:rPr>
        <w:t xml:space="preserve"> </w:t>
      </w:r>
      <w:r w:rsidR="000C7C3B">
        <w:rPr>
          <w:rFonts w:eastAsia="Times New Roman" w:cs="Times New Roman"/>
          <w:color w:val="000000" w:themeColor="text1"/>
          <w:szCs w:val="24"/>
        </w:rPr>
        <w:t>jest,</w:t>
      </w:r>
      <w:r w:rsidR="000C7C3B" w:rsidRPr="00E35760">
        <w:rPr>
          <w:rFonts w:eastAsia="Times New Roman" w:cs="Times New Roman"/>
          <w:color w:val="000000" w:themeColor="text1"/>
          <w:szCs w:val="24"/>
        </w:rPr>
        <w:t xml:space="preserve"> realizowana zarówno na szczeblu ogólnopolskim, jak i lokalnym</w:t>
      </w:r>
      <w:r w:rsidR="000C7C3B">
        <w:rPr>
          <w:rFonts w:eastAsia="Times New Roman" w:cs="Times New Roman"/>
          <w:color w:val="000000" w:themeColor="text1"/>
          <w:szCs w:val="24"/>
        </w:rPr>
        <w:t>,</w:t>
      </w:r>
      <w:r w:rsidR="000C7C3B" w:rsidRPr="00E35760">
        <w:rPr>
          <w:rFonts w:eastAsia="Times New Roman" w:cs="Times New Roman"/>
          <w:color w:val="000000" w:themeColor="text1"/>
          <w:szCs w:val="24"/>
        </w:rPr>
        <w:t xml:space="preserve"> </w:t>
      </w:r>
      <w:r w:rsidR="000C7C3B">
        <w:rPr>
          <w:rFonts w:eastAsia="Times New Roman" w:cs="Times New Roman"/>
          <w:color w:val="000000" w:themeColor="text1"/>
          <w:szCs w:val="24"/>
        </w:rPr>
        <w:t xml:space="preserve">społeczna,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informacyjno-edukacyjna kampania medialna na</w:t>
      </w:r>
      <w:r w:rsidR="00140ECB">
        <w:rPr>
          <w:rFonts w:eastAsia="Times New Roman" w:cs="Times New Roman"/>
          <w:color w:val="000000" w:themeColor="text1"/>
          <w:szCs w:val="24"/>
        </w:rPr>
        <w:t xml:space="preserve">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rzecz poprawy szeroko rozumianego bezpieczeństwa pasażerów, której odbiorcami docelowymi są dzieci w wieku przedszkolnym i </w:t>
      </w:r>
      <w:r w:rsidR="002E0A33">
        <w:rPr>
          <w:rFonts w:eastAsia="Times New Roman" w:cs="Times New Roman"/>
          <w:color w:val="000000" w:themeColor="text1"/>
          <w:szCs w:val="24"/>
        </w:rPr>
        <w:t xml:space="preserve">szkolnym oraz – pośrednio – ich rodzice, </w:t>
      </w:r>
      <w:r w:rsidR="0021311C">
        <w:rPr>
          <w:rFonts w:eastAsia="Times New Roman" w:cs="Times New Roman"/>
          <w:color w:val="000000" w:themeColor="text1"/>
          <w:szCs w:val="24"/>
        </w:rPr>
        <w:t>nauczyciele, wychowawcy i 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opiekunowie. </w:t>
      </w:r>
      <w:r w:rsidR="00174E4C" w:rsidRPr="002C2395">
        <w:rPr>
          <w:rFonts w:eastAsia="Times New Roman" w:cs="Times New Roman"/>
          <w:color w:val="000000" w:themeColor="text1"/>
          <w:szCs w:val="24"/>
        </w:rPr>
        <w:t xml:space="preserve">Przygotowanie i </w:t>
      </w:r>
      <w:r w:rsidR="001C24F0">
        <w:rPr>
          <w:rFonts w:eastAsia="Times New Roman" w:cs="Times New Roman"/>
          <w:color w:val="000000" w:themeColor="text1"/>
          <w:szCs w:val="24"/>
        </w:rPr>
        <w:t>realizacja</w:t>
      </w:r>
      <w:r w:rsidR="00174E4C" w:rsidRPr="002C2395">
        <w:rPr>
          <w:rFonts w:eastAsia="Times New Roman" w:cs="Times New Roman"/>
          <w:color w:val="000000" w:themeColor="text1"/>
          <w:szCs w:val="24"/>
        </w:rPr>
        <w:t xml:space="preserve"> tej kampanii jest przedmiotem niniejszego postępowania.</w:t>
      </w:r>
    </w:p>
    <w:p w14:paraId="3F9A2237" w14:textId="77777777" w:rsidR="0086043F" w:rsidRPr="00E5648C" w:rsidRDefault="0086043F" w:rsidP="00E5648C">
      <w:pPr>
        <w:spacing w:after="0" w:line="276" w:lineRule="auto"/>
        <w:jc w:val="both"/>
        <w:rPr>
          <w:rFonts w:eastAsia="Times New Roman" w:cs="Times New Roman"/>
          <w:color w:val="000000" w:themeColor="text1"/>
          <w:szCs w:val="24"/>
        </w:rPr>
      </w:pPr>
    </w:p>
    <w:p w14:paraId="44D3F2CF" w14:textId="7A90AD0B" w:rsidR="00884C1B" w:rsidRPr="006D7463" w:rsidRDefault="005E7D94" w:rsidP="00324F2A">
      <w:pPr>
        <w:pStyle w:val="Akapitzlist"/>
        <w:numPr>
          <w:ilvl w:val="0"/>
          <w:numId w:val="1"/>
        </w:numPr>
        <w:rPr>
          <w:b/>
        </w:rPr>
      </w:pPr>
      <w:r w:rsidRPr="006D7463">
        <w:rPr>
          <w:b/>
        </w:rPr>
        <w:t xml:space="preserve">Rezultaty </w:t>
      </w:r>
      <w:r w:rsidR="0021311C">
        <w:rPr>
          <w:b/>
        </w:rPr>
        <w:t>p</w:t>
      </w:r>
      <w:r w:rsidR="002F3D77" w:rsidRPr="006D7463">
        <w:rPr>
          <w:b/>
        </w:rPr>
        <w:t>rojektu</w:t>
      </w:r>
    </w:p>
    <w:p w14:paraId="1216D422" w14:textId="39823A7E" w:rsidR="00884C1B" w:rsidRPr="00E35760" w:rsidRDefault="00884C1B" w:rsidP="00EF7430">
      <w:pPr>
        <w:jc w:val="both"/>
        <w:rPr>
          <w:rFonts w:eastAsia="Times New Roman" w:cs="Times New Roman"/>
          <w:color w:val="000000" w:themeColor="text1"/>
          <w:szCs w:val="24"/>
        </w:rPr>
      </w:pPr>
      <w:r w:rsidRPr="00E35760">
        <w:rPr>
          <w:rFonts w:eastAsia="Times New Roman" w:cs="Times New Roman"/>
          <w:color w:val="000000" w:themeColor="text1"/>
          <w:szCs w:val="24"/>
        </w:rPr>
        <w:t xml:space="preserve">Zakładane rezultaty </w:t>
      </w:r>
      <w:r w:rsidR="0021311C">
        <w:rPr>
          <w:rFonts w:eastAsia="Times New Roman" w:cs="Times New Roman"/>
          <w:color w:val="000000" w:themeColor="text1"/>
          <w:szCs w:val="24"/>
        </w:rPr>
        <w:t>p</w:t>
      </w:r>
      <w:r w:rsidR="002F3D77" w:rsidRPr="00E35760">
        <w:rPr>
          <w:rFonts w:eastAsia="Times New Roman" w:cs="Times New Roman"/>
          <w:color w:val="000000" w:themeColor="text1"/>
          <w:szCs w:val="24"/>
        </w:rPr>
        <w:t xml:space="preserve">rojektu </w:t>
      </w:r>
      <w:r w:rsidR="0021311C" w:rsidRPr="00E35760">
        <w:rPr>
          <w:rFonts w:eastAsia="Times New Roman" w:cs="Times New Roman"/>
          <w:color w:val="000000" w:themeColor="text1"/>
          <w:szCs w:val="24"/>
        </w:rPr>
        <w:t>„Kampania Kolejowe ABC”</w:t>
      </w:r>
      <w:r w:rsidR="0021311C">
        <w:rPr>
          <w:rFonts w:eastAsia="Times New Roman" w:cs="Times New Roman"/>
          <w:color w:val="000000" w:themeColor="text1"/>
          <w:szCs w:val="24"/>
        </w:rPr>
        <w:t xml:space="preserve"> </w:t>
      </w:r>
      <w:r w:rsidRPr="00E35760">
        <w:rPr>
          <w:rFonts w:eastAsia="Times New Roman" w:cs="Times New Roman"/>
          <w:color w:val="000000" w:themeColor="text1"/>
          <w:szCs w:val="24"/>
        </w:rPr>
        <w:t xml:space="preserve">obejmują </w:t>
      </w:r>
      <w:proofErr w:type="spellStart"/>
      <w:r w:rsidRPr="00E35760">
        <w:rPr>
          <w:rFonts w:eastAsia="Times New Roman" w:cs="Times New Roman"/>
          <w:color w:val="000000" w:themeColor="text1"/>
          <w:szCs w:val="24"/>
        </w:rPr>
        <w:t>m.in</w:t>
      </w:r>
      <w:proofErr w:type="spellEnd"/>
      <w:r w:rsidRPr="00E35760">
        <w:rPr>
          <w:rFonts w:eastAsia="Times New Roman" w:cs="Times New Roman"/>
          <w:color w:val="000000" w:themeColor="text1"/>
          <w:szCs w:val="24"/>
        </w:rPr>
        <w:t>:</w:t>
      </w:r>
    </w:p>
    <w:p w14:paraId="10D4DA2C" w14:textId="6B3587F5" w:rsidR="00174E4C" w:rsidRPr="00E35760" w:rsidRDefault="00884C1B" w:rsidP="00324F2A">
      <w:pPr>
        <w:pStyle w:val="Akapitzlist"/>
        <w:numPr>
          <w:ilvl w:val="0"/>
          <w:numId w:val="2"/>
        </w:numPr>
      </w:pPr>
      <w:r w:rsidRPr="00E35760">
        <w:t>podniesienie świadomości i w</w:t>
      </w:r>
      <w:r w:rsidR="0021311C">
        <w:t>iedzy w zakresie merytorycznym p</w:t>
      </w:r>
      <w:r w:rsidRPr="00E35760">
        <w:t>rojektu,</w:t>
      </w:r>
    </w:p>
    <w:p w14:paraId="50C277D7" w14:textId="6BD66D85" w:rsidR="00174E4C" w:rsidRPr="00E35760" w:rsidRDefault="00884C1B" w:rsidP="00324F2A">
      <w:pPr>
        <w:pStyle w:val="Akapitzlist"/>
        <w:numPr>
          <w:ilvl w:val="0"/>
          <w:numId w:val="2"/>
        </w:numPr>
      </w:pPr>
      <w:r w:rsidRPr="00E35760">
        <w:t>stworzenie spójnego, kompletnego i uniwersalnego programu edukacyjnego, który może być re</w:t>
      </w:r>
      <w:r w:rsidR="0021311C">
        <w:t>alizowany także po zakończeniu p</w:t>
      </w:r>
      <w:r w:rsidRPr="00E35760">
        <w:t>rojektu bezpośrednio przez placówkę edukacyjną,</w:t>
      </w:r>
    </w:p>
    <w:p w14:paraId="4F7C533D" w14:textId="77777777" w:rsidR="00174E4C" w:rsidRPr="00E35760" w:rsidRDefault="00884C1B" w:rsidP="00324F2A">
      <w:pPr>
        <w:pStyle w:val="Akapitzlist"/>
        <w:numPr>
          <w:ilvl w:val="0"/>
          <w:numId w:val="2"/>
        </w:numPr>
      </w:pPr>
      <w:r w:rsidRPr="00E35760">
        <w:t>zwiększenie stopnia zainteresowania tematyką bezpiecznego korzystania z transportu kolejowego oraz poruszania się na obszarze kolejowym/ w pobliżu terenów kolejowych,</w:t>
      </w:r>
    </w:p>
    <w:p w14:paraId="6F9226B8" w14:textId="609B114E" w:rsidR="00174E4C" w:rsidRPr="00E35760" w:rsidRDefault="00884C1B" w:rsidP="00324F2A">
      <w:pPr>
        <w:pStyle w:val="Akapitzlist"/>
        <w:numPr>
          <w:ilvl w:val="0"/>
          <w:numId w:val="2"/>
        </w:numPr>
      </w:pPr>
      <w:r w:rsidRPr="00E35760">
        <w:t xml:space="preserve">podniesienie stopnia wiedzy, umiejętności praktycznych i </w:t>
      </w:r>
      <w:r w:rsidR="00064E99" w:rsidRPr="00E35760">
        <w:t xml:space="preserve">wzrost </w:t>
      </w:r>
      <w:r w:rsidR="00221720">
        <w:t xml:space="preserve">liczby </w:t>
      </w:r>
      <w:r w:rsidRPr="00E35760">
        <w:t xml:space="preserve">prawidłowych </w:t>
      </w:r>
      <w:proofErr w:type="spellStart"/>
      <w:r w:rsidRPr="00E35760">
        <w:t>zachowań</w:t>
      </w:r>
      <w:proofErr w:type="spellEnd"/>
      <w:r w:rsidRPr="00E35760">
        <w:t xml:space="preserve"> w</w:t>
      </w:r>
      <w:r w:rsidR="00AA7E7D">
        <w:t xml:space="preserve"> </w:t>
      </w:r>
      <w:r w:rsidRPr="00E35760">
        <w:t>przypadku wystąpieni</w:t>
      </w:r>
      <w:r w:rsidR="0079214E">
        <w:t xml:space="preserve">a zagrożenia dla bezpieczeństwa </w:t>
      </w:r>
      <w:r w:rsidRPr="00E35760">
        <w:t xml:space="preserve">pasażerów/uczestników ruchu kolejowo-drogowego, </w:t>
      </w:r>
    </w:p>
    <w:p w14:paraId="54E45FB2" w14:textId="3D3B7C91" w:rsidR="00884C1B" w:rsidRPr="00E35760" w:rsidRDefault="0021311C" w:rsidP="00324F2A">
      <w:pPr>
        <w:pStyle w:val="Akapitzlist"/>
        <w:numPr>
          <w:ilvl w:val="0"/>
          <w:numId w:val="2"/>
        </w:numPr>
      </w:pPr>
      <w:r>
        <w:t>promowanie przez uczestników p</w:t>
      </w:r>
      <w:r w:rsidR="00884C1B" w:rsidRPr="00E35760">
        <w:t>rojektu szeroko rozumianej kultury bezpieczeństwa wśród rówieśników, członków rodziny, lokalnych społeczności – a w ujęciu globalnym na skalę całej Polski.</w:t>
      </w:r>
    </w:p>
    <w:p w14:paraId="58381D6F" w14:textId="77777777" w:rsidR="005E7D94" w:rsidRPr="00E35760" w:rsidRDefault="005E7D94" w:rsidP="00324F2A"/>
    <w:p w14:paraId="3AF7066F" w14:textId="09AC9843" w:rsidR="00324F2A" w:rsidRPr="0086043F" w:rsidRDefault="005E7D94" w:rsidP="00324F2A">
      <w:pPr>
        <w:pStyle w:val="Akapitzlist"/>
        <w:numPr>
          <w:ilvl w:val="0"/>
          <w:numId w:val="8"/>
        </w:numPr>
        <w:rPr>
          <w:b/>
        </w:rPr>
      </w:pPr>
      <w:r w:rsidRPr="00324F2A">
        <w:rPr>
          <w:b/>
        </w:rPr>
        <w:t xml:space="preserve">PRZEDMIOT </w:t>
      </w:r>
      <w:r w:rsidRPr="00324F2A">
        <w:rPr>
          <w:b/>
          <w:color w:val="auto"/>
        </w:rPr>
        <w:t>ZAMÓWIENIA</w:t>
      </w:r>
    </w:p>
    <w:p w14:paraId="29B235BE" w14:textId="77777777" w:rsidR="0086043F" w:rsidRPr="0086043F" w:rsidRDefault="0086043F" w:rsidP="0086043F">
      <w:pPr>
        <w:rPr>
          <w:b/>
        </w:rPr>
      </w:pPr>
    </w:p>
    <w:p w14:paraId="18869E59" w14:textId="77777777" w:rsidR="00324F2A" w:rsidRPr="006D7463" w:rsidRDefault="00042741" w:rsidP="00AA7E7D">
      <w:pPr>
        <w:pStyle w:val="Akapitzlist"/>
        <w:numPr>
          <w:ilvl w:val="1"/>
          <w:numId w:val="8"/>
        </w:numPr>
        <w:rPr>
          <w:b/>
        </w:rPr>
      </w:pPr>
      <w:r w:rsidRPr="006D7463">
        <w:rPr>
          <w:b/>
        </w:rPr>
        <w:t>Przedmiot zamówienia</w:t>
      </w:r>
    </w:p>
    <w:p w14:paraId="20E7F68E" w14:textId="00E59FCC" w:rsidR="006D7463" w:rsidRPr="006D7463" w:rsidRDefault="005E7D94" w:rsidP="006D7463">
      <w:pPr>
        <w:pStyle w:val="Akapitzlist"/>
        <w:rPr>
          <w:b/>
        </w:rPr>
      </w:pPr>
      <w:r w:rsidRPr="00324F2A">
        <w:t xml:space="preserve">Przedmiotem zamówienia jest przygotowanie i realizacja </w:t>
      </w:r>
      <w:r w:rsidR="00AA7E7D">
        <w:t xml:space="preserve">społecznej, </w:t>
      </w:r>
      <w:r w:rsidRPr="00324F2A">
        <w:t>informacyjno-edukacyjn</w:t>
      </w:r>
      <w:r w:rsidR="0021311C">
        <w:t>ej kampanii medialnej w ramach p</w:t>
      </w:r>
      <w:r w:rsidRPr="00324F2A">
        <w:t>rojektu „Kampania Kolejowe ABC”, w tym:</w:t>
      </w:r>
    </w:p>
    <w:p w14:paraId="1A35AA3E" w14:textId="77777777" w:rsidR="006D7463" w:rsidRDefault="00147EDB" w:rsidP="00AA7E7D">
      <w:pPr>
        <w:pStyle w:val="Akapitzlist"/>
        <w:numPr>
          <w:ilvl w:val="3"/>
          <w:numId w:val="8"/>
        </w:numPr>
      </w:pPr>
      <w:r w:rsidRPr="00324F2A">
        <w:t>opracowanie oraz</w:t>
      </w:r>
      <w:r w:rsidR="00977538" w:rsidRPr="00324F2A">
        <w:t xml:space="preserve"> </w:t>
      </w:r>
      <w:r w:rsidR="005E7D94" w:rsidRPr="00324F2A">
        <w:t xml:space="preserve">przygotowanie </w:t>
      </w:r>
      <w:r w:rsidR="00925ECC" w:rsidRPr="00324F2A">
        <w:t xml:space="preserve">kompleksowej </w:t>
      </w:r>
      <w:r w:rsidR="00CE56C0" w:rsidRPr="00324F2A">
        <w:t xml:space="preserve">i spójnej </w:t>
      </w:r>
      <w:r w:rsidR="005E7D94" w:rsidRPr="00324F2A">
        <w:t>koncepcji kampanii</w:t>
      </w:r>
      <w:r w:rsidR="00073AAE" w:rsidRPr="00324F2A">
        <w:t xml:space="preserve"> medialnej</w:t>
      </w:r>
      <w:r w:rsidR="001D35A5" w:rsidRPr="00324F2A">
        <w:t xml:space="preserve"> </w:t>
      </w:r>
      <w:r w:rsidR="00CE56C0" w:rsidRPr="00324F2A">
        <w:t>z</w:t>
      </w:r>
      <w:r w:rsidR="001D35A5" w:rsidRPr="00324F2A">
        <w:t> </w:t>
      </w:r>
      <w:r w:rsidR="00CE56C0" w:rsidRPr="00324F2A">
        <w:t xml:space="preserve">uwzględnieniem poszczególnych narzędzi komunikacji </w:t>
      </w:r>
      <w:r w:rsidR="00925ECC" w:rsidRPr="00324F2A">
        <w:t>zawierającej</w:t>
      </w:r>
      <w:r w:rsidR="00167CEC" w:rsidRPr="00324F2A">
        <w:t xml:space="preserve"> w szczególności</w:t>
      </w:r>
      <w:r w:rsidR="00925ECC" w:rsidRPr="00324F2A">
        <w:t>:</w:t>
      </w:r>
    </w:p>
    <w:p w14:paraId="73E5BF21" w14:textId="2887A1E2" w:rsidR="00925ECC" w:rsidRPr="00E35760" w:rsidRDefault="00CC0A28" w:rsidP="00AA7E7D">
      <w:pPr>
        <w:pStyle w:val="Akapitzlist"/>
        <w:numPr>
          <w:ilvl w:val="5"/>
          <w:numId w:val="8"/>
        </w:numPr>
      </w:pPr>
      <w:r>
        <w:t xml:space="preserve">platformę kreatywną i </w:t>
      </w:r>
      <w:r w:rsidR="00E61422">
        <w:t>projekty</w:t>
      </w:r>
      <w:r w:rsidR="00925ECC" w:rsidRPr="00E35760">
        <w:t xml:space="preserve"> </w:t>
      </w:r>
      <w:r w:rsidR="00316224" w:rsidRPr="00E35760">
        <w:t xml:space="preserve">reklam </w:t>
      </w:r>
      <w:r w:rsidR="00977538" w:rsidRPr="00E35760">
        <w:t xml:space="preserve">do emisji </w:t>
      </w:r>
      <w:r w:rsidR="00316224" w:rsidRPr="00E35760">
        <w:t xml:space="preserve">we wszystkich opisanych </w:t>
      </w:r>
      <w:r w:rsidR="00E056D5">
        <w:br/>
      </w:r>
      <w:r w:rsidR="00316224" w:rsidRPr="00E35760">
        <w:t xml:space="preserve">w niniejszym </w:t>
      </w:r>
      <w:proofErr w:type="spellStart"/>
      <w:r w:rsidR="00316224" w:rsidRPr="00E35760">
        <w:t>OPZ</w:t>
      </w:r>
      <w:proofErr w:type="spellEnd"/>
      <w:r w:rsidR="00316224" w:rsidRPr="00E35760">
        <w:t xml:space="preserve"> </w:t>
      </w:r>
      <w:r>
        <w:t>nośnikach</w:t>
      </w:r>
      <w:r w:rsidR="008E4946">
        <w:t>,</w:t>
      </w:r>
    </w:p>
    <w:p w14:paraId="06448FCF" w14:textId="7C07463B" w:rsidR="005E484D" w:rsidRDefault="0047176F" w:rsidP="005E484D">
      <w:pPr>
        <w:pStyle w:val="Akapitzlist"/>
        <w:numPr>
          <w:ilvl w:val="5"/>
          <w:numId w:val="8"/>
        </w:numPr>
      </w:pPr>
      <w:r>
        <w:t>plany emisji</w:t>
      </w:r>
      <w:r w:rsidR="00AA0A78" w:rsidRPr="00E35760">
        <w:t xml:space="preserve"> </w:t>
      </w:r>
      <w:r w:rsidR="00CC0A28">
        <w:t>reklam</w:t>
      </w:r>
      <w:r w:rsidR="00925ECC" w:rsidRPr="00E35760">
        <w:t xml:space="preserve"> w telewizji</w:t>
      </w:r>
      <w:r w:rsidR="008E4946">
        <w:t>,</w:t>
      </w:r>
    </w:p>
    <w:p w14:paraId="553CBA02" w14:textId="6369B602" w:rsidR="005E484D" w:rsidRDefault="005E484D" w:rsidP="005E484D">
      <w:pPr>
        <w:pStyle w:val="Akapitzlist"/>
        <w:numPr>
          <w:ilvl w:val="5"/>
          <w:numId w:val="8"/>
        </w:numPr>
      </w:pPr>
      <w:r>
        <w:t xml:space="preserve">scenariusze i </w:t>
      </w:r>
      <w:r w:rsidR="0047176F">
        <w:t>plany emisji</w:t>
      </w:r>
      <w:r>
        <w:t xml:space="preserve"> </w:t>
      </w:r>
      <w:r w:rsidR="008E4946">
        <w:t>wątków tematycznyc</w:t>
      </w:r>
      <w:r w:rsidR="00CF1DA2">
        <w:t>h w istniejących programach dla </w:t>
      </w:r>
      <w:r w:rsidR="008E4946">
        <w:t>dzieci</w:t>
      </w:r>
      <w:r w:rsidR="00AB37C8">
        <w:t xml:space="preserve"> emitowanych w telewizji</w:t>
      </w:r>
      <w:r w:rsidR="008E4946">
        <w:t>,</w:t>
      </w:r>
    </w:p>
    <w:p w14:paraId="37139FC2" w14:textId="396842F7" w:rsidR="009122BA" w:rsidRPr="00E35760" w:rsidRDefault="00AA0A78" w:rsidP="00AA7E7D">
      <w:pPr>
        <w:pStyle w:val="Akapitzlist"/>
        <w:numPr>
          <w:ilvl w:val="5"/>
          <w:numId w:val="8"/>
        </w:numPr>
      </w:pPr>
      <w:r w:rsidRPr="00E35760">
        <w:lastRenderedPageBreak/>
        <w:t xml:space="preserve">plany </w:t>
      </w:r>
      <w:r w:rsidR="00CC0A28">
        <w:t>emisji reklam</w:t>
      </w:r>
      <w:r w:rsidR="009122BA" w:rsidRPr="00E35760">
        <w:t xml:space="preserve"> w kinie</w:t>
      </w:r>
      <w:r w:rsidR="008E4946">
        <w:t>,</w:t>
      </w:r>
    </w:p>
    <w:p w14:paraId="06E4A727" w14:textId="2C33B2C2" w:rsidR="00925ECC" w:rsidRPr="00E35760" w:rsidRDefault="00AA0A78" w:rsidP="00AA7E7D">
      <w:pPr>
        <w:pStyle w:val="Akapitzlist"/>
        <w:numPr>
          <w:ilvl w:val="5"/>
          <w:numId w:val="8"/>
        </w:numPr>
      </w:pPr>
      <w:r w:rsidRPr="00E35760">
        <w:t>plan</w:t>
      </w:r>
      <w:r w:rsidR="00CC0A28">
        <w:t>y</w:t>
      </w:r>
      <w:r w:rsidRPr="00E35760">
        <w:t xml:space="preserve"> </w:t>
      </w:r>
      <w:r w:rsidR="00A44826">
        <w:t>realizacji kampanii</w:t>
      </w:r>
      <w:r w:rsidR="0047176F">
        <w:t xml:space="preserve"> w </w:t>
      </w:r>
      <w:proofErr w:type="spellStart"/>
      <w:r w:rsidR="0047176F">
        <w:t>i</w:t>
      </w:r>
      <w:r w:rsidR="00925ECC" w:rsidRPr="00E35760">
        <w:t>nternecie</w:t>
      </w:r>
      <w:proofErr w:type="spellEnd"/>
      <w:r w:rsidR="008E4946">
        <w:t>,</w:t>
      </w:r>
    </w:p>
    <w:p w14:paraId="0CED3633" w14:textId="5AA5296A" w:rsidR="00E81420" w:rsidRPr="00E35760" w:rsidRDefault="00925ECC" w:rsidP="00AA7E7D">
      <w:pPr>
        <w:pStyle w:val="Akapitzlist"/>
        <w:numPr>
          <w:ilvl w:val="5"/>
          <w:numId w:val="8"/>
        </w:numPr>
      </w:pPr>
      <w:r w:rsidRPr="00E35760">
        <w:t xml:space="preserve">strategię </w:t>
      </w:r>
      <w:r w:rsidR="00AA0A78" w:rsidRPr="00E35760">
        <w:t xml:space="preserve">i plan </w:t>
      </w:r>
      <w:r w:rsidRPr="00E35760">
        <w:t>realizacji działań public relations</w:t>
      </w:r>
      <w:r w:rsidR="008E4946">
        <w:t>,</w:t>
      </w:r>
    </w:p>
    <w:p w14:paraId="0344EA65" w14:textId="6AFFDE05" w:rsidR="00407C26" w:rsidRPr="00E35760" w:rsidRDefault="00407C26" w:rsidP="00AA7E7D">
      <w:pPr>
        <w:pStyle w:val="Akapitzlist"/>
        <w:numPr>
          <w:ilvl w:val="5"/>
          <w:numId w:val="8"/>
        </w:numPr>
      </w:pPr>
      <w:r w:rsidRPr="00E35760">
        <w:t>plan</w:t>
      </w:r>
      <w:r w:rsidR="00CC0A28">
        <w:t>y</w:t>
      </w:r>
      <w:r w:rsidRPr="00E35760">
        <w:t xml:space="preserve"> działań na nośnikach</w:t>
      </w:r>
      <w:r w:rsidR="0007200F" w:rsidRPr="00E35760">
        <w:t xml:space="preserve"> reklamy zewnętrznej typu</w:t>
      </w:r>
      <w:r w:rsidR="003127A5">
        <w:t xml:space="preserve"> standard</w:t>
      </w:r>
      <w:r w:rsidR="0007200F" w:rsidRPr="00E35760">
        <w:t xml:space="preserve"> billboard</w:t>
      </w:r>
      <w:r w:rsidR="008E4946">
        <w:t>,</w:t>
      </w:r>
    </w:p>
    <w:p w14:paraId="05E0CA16" w14:textId="522D8D98" w:rsidR="00E81420" w:rsidRPr="00E35760" w:rsidRDefault="006140C5" w:rsidP="00AA7E7D">
      <w:pPr>
        <w:pStyle w:val="Akapitzlist"/>
        <w:numPr>
          <w:ilvl w:val="5"/>
          <w:numId w:val="8"/>
        </w:numPr>
      </w:pPr>
      <w:r>
        <w:t>scenariusz A</w:t>
      </w:r>
      <w:r w:rsidR="00A44826">
        <w:t xml:space="preserve">kcji </w:t>
      </w:r>
      <w:r w:rsidR="00CC6561" w:rsidRPr="00E35760">
        <w:t>M</w:t>
      </w:r>
      <w:r w:rsidR="00E81420" w:rsidRPr="00E35760">
        <w:t>ural wraz planem promocji akcji</w:t>
      </w:r>
      <w:r w:rsidR="008E4946">
        <w:t>,</w:t>
      </w:r>
    </w:p>
    <w:p w14:paraId="1BB5539C" w14:textId="424FA281" w:rsidR="00E81420" w:rsidRPr="00E35760" w:rsidRDefault="00E81420" w:rsidP="00AA7E7D">
      <w:pPr>
        <w:pStyle w:val="Akapitzlist"/>
        <w:numPr>
          <w:ilvl w:val="5"/>
          <w:numId w:val="8"/>
        </w:numPr>
      </w:pPr>
      <w:r w:rsidRPr="00E35760">
        <w:t xml:space="preserve">scenariusze </w:t>
      </w:r>
      <w:r w:rsidR="00570E45" w:rsidRPr="00E35760">
        <w:t>wydarzeń edukacyjno-informacyjnych</w:t>
      </w:r>
      <w:r w:rsidR="00AA0A78" w:rsidRPr="00E35760">
        <w:t xml:space="preserve"> </w:t>
      </w:r>
      <w:r w:rsidR="00E14BB7" w:rsidRPr="00E35760">
        <w:t xml:space="preserve">oraz pikników </w:t>
      </w:r>
      <w:r w:rsidR="00A44826">
        <w:t xml:space="preserve">wakacyjnych </w:t>
      </w:r>
      <w:r w:rsidR="00CC0A28">
        <w:t>wraz z planami</w:t>
      </w:r>
      <w:r w:rsidR="00AA0A78" w:rsidRPr="00E35760">
        <w:t xml:space="preserve"> promocji</w:t>
      </w:r>
      <w:r w:rsidR="00FA25B1">
        <w:t>;</w:t>
      </w:r>
    </w:p>
    <w:p w14:paraId="4C47F7E6" w14:textId="77777777" w:rsidR="009122BA" w:rsidRPr="00E35760" w:rsidRDefault="00B76977" w:rsidP="00AA7E7D">
      <w:pPr>
        <w:pStyle w:val="Akapitzlist"/>
        <w:numPr>
          <w:ilvl w:val="3"/>
          <w:numId w:val="8"/>
        </w:numPr>
      </w:pPr>
      <w:r w:rsidRPr="00E35760">
        <w:t>produkcj</w:t>
      </w:r>
      <w:r w:rsidR="009122BA" w:rsidRPr="00E35760">
        <w:t>a</w:t>
      </w:r>
      <w:r w:rsidRPr="00E35760">
        <w:t xml:space="preserve"> </w:t>
      </w:r>
      <w:r w:rsidR="00536679" w:rsidRPr="00E35760">
        <w:t xml:space="preserve">materiałów </w:t>
      </w:r>
      <w:r w:rsidR="009122BA" w:rsidRPr="00E35760">
        <w:t>niezbędnych do realizacji działań w ramach kampanii, w tym:</w:t>
      </w:r>
    </w:p>
    <w:p w14:paraId="7FFE1CB9" w14:textId="77777777" w:rsidR="009122BA" w:rsidRPr="00E35760" w:rsidRDefault="003F3D14" w:rsidP="00AA7E7D">
      <w:pPr>
        <w:pStyle w:val="Akapitzlist"/>
        <w:numPr>
          <w:ilvl w:val="5"/>
          <w:numId w:val="8"/>
        </w:numPr>
      </w:pPr>
      <w:r w:rsidRPr="00E35760">
        <w:t>reklam i programów do emisji</w:t>
      </w:r>
      <w:r w:rsidR="009122BA" w:rsidRPr="00E35760">
        <w:t xml:space="preserve">, </w:t>
      </w:r>
    </w:p>
    <w:p w14:paraId="52A0F42B" w14:textId="77777777" w:rsidR="009122BA" w:rsidRPr="00E35760" w:rsidRDefault="009122BA" w:rsidP="00AA7E7D">
      <w:pPr>
        <w:pStyle w:val="Akapitzlist"/>
        <w:numPr>
          <w:ilvl w:val="5"/>
          <w:numId w:val="8"/>
        </w:numPr>
      </w:pPr>
      <w:r w:rsidRPr="00E35760">
        <w:t>plakatów,</w:t>
      </w:r>
    </w:p>
    <w:p w14:paraId="03C40558" w14:textId="77777777" w:rsidR="009122BA" w:rsidRPr="00E35760" w:rsidRDefault="009122BA" w:rsidP="00AA7E7D">
      <w:pPr>
        <w:pStyle w:val="Akapitzlist"/>
        <w:numPr>
          <w:ilvl w:val="5"/>
          <w:numId w:val="8"/>
        </w:numPr>
      </w:pPr>
      <w:r w:rsidRPr="00E35760">
        <w:t>kolorowanek,</w:t>
      </w:r>
    </w:p>
    <w:p w14:paraId="69216F7E" w14:textId="0E3F608F" w:rsidR="002544FF" w:rsidRDefault="009122BA" w:rsidP="00AA7E7D">
      <w:pPr>
        <w:pStyle w:val="Akapitzlist"/>
        <w:numPr>
          <w:ilvl w:val="5"/>
          <w:numId w:val="8"/>
        </w:numPr>
      </w:pPr>
      <w:r w:rsidRPr="00E35760">
        <w:t xml:space="preserve">materiałów na </w:t>
      </w:r>
      <w:r w:rsidR="00570E45" w:rsidRPr="00E35760">
        <w:t>wydarzenia edukacyjno-informacyjne</w:t>
      </w:r>
      <w:r w:rsidR="003F3D14" w:rsidRPr="00E35760">
        <w:t xml:space="preserve"> </w:t>
      </w:r>
      <w:r w:rsidR="00E14BB7" w:rsidRPr="00E35760">
        <w:t>i pikniki</w:t>
      </w:r>
      <w:r w:rsidR="00CF1DA2">
        <w:t xml:space="preserve"> w zależności od </w:t>
      </w:r>
      <w:r w:rsidR="002E0A33">
        <w:t>przyjętych scenariuszy</w:t>
      </w:r>
      <w:r w:rsidR="002544FF">
        <w:t>,</w:t>
      </w:r>
    </w:p>
    <w:p w14:paraId="120DADC7" w14:textId="395AEF48" w:rsidR="009122BA" w:rsidRPr="00E35760" w:rsidRDefault="002544FF" w:rsidP="00AA7E7D">
      <w:pPr>
        <w:pStyle w:val="Akapitzlist"/>
        <w:numPr>
          <w:ilvl w:val="5"/>
          <w:numId w:val="8"/>
        </w:numPr>
      </w:pPr>
      <w:r>
        <w:t>materiałów do oklejenia lokomotywy</w:t>
      </w:r>
      <w:r w:rsidR="009122BA" w:rsidRPr="00E35760">
        <w:t>,</w:t>
      </w:r>
    </w:p>
    <w:p w14:paraId="31D07699" w14:textId="77777777" w:rsidR="005E7D94" w:rsidRPr="00E35760" w:rsidRDefault="009122BA" w:rsidP="00AA7E7D">
      <w:pPr>
        <w:pStyle w:val="Akapitzlist"/>
        <w:numPr>
          <w:ilvl w:val="5"/>
          <w:numId w:val="8"/>
        </w:numPr>
      </w:pPr>
      <w:r w:rsidRPr="00E35760">
        <w:t>materiałów w ramach działań public relations;</w:t>
      </w:r>
    </w:p>
    <w:p w14:paraId="2562941D" w14:textId="625FDE43" w:rsidR="003F3D14" w:rsidRPr="00E35760" w:rsidRDefault="00536679" w:rsidP="00AA7E7D">
      <w:pPr>
        <w:pStyle w:val="Akapitzlist"/>
        <w:numPr>
          <w:ilvl w:val="3"/>
          <w:numId w:val="8"/>
        </w:numPr>
      </w:pPr>
      <w:r w:rsidRPr="00E35760">
        <w:t>realizacj</w:t>
      </w:r>
      <w:r w:rsidR="009122BA" w:rsidRPr="00E35760">
        <w:t>a</w:t>
      </w:r>
      <w:r w:rsidRPr="00E35760">
        <w:t xml:space="preserve"> kampanii przy użyciu narzędzi komunikacji</w:t>
      </w:r>
      <w:r w:rsidR="000310CB">
        <w:t xml:space="preserve"> określonych w pkt II </w:t>
      </w:r>
      <w:r w:rsidR="00925413">
        <w:t>4</w:t>
      </w:r>
      <w:r w:rsidR="009122BA" w:rsidRPr="00E35760">
        <w:t>,</w:t>
      </w:r>
      <w:r w:rsidR="00167CEC" w:rsidRPr="00E35760">
        <w:t xml:space="preserve"> </w:t>
      </w:r>
      <w:r w:rsidR="00CF1DA2">
        <w:t>w tym </w:t>
      </w:r>
      <w:r w:rsidR="00CE56C0" w:rsidRPr="00E35760">
        <w:t xml:space="preserve">zakup mediów </w:t>
      </w:r>
      <w:r w:rsidR="00167CEC" w:rsidRPr="00E35760">
        <w:t>zgodnie z założonym harmonogramem</w:t>
      </w:r>
      <w:r w:rsidR="007A72A0">
        <w:t xml:space="preserve"> i planami emisji</w:t>
      </w:r>
      <w:r w:rsidR="00FA25B1">
        <w:t>;</w:t>
      </w:r>
    </w:p>
    <w:p w14:paraId="0A739DEE" w14:textId="4A1F928D" w:rsidR="000B7750" w:rsidRPr="0086043F" w:rsidRDefault="00CE56C0" w:rsidP="006D7463">
      <w:pPr>
        <w:pStyle w:val="Akapitzlist"/>
        <w:numPr>
          <w:ilvl w:val="3"/>
          <w:numId w:val="8"/>
        </w:numPr>
        <w:rPr>
          <w:rFonts w:eastAsia="Times New Roman"/>
        </w:rPr>
      </w:pPr>
      <w:r w:rsidRPr="00E35760">
        <w:t xml:space="preserve">monitorowanie prowadzonych działań </w:t>
      </w:r>
      <w:r w:rsidR="000C7C3B" w:rsidRPr="00E35760">
        <w:t>oraz ich raportowanie</w:t>
      </w:r>
      <w:r w:rsidR="000C7C3B">
        <w:t xml:space="preserve"> Zamawiającemu zgodnie </w:t>
      </w:r>
      <w:r w:rsidR="00E056D5">
        <w:br/>
      </w:r>
      <w:r w:rsidR="000C7C3B">
        <w:t xml:space="preserve">z wymogami </w:t>
      </w:r>
      <w:proofErr w:type="spellStart"/>
      <w:r w:rsidR="000C7C3B">
        <w:t>OPZ</w:t>
      </w:r>
      <w:proofErr w:type="spellEnd"/>
      <w:r w:rsidR="009122BA" w:rsidRPr="00E35760">
        <w:t>.</w:t>
      </w:r>
    </w:p>
    <w:p w14:paraId="171F5FFD" w14:textId="77777777" w:rsidR="0086043F" w:rsidRPr="00E5648C" w:rsidRDefault="0086043F" w:rsidP="0086043F">
      <w:pPr>
        <w:pStyle w:val="Akapitzlist"/>
        <w:numPr>
          <w:ilvl w:val="0"/>
          <w:numId w:val="0"/>
        </w:numPr>
        <w:ind w:left="907"/>
        <w:rPr>
          <w:rFonts w:eastAsia="Times New Roman"/>
        </w:rPr>
      </w:pPr>
    </w:p>
    <w:p w14:paraId="2DA23B01" w14:textId="77777777" w:rsidR="006D7463" w:rsidRDefault="005B0BA9" w:rsidP="00AA7E7D">
      <w:pPr>
        <w:pStyle w:val="Akapitzlist"/>
        <w:numPr>
          <w:ilvl w:val="1"/>
          <w:numId w:val="8"/>
        </w:numPr>
        <w:rPr>
          <w:b/>
        </w:rPr>
      </w:pPr>
      <w:r w:rsidRPr="006D7463">
        <w:rPr>
          <w:b/>
        </w:rPr>
        <w:t xml:space="preserve">Główne założenia </w:t>
      </w:r>
      <w:r w:rsidR="005E7D94" w:rsidRPr="006D7463">
        <w:rPr>
          <w:b/>
        </w:rPr>
        <w:t>informacyjno-edukacyjnej kampanii medialnej</w:t>
      </w:r>
      <w:r w:rsidR="00346E7E" w:rsidRPr="006D7463">
        <w:rPr>
          <w:b/>
        </w:rPr>
        <w:t>.</w:t>
      </w:r>
    </w:p>
    <w:p w14:paraId="1AA9A86D" w14:textId="3CC86482" w:rsidR="0047176F" w:rsidRPr="00BF3A9A" w:rsidRDefault="005E7D94" w:rsidP="00BF3A9A">
      <w:pPr>
        <w:pStyle w:val="Akapitzlist"/>
        <w:rPr>
          <w:b/>
        </w:rPr>
      </w:pPr>
      <w:r w:rsidRPr="00E35760">
        <w:t>Kampania medialna jest kampanią społeczną</w:t>
      </w:r>
      <w:r w:rsidR="00880B4D" w:rsidRPr="00E35760">
        <w:t xml:space="preserve">, której celem jest zwrócenie uwagi na kwestie bezpieczeństwa </w:t>
      </w:r>
      <w:r w:rsidR="00977538" w:rsidRPr="00E35760">
        <w:t>na obszarach kolejowych,</w:t>
      </w:r>
      <w:r w:rsidR="001540C0" w:rsidRPr="00E35760">
        <w:t xml:space="preserve"> a w efekcie zwiększenie wiedzy i</w:t>
      </w:r>
      <w:r w:rsidR="00977538" w:rsidRPr="00E35760">
        <w:t> </w:t>
      </w:r>
      <w:r w:rsidR="001540C0" w:rsidRPr="00E35760">
        <w:t xml:space="preserve">rozpropagowanie </w:t>
      </w:r>
      <w:r w:rsidR="00147EDB" w:rsidRPr="00E35760">
        <w:t xml:space="preserve">zasad dotyczących </w:t>
      </w:r>
      <w:r w:rsidR="001540C0" w:rsidRPr="00E35760">
        <w:t xml:space="preserve">właściwych </w:t>
      </w:r>
      <w:proofErr w:type="spellStart"/>
      <w:r w:rsidR="001540C0" w:rsidRPr="00E35760">
        <w:t>zachowań</w:t>
      </w:r>
      <w:proofErr w:type="spellEnd"/>
      <w:r w:rsidR="001540C0" w:rsidRPr="00E35760">
        <w:t xml:space="preserve"> na</w:t>
      </w:r>
      <w:r w:rsidR="00977538" w:rsidRPr="00E35760">
        <w:t xml:space="preserve"> tych</w:t>
      </w:r>
      <w:r w:rsidR="001540C0" w:rsidRPr="00E35760">
        <w:t xml:space="preserve"> terenach. </w:t>
      </w:r>
      <w:r w:rsidR="00BF3A9A">
        <w:t>Kampania ma </w:t>
      </w:r>
      <w:r w:rsidR="0047176F" w:rsidRPr="0047176F">
        <w:t>mieć</w:t>
      </w:r>
      <w:r w:rsidR="0047176F">
        <w:t xml:space="preserve"> nowoczesny</w:t>
      </w:r>
      <w:r w:rsidR="00EB3B8F">
        <w:t>, dynamiczny</w:t>
      </w:r>
      <w:r w:rsidR="0047176F">
        <w:t xml:space="preserve"> charakter i uwzgl</w:t>
      </w:r>
      <w:r w:rsidR="00BF3A9A">
        <w:t>ędniać zmieniające się trendy w </w:t>
      </w:r>
      <w:r w:rsidR="0047176F">
        <w:t>konsumpcji mediów</w:t>
      </w:r>
      <w:r w:rsidR="00EB3B8F">
        <w:t>.</w:t>
      </w:r>
      <w:r w:rsidR="00BF3A9A">
        <w:t xml:space="preserve"> </w:t>
      </w:r>
      <w:r w:rsidR="00EB3B8F">
        <w:t>Kampania musi mieć potencjał do kontynuacji działań, ma stanowić spójną, przemyślaną całość.</w:t>
      </w:r>
    </w:p>
    <w:p w14:paraId="514169D9" w14:textId="7E25BFA2" w:rsidR="00FD6AF5" w:rsidRPr="00FD6AF5" w:rsidRDefault="005B0BA9" w:rsidP="00FD6AF5">
      <w:pPr>
        <w:pStyle w:val="Akapitzlist"/>
        <w:rPr>
          <w:b/>
        </w:rPr>
      </w:pPr>
      <w:r w:rsidRPr="00E35760">
        <w:t>Czas trwania kampanii</w:t>
      </w:r>
      <w:r w:rsidR="0021311C">
        <w:t xml:space="preserve"> medialnej</w:t>
      </w:r>
    </w:p>
    <w:p w14:paraId="5EF087A5" w14:textId="2E21C190" w:rsidR="006A5FFA" w:rsidRDefault="006A5FFA" w:rsidP="00FD6AF5">
      <w:pPr>
        <w:pStyle w:val="Akapitzlist"/>
        <w:numPr>
          <w:ilvl w:val="0"/>
          <w:numId w:val="0"/>
        </w:numPr>
        <w:ind w:left="907"/>
      </w:pPr>
      <w:r>
        <w:rPr>
          <w:rFonts w:eastAsia="Times New Roman"/>
        </w:rPr>
        <w:t>Działania</w:t>
      </w:r>
      <w:r w:rsidRPr="002C2395">
        <w:rPr>
          <w:rFonts w:eastAsia="Times New Roman"/>
        </w:rPr>
        <w:t xml:space="preserve"> w ramach kampanii medialnej</w:t>
      </w:r>
      <w:r>
        <w:rPr>
          <w:rFonts w:eastAsia="Times New Roman"/>
        </w:rPr>
        <w:t xml:space="preserve"> będą realizowane</w:t>
      </w:r>
      <w:r w:rsidRPr="002C2395">
        <w:rPr>
          <w:rFonts w:eastAsia="Times New Roman"/>
        </w:rPr>
        <w:t xml:space="preserve"> zgodnie z ramowym harmonogramem</w:t>
      </w:r>
      <w:r>
        <w:rPr>
          <w:rFonts w:eastAsia="Times New Roman"/>
        </w:rPr>
        <w:t xml:space="preserve">, stanowiącym </w:t>
      </w:r>
      <w:r w:rsidR="00CA664B" w:rsidRPr="001575C4">
        <w:rPr>
          <w:rFonts w:eastAsia="Times New Roman"/>
        </w:rPr>
        <w:t>załącznik nr</w:t>
      </w:r>
      <w:r w:rsidR="00CA664B">
        <w:rPr>
          <w:rFonts w:eastAsia="Times New Roman"/>
        </w:rPr>
        <w:t xml:space="preserve"> 1 </w:t>
      </w:r>
      <w:r>
        <w:rPr>
          <w:rFonts w:eastAsia="Times New Roman"/>
        </w:rPr>
        <w:t xml:space="preserve">do </w:t>
      </w:r>
      <w:proofErr w:type="spellStart"/>
      <w:r>
        <w:rPr>
          <w:rFonts w:eastAsia="Times New Roman"/>
        </w:rPr>
        <w:t>OPZ</w:t>
      </w:r>
      <w:proofErr w:type="spellEnd"/>
      <w:r w:rsidRPr="002C2395">
        <w:rPr>
          <w:rFonts w:eastAsia="Times New Roman"/>
        </w:rPr>
        <w:t>, przy założeniu, że start pierwszego etapu będzie uzależniony od terminu podpisania Umowy</w:t>
      </w:r>
      <w:r>
        <w:rPr>
          <w:rFonts w:eastAsia="Times New Roman"/>
        </w:rPr>
        <w:t>.</w:t>
      </w:r>
    </w:p>
    <w:p w14:paraId="6A3F8C1C" w14:textId="3455FFF9" w:rsidR="006C2281" w:rsidRPr="00FD6AF5" w:rsidRDefault="004C04BB" w:rsidP="00FD6AF5">
      <w:pPr>
        <w:pStyle w:val="Akapitzlist"/>
        <w:numPr>
          <w:ilvl w:val="0"/>
          <w:numId w:val="0"/>
        </w:numPr>
        <w:ind w:left="907"/>
      </w:pPr>
      <w:r w:rsidRPr="00FD6AF5">
        <w:t>Działania</w:t>
      </w:r>
      <w:r w:rsidR="00977538" w:rsidRPr="00FD6AF5">
        <w:t xml:space="preserve"> w ramach</w:t>
      </w:r>
      <w:r w:rsidRPr="00FD6AF5">
        <w:t xml:space="preserve"> k</w:t>
      </w:r>
      <w:r w:rsidR="001D312D" w:rsidRPr="00FD6AF5">
        <w:t>ampani</w:t>
      </w:r>
      <w:r w:rsidRPr="00FD6AF5">
        <w:t>i</w:t>
      </w:r>
      <w:r w:rsidR="002C6C31" w:rsidRPr="00FD6AF5">
        <w:t xml:space="preserve"> </w:t>
      </w:r>
      <w:r w:rsidR="005E7D94" w:rsidRPr="00FD6AF5">
        <w:t>będ</w:t>
      </w:r>
      <w:r w:rsidRPr="00FD6AF5">
        <w:t>ą</w:t>
      </w:r>
      <w:r w:rsidR="00977538" w:rsidRPr="00FD6AF5">
        <w:t xml:space="preserve"> </w:t>
      </w:r>
      <w:r w:rsidRPr="00FD6AF5">
        <w:t xml:space="preserve">prowadzone </w:t>
      </w:r>
      <w:r w:rsidR="005E7D94" w:rsidRPr="00FD6AF5">
        <w:t>do końca</w:t>
      </w:r>
      <w:r w:rsidR="00647BD0">
        <w:t xml:space="preserve"> listopada</w:t>
      </w:r>
      <w:r w:rsidR="005E7D94" w:rsidRPr="00FD6AF5">
        <w:t xml:space="preserve"> </w:t>
      </w:r>
      <w:r w:rsidR="001D312D" w:rsidRPr="00FD6AF5">
        <w:t>20</w:t>
      </w:r>
      <w:r w:rsidR="002C6C31" w:rsidRPr="00FD6AF5">
        <w:t>20</w:t>
      </w:r>
      <w:r w:rsidR="001D312D" w:rsidRPr="00FD6AF5">
        <w:t xml:space="preserve"> r. </w:t>
      </w:r>
      <w:r w:rsidR="005E7D94" w:rsidRPr="00FD6AF5">
        <w:t>T</w:t>
      </w:r>
      <w:r w:rsidR="001D312D" w:rsidRPr="00FD6AF5">
        <w:t xml:space="preserve">ermin złożenia sprawozdania </w:t>
      </w:r>
      <w:r w:rsidR="002C6C31" w:rsidRPr="00FD6AF5">
        <w:t xml:space="preserve">końcowego </w:t>
      </w:r>
      <w:r w:rsidR="001D312D" w:rsidRPr="00FD6AF5">
        <w:t xml:space="preserve">z </w:t>
      </w:r>
      <w:r w:rsidRPr="00FD6AF5">
        <w:t xml:space="preserve">ich </w:t>
      </w:r>
      <w:r w:rsidR="001D312D" w:rsidRPr="00FD6AF5">
        <w:t>realiza</w:t>
      </w:r>
      <w:r w:rsidR="00925413">
        <w:t>cji</w:t>
      </w:r>
      <w:r w:rsidR="00711980">
        <w:t>, zatwierdzonego bez uwag przez Zamawiającego,</w:t>
      </w:r>
      <w:r w:rsidR="00925413">
        <w:t xml:space="preserve"> nie może być późniejszy niż do </w:t>
      </w:r>
      <w:r w:rsidR="001D312D" w:rsidRPr="00FD6AF5">
        <w:t>1</w:t>
      </w:r>
      <w:r w:rsidR="00711980">
        <w:t>5</w:t>
      </w:r>
      <w:r w:rsidR="00925413">
        <w:t> </w:t>
      </w:r>
      <w:r w:rsidR="005E7D94" w:rsidRPr="00FD6AF5">
        <w:t xml:space="preserve">grudnia </w:t>
      </w:r>
      <w:r w:rsidR="001D312D" w:rsidRPr="00FD6AF5">
        <w:t>20</w:t>
      </w:r>
      <w:r w:rsidR="002C6C31" w:rsidRPr="00FD6AF5">
        <w:t>20</w:t>
      </w:r>
      <w:r w:rsidR="005E7D94" w:rsidRPr="00FD6AF5">
        <w:t xml:space="preserve"> r</w:t>
      </w:r>
      <w:r w:rsidR="001D312D" w:rsidRPr="00FD6AF5">
        <w:t>.</w:t>
      </w:r>
    </w:p>
    <w:p w14:paraId="5E596147" w14:textId="6B4DE6E2" w:rsidR="006D7463" w:rsidRDefault="00884C86" w:rsidP="006D7463">
      <w:pPr>
        <w:pStyle w:val="Akapitzlist"/>
      </w:pPr>
      <w:r w:rsidRPr="00E35760">
        <w:t>Gr</w:t>
      </w:r>
      <w:r w:rsidR="0021311C">
        <w:t>upy docelowe kampanii medialnej</w:t>
      </w:r>
    </w:p>
    <w:p w14:paraId="44BD9DE7" w14:textId="77777777" w:rsidR="006D7463" w:rsidRDefault="00884C86" w:rsidP="00AA7E7D">
      <w:pPr>
        <w:pStyle w:val="Akapitzlist"/>
        <w:numPr>
          <w:ilvl w:val="3"/>
          <w:numId w:val="8"/>
        </w:numPr>
      </w:pPr>
      <w:r w:rsidRPr="00E35760">
        <w:t xml:space="preserve">Główną grupą docelową są dzieci w wieku przedszkolnym i szkolnym z klas I-VI szkół podstawowych, tj. w wieku 4–12 lat. </w:t>
      </w:r>
    </w:p>
    <w:p w14:paraId="3B5C8C5F" w14:textId="405DD86A" w:rsidR="00884C86" w:rsidRPr="00E35760" w:rsidRDefault="00884C86" w:rsidP="00AA7E7D">
      <w:pPr>
        <w:pStyle w:val="Akapitzlist"/>
        <w:numPr>
          <w:ilvl w:val="3"/>
          <w:numId w:val="8"/>
        </w:numPr>
      </w:pPr>
      <w:r w:rsidRPr="00E35760">
        <w:t>Drugą grupą docelową są rodzice</w:t>
      </w:r>
      <w:r w:rsidR="005457C6">
        <w:t xml:space="preserve">, </w:t>
      </w:r>
      <w:r w:rsidRPr="00E35760">
        <w:t>opiekunowie</w:t>
      </w:r>
      <w:r w:rsidR="005457C6">
        <w:t xml:space="preserve">, </w:t>
      </w:r>
      <w:r w:rsidRPr="00E35760">
        <w:t>nauczyciele i wychowawcy</w:t>
      </w:r>
      <w:r w:rsidR="005457C6" w:rsidRPr="005457C6">
        <w:t xml:space="preserve"> </w:t>
      </w:r>
      <w:r w:rsidR="005457C6">
        <w:t>dzieci w </w:t>
      </w:r>
      <w:r w:rsidR="005457C6" w:rsidRPr="00E35760">
        <w:t>wieku 4–12 lat</w:t>
      </w:r>
      <w:r w:rsidRPr="00E35760">
        <w:t xml:space="preserve"> jako wspierający proces poznawczy w głównej grupie docelowej.</w:t>
      </w:r>
    </w:p>
    <w:p w14:paraId="1E90B105" w14:textId="489B5117" w:rsidR="006D7463" w:rsidRDefault="005B0BA9" w:rsidP="006D7463">
      <w:pPr>
        <w:pStyle w:val="Akapitzlist"/>
      </w:pPr>
      <w:r w:rsidRPr="00E35760">
        <w:t>Główne cele kampanii</w:t>
      </w:r>
      <w:r w:rsidR="0021311C">
        <w:t xml:space="preserve"> medialnej</w:t>
      </w:r>
    </w:p>
    <w:p w14:paraId="034F6EF6" w14:textId="77777777" w:rsidR="00FD6AF5" w:rsidRDefault="00367713" w:rsidP="00AA7E7D">
      <w:pPr>
        <w:pStyle w:val="Akapitzlist"/>
        <w:numPr>
          <w:ilvl w:val="3"/>
          <w:numId w:val="8"/>
        </w:numPr>
      </w:pPr>
      <w:r w:rsidRPr="00CD6AC9">
        <w:t>Cel strategiczny</w:t>
      </w:r>
    </w:p>
    <w:p w14:paraId="121C211F" w14:textId="60AD534C" w:rsidR="00367713" w:rsidRPr="00FD6AF5" w:rsidRDefault="00884C86" w:rsidP="00FD6AF5">
      <w:pPr>
        <w:pStyle w:val="Akapitzlist"/>
        <w:numPr>
          <w:ilvl w:val="0"/>
          <w:numId w:val="0"/>
        </w:numPr>
        <w:ind w:left="1134"/>
      </w:pPr>
      <w:r w:rsidRPr="00FD6AF5">
        <w:t xml:space="preserve">Podniesienie poziomu świadomości na temat </w:t>
      </w:r>
      <w:r w:rsidR="000C7C3B">
        <w:t xml:space="preserve">zasad </w:t>
      </w:r>
      <w:r w:rsidRPr="00FD6AF5">
        <w:t xml:space="preserve">bezpieczeństwa </w:t>
      </w:r>
      <w:r w:rsidR="007A72A0">
        <w:t>na terenach kolejowych</w:t>
      </w:r>
      <w:r w:rsidR="00367713" w:rsidRPr="00FD6AF5">
        <w:t>.</w:t>
      </w:r>
    </w:p>
    <w:p w14:paraId="39A2D69B" w14:textId="0982C94F" w:rsidR="006D7463" w:rsidRDefault="007C1CD9" w:rsidP="00AA7E7D">
      <w:pPr>
        <w:pStyle w:val="Akapitzlist"/>
        <w:numPr>
          <w:ilvl w:val="3"/>
          <w:numId w:val="8"/>
        </w:numPr>
      </w:pPr>
      <w:r w:rsidRPr="00E35760">
        <w:lastRenderedPageBreak/>
        <w:t>Cele operacyjne</w:t>
      </w:r>
    </w:p>
    <w:p w14:paraId="64A48F23" w14:textId="77777777" w:rsidR="006D7463" w:rsidRDefault="007C1CD9" w:rsidP="00AA7E7D">
      <w:pPr>
        <w:pStyle w:val="Akapitzlist"/>
        <w:numPr>
          <w:ilvl w:val="4"/>
          <w:numId w:val="8"/>
        </w:numPr>
      </w:pPr>
      <w:r w:rsidRPr="00E35760">
        <w:t xml:space="preserve">W odniesieniu do dzieci: </w:t>
      </w:r>
    </w:p>
    <w:p w14:paraId="3071420D" w14:textId="0347C93E" w:rsidR="006D7463" w:rsidRDefault="007C1CD9" w:rsidP="00AA7E7D">
      <w:pPr>
        <w:pStyle w:val="Akapitzlist"/>
        <w:numPr>
          <w:ilvl w:val="5"/>
          <w:numId w:val="8"/>
        </w:numPr>
      </w:pPr>
      <w:r w:rsidRPr="00E35760">
        <w:t xml:space="preserve">zwiększenie wiedzy na temat zagrożeń i sposobów </w:t>
      </w:r>
      <w:r w:rsidR="00AA7E7D">
        <w:t>ich unikania poprzez właściwe i </w:t>
      </w:r>
      <w:r w:rsidR="008E4946">
        <w:t xml:space="preserve">odpowiedzialne zachowania </w:t>
      </w:r>
      <w:r w:rsidRPr="00E35760">
        <w:t>dzieci na obszarze lub w sąsiedztwie stacji, przystanków, przejazdów kolejowo-drogowych i torowisk,</w:t>
      </w:r>
    </w:p>
    <w:p w14:paraId="1B6C9EEE" w14:textId="47C01EFA" w:rsidR="007C1CD9" w:rsidRPr="00E35760" w:rsidRDefault="007C1CD9" w:rsidP="00AA7E7D">
      <w:pPr>
        <w:pStyle w:val="Akapitzlist"/>
        <w:numPr>
          <w:ilvl w:val="5"/>
          <w:numId w:val="8"/>
        </w:numPr>
      </w:pPr>
      <w:r w:rsidRPr="00E35760">
        <w:t>przekonanie dzieci, że dla własnego dobra warto stosować się do zasad bezpieczeństwa na terenach kolejowych.</w:t>
      </w:r>
    </w:p>
    <w:p w14:paraId="3119D7DE" w14:textId="77777777" w:rsidR="001C69D0" w:rsidRPr="00E35760" w:rsidRDefault="007C1CD9" w:rsidP="00AA7E7D">
      <w:pPr>
        <w:pStyle w:val="Akapitzlist"/>
        <w:numPr>
          <w:ilvl w:val="4"/>
          <w:numId w:val="8"/>
        </w:numPr>
      </w:pPr>
      <w:r w:rsidRPr="00E35760">
        <w:t xml:space="preserve">W odniesieniu do rodziców, opiekunów i nauczycieli: </w:t>
      </w:r>
    </w:p>
    <w:p w14:paraId="477B3D75" w14:textId="540512F9" w:rsidR="00B76977" w:rsidRPr="00E35760" w:rsidRDefault="00B76977" w:rsidP="00AA7E7D">
      <w:pPr>
        <w:pStyle w:val="Akapitzlist"/>
        <w:numPr>
          <w:ilvl w:val="5"/>
          <w:numId w:val="8"/>
        </w:numPr>
      </w:pPr>
      <w:r w:rsidRPr="00E35760">
        <w:t>zwiększenie wiedzy na temat zagrożeń i sposobów ich unikania poprzez właściwe i</w:t>
      </w:r>
      <w:r w:rsidR="0001213E" w:rsidRPr="00E35760">
        <w:t> </w:t>
      </w:r>
      <w:r w:rsidR="008E4946">
        <w:t>odpowiedzialne zachowania</w:t>
      </w:r>
      <w:r w:rsidRPr="00E35760">
        <w:t xml:space="preserve"> na obszarze lub w sąsiedztwie stacji, przystanków, przejazdów kolejowo-drogowych i torowisk,</w:t>
      </w:r>
    </w:p>
    <w:p w14:paraId="5DF19B3A" w14:textId="62E62D5A" w:rsidR="007C1CD9" w:rsidRPr="00E35760" w:rsidRDefault="007C1CD9" w:rsidP="00AA7E7D">
      <w:pPr>
        <w:pStyle w:val="Akapitzlist"/>
        <w:numPr>
          <w:ilvl w:val="5"/>
          <w:numId w:val="8"/>
        </w:numPr>
      </w:pPr>
      <w:r w:rsidRPr="00E35760">
        <w:t xml:space="preserve">zachęta do propagowania wśród dzieci bezpiecznych </w:t>
      </w:r>
      <w:proofErr w:type="spellStart"/>
      <w:r w:rsidRPr="00E35760">
        <w:t>zachowań</w:t>
      </w:r>
      <w:proofErr w:type="spellEnd"/>
      <w:r w:rsidRPr="00E35760">
        <w:t xml:space="preserve"> w rejonie infrastruktury kolejowej,</w:t>
      </w:r>
    </w:p>
    <w:p w14:paraId="18DCE53A" w14:textId="77777777" w:rsidR="00884C86" w:rsidRPr="00E35760" w:rsidRDefault="00884C86" w:rsidP="00AA7E7D">
      <w:pPr>
        <w:pStyle w:val="Akapitzlist"/>
        <w:numPr>
          <w:ilvl w:val="4"/>
          <w:numId w:val="8"/>
        </w:numPr>
      </w:pPr>
      <w:r w:rsidRPr="00E35760">
        <w:t>W odniesieniu do obu grup docelowych:</w:t>
      </w:r>
    </w:p>
    <w:p w14:paraId="6D529DC9" w14:textId="6C56DA9C" w:rsidR="00884C86" w:rsidRPr="00E35760" w:rsidRDefault="00884C86" w:rsidP="00AA7E7D">
      <w:pPr>
        <w:pStyle w:val="Akapitzlist"/>
        <w:numPr>
          <w:ilvl w:val="5"/>
          <w:numId w:val="8"/>
        </w:numPr>
      </w:pPr>
      <w:r w:rsidRPr="00E35760">
        <w:t xml:space="preserve">zwrócenie uwagi </w:t>
      </w:r>
      <w:r w:rsidR="001623DB">
        <w:t>grup docelowych</w:t>
      </w:r>
      <w:r w:rsidRPr="00E35760">
        <w:t xml:space="preserve"> na obowiązujące wszystkich zasady korzystania z</w:t>
      </w:r>
      <w:r w:rsidR="0001213E" w:rsidRPr="00E35760">
        <w:t> </w:t>
      </w:r>
      <w:r w:rsidRPr="00E35760">
        <w:t>obszarów kolejowych i na korzyści wynikające z ich przestrzegania,</w:t>
      </w:r>
    </w:p>
    <w:p w14:paraId="157C1F4F" w14:textId="67DFA052" w:rsidR="00884C86" w:rsidRPr="00E35760" w:rsidRDefault="0001213E" w:rsidP="00AA7E7D">
      <w:pPr>
        <w:pStyle w:val="Akapitzlist"/>
        <w:numPr>
          <w:ilvl w:val="5"/>
          <w:numId w:val="8"/>
        </w:numPr>
      </w:pPr>
      <w:r w:rsidRPr="00E35760">
        <w:t>zwiększen</w:t>
      </w:r>
      <w:r w:rsidR="000C7C3B">
        <w:t>ie w grupach docelowych poczucia</w:t>
      </w:r>
      <w:r w:rsidRPr="00E35760">
        <w:t xml:space="preserve"> odpowiedzialności za bezpieczeństwo swoje i innych</w:t>
      </w:r>
      <w:r w:rsidR="00ED5C23" w:rsidRPr="00E35760">
        <w:t>,</w:t>
      </w:r>
    </w:p>
    <w:p w14:paraId="55C9D3C5" w14:textId="77777777" w:rsidR="00ED5C23" w:rsidRPr="00E35760" w:rsidRDefault="00ED5C23" w:rsidP="00AA7E7D">
      <w:pPr>
        <w:pStyle w:val="Akapitzlist"/>
        <w:numPr>
          <w:ilvl w:val="5"/>
          <w:numId w:val="8"/>
        </w:numPr>
      </w:pPr>
      <w:r w:rsidRPr="00E35760">
        <w:t>zwiększenie w grupach docelowych świadomości istnienia i rozpoznawalności projektu „Kampania Kolejowe ABC” realizowanego przez Urząd Transportu Kolejowego, który stoi na straży bezpieczeństwa wszystkich użytkowników kolei.</w:t>
      </w:r>
    </w:p>
    <w:p w14:paraId="45EED9F0" w14:textId="79718907" w:rsidR="00FD6AF5" w:rsidRDefault="00884C86" w:rsidP="00FD6AF5">
      <w:pPr>
        <w:pStyle w:val="Akapitzlist"/>
      </w:pPr>
      <w:r w:rsidRPr="00E35760">
        <w:t>Rezultaty</w:t>
      </w:r>
    </w:p>
    <w:p w14:paraId="28622EE9" w14:textId="77777777" w:rsidR="00FD6AF5" w:rsidRDefault="00884C86" w:rsidP="00FD6AF5">
      <w:pPr>
        <w:pStyle w:val="Akapitzlist"/>
        <w:numPr>
          <w:ilvl w:val="0"/>
          <w:numId w:val="0"/>
        </w:numPr>
        <w:ind w:left="907"/>
      </w:pPr>
      <w:r w:rsidRPr="00E35760">
        <w:t>Rezultatami, które Z</w:t>
      </w:r>
      <w:r w:rsidR="007C1CD9" w:rsidRPr="00E35760">
        <w:t>amawiający spodziewa się uzyskać w efekcie kampanii</w:t>
      </w:r>
      <w:r w:rsidR="001D35A5" w:rsidRPr="00E35760">
        <w:t xml:space="preserve"> medialnej</w:t>
      </w:r>
      <w:r w:rsidR="007C1CD9" w:rsidRPr="00E35760">
        <w:t>, jest przede wszystkim</w:t>
      </w:r>
      <w:r w:rsidR="006C2281" w:rsidRPr="00E35760">
        <w:t xml:space="preserve"> </w:t>
      </w:r>
      <w:r w:rsidR="0001213E" w:rsidRPr="00E35760">
        <w:t>zwiększenie bezpieczeństwa</w:t>
      </w:r>
      <w:r w:rsidR="007C1CD9" w:rsidRPr="00E35760">
        <w:t xml:space="preserve"> na terenach kolejowych poprzez:</w:t>
      </w:r>
    </w:p>
    <w:p w14:paraId="6A3C988B" w14:textId="513A1371" w:rsidR="00FD6AF5" w:rsidRDefault="007C1CD9" w:rsidP="00AA7E7D">
      <w:pPr>
        <w:pStyle w:val="Akapitzlist"/>
        <w:numPr>
          <w:ilvl w:val="5"/>
          <w:numId w:val="8"/>
        </w:numPr>
      </w:pPr>
      <w:r w:rsidRPr="00E35760">
        <w:t xml:space="preserve">podniesienie świadomości dzieci z </w:t>
      </w:r>
      <w:r w:rsidR="00057DD7">
        <w:t xml:space="preserve">głównej </w:t>
      </w:r>
      <w:r w:rsidRPr="00E35760">
        <w:t>grupy docelowej na temat możliwych zagrożeń związanych z korzystaniem z infrastruktury kolejowej</w:t>
      </w:r>
      <w:r w:rsidR="00CB4733" w:rsidRPr="00E35760">
        <w:t>,</w:t>
      </w:r>
    </w:p>
    <w:p w14:paraId="31AD1C25" w14:textId="40F0AC56" w:rsidR="00FD6AF5" w:rsidRDefault="00CB4733" w:rsidP="00AA7E7D">
      <w:pPr>
        <w:pStyle w:val="Akapitzlist"/>
        <w:numPr>
          <w:ilvl w:val="5"/>
          <w:numId w:val="8"/>
        </w:numPr>
      </w:pPr>
      <w:r w:rsidRPr="00E35760">
        <w:t xml:space="preserve">poznanie przez dzieci zasad bezpiecznego poruszania </w:t>
      </w:r>
      <w:r w:rsidR="00884C86" w:rsidRPr="00E35760">
        <w:t>się na obszarach kolejowych i w </w:t>
      </w:r>
      <w:r w:rsidRPr="00E35760">
        <w:t xml:space="preserve">ich pobliżu oraz </w:t>
      </w:r>
      <w:r w:rsidR="000C7C3B">
        <w:t xml:space="preserve">zasad bezpiecznego </w:t>
      </w:r>
      <w:r w:rsidR="00925413">
        <w:t>podróżowania pociągiem</w:t>
      </w:r>
      <w:r w:rsidRPr="00E35760">
        <w:t xml:space="preserve"> poprzez wskazanie im właściwych wzorców </w:t>
      </w:r>
      <w:proofErr w:type="spellStart"/>
      <w:r w:rsidRPr="00E35760">
        <w:t>zachowań</w:t>
      </w:r>
      <w:proofErr w:type="spellEnd"/>
      <w:r w:rsidRPr="00E35760">
        <w:t>,</w:t>
      </w:r>
    </w:p>
    <w:p w14:paraId="73129EFB" w14:textId="77777777" w:rsidR="004927F1" w:rsidRDefault="007C1CD9" w:rsidP="00AA7E7D">
      <w:pPr>
        <w:pStyle w:val="Akapitzlist"/>
        <w:numPr>
          <w:ilvl w:val="5"/>
          <w:numId w:val="8"/>
        </w:numPr>
      </w:pPr>
      <w:r w:rsidRPr="00E35760">
        <w:t xml:space="preserve">zwiększenie udziału rodziców, opiekunów i dzieci w procesie propagowania bezpiecznych </w:t>
      </w:r>
      <w:proofErr w:type="spellStart"/>
      <w:r w:rsidRPr="00E35760">
        <w:t>zachowań</w:t>
      </w:r>
      <w:proofErr w:type="spellEnd"/>
      <w:r w:rsidRPr="00E35760">
        <w:t xml:space="preserve"> na obszarach kolejowych i w pociągu</w:t>
      </w:r>
    </w:p>
    <w:p w14:paraId="4098F36F" w14:textId="05E3F041" w:rsidR="00247822" w:rsidRPr="00E35760" w:rsidRDefault="004927F1" w:rsidP="00AA7E7D">
      <w:pPr>
        <w:pStyle w:val="Akapitzlist"/>
        <w:numPr>
          <w:ilvl w:val="5"/>
          <w:numId w:val="8"/>
        </w:numPr>
      </w:pPr>
      <w:r>
        <w:t>dyskusja społeczna</w:t>
      </w:r>
      <w:r w:rsidRPr="00E35760">
        <w:t xml:space="preserve"> wokół tematu bezpieczeństwa </w:t>
      </w:r>
      <w:r w:rsidR="00925413">
        <w:t>na obszarach kolejowych i w ich </w:t>
      </w:r>
      <w:r w:rsidRPr="00E35760">
        <w:t>pobliżu</w:t>
      </w:r>
      <w:r w:rsidR="007C1CD9" w:rsidRPr="00E35760">
        <w:t>.</w:t>
      </w:r>
    </w:p>
    <w:p w14:paraId="46BFAF3B" w14:textId="13A2CDA1" w:rsidR="00884C86" w:rsidRPr="00E35760" w:rsidRDefault="00884C86" w:rsidP="00FD6AF5">
      <w:pPr>
        <w:pStyle w:val="Akapitzlist"/>
      </w:pPr>
      <w:r w:rsidRPr="00E35760">
        <w:t>Zasięg kampanii medialnej</w:t>
      </w:r>
    </w:p>
    <w:p w14:paraId="00E20BCE" w14:textId="3C08A57A" w:rsidR="00AA7E7D" w:rsidRDefault="00884C86" w:rsidP="00AA7E7D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E35760">
        <w:rPr>
          <w:rFonts w:cs="Times New Roman"/>
          <w:szCs w:val="24"/>
        </w:rPr>
        <w:t xml:space="preserve">Kampania medialna </w:t>
      </w:r>
      <w:r w:rsidR="00EF21AA" w:rsidRPr="00E35760">
        <w:rPr>
          <w:rFonts w:cs="Times New Roman"/>
          <w:szCs w:val="24"/>
        </w:rPr>
        <w:t xml:space="preserve">ma </w:t>
      </w:r>
      <w:r w:rsidRPr="00E35760">
        <w:rPr>
          <w:rFonts w:cs="Times New Roman"/>
          <w:szCs w:val="24"/>
        </w:rPr>
        <w:t>mieć zasięg ogólnopolski</w:t>
      </w:r>
      <w:r w:rsidR="00EF21AA" w:rsidRPr="00E35760">
        <w:rPr>
          <w:rFonts w:cs="Times New Roman"/>
          <w:szCs w:val="24"/>
        </w:rPr>
        <w:t xml:space="preserve"> i </w:t>
      </w:r>
      <w:r w:rsidRPr="00E35760">
        <w:rPr>
          <w:rFonts w:cs="Times New Roman"/>
          <w:szCs w:val="24"/>
        </w:rPr>
        <w:t>zapewnić dotarcie do jak</w:t>
      </w:r>
      <w:r w:rsidR="007A72A0">
        <w:rPr>
          <w:rFonts w:cs="Times New Roman"/>
          <w:szCs w:val="24"/>
        </w:rPr>
        <w:t xml:space="preserve"> największej liczby osób z </w:t>
      </w:r>
      <w:r w:rsidR="00057DD7">
        <w:rPr>
          <w:rFonts w:cs="Times New Roman"/>
          <w:szCs w:val="24"/>
        </w:rPr>
        <w:t xml:space="preserve">obu </w:t>
      </w:r>
      <w:r w:rsidR="007A72A0">
        <w:rPr>
          <w:rFonts w:cs="Times New Roman"/>
          <w:szCs w:val="24"/>
        </w:rPr>
        <w:t>grup docelowych</w:t>
      </w:r>
      <w:r w:rsidRPr="00E35760">
        <w:rPr>
          <w:rFonts w:cs="Times New Roman"/>
          <w:szCs w:val="24"/>
        </w:rPr>
        <w:t>.</w:t>
      </w:r>
    </w:p>
    <w:p w14:paraId="1059669F" w14:textId="67B7452B" w:rsidR="00FD6AF5" w:rsidRPr="00AA7E7D" w:rsidRDefault="005E2F47" w:rsidP="00AA7E7D">
      <w:pPr>
        <w:pStyle w:val="Akapitzlist"/>
      </w:pPr>
      <w:r w:rsidRPr="00E35760">
        <w:t xml:space="preserve">Ogólne </w:t>
      </w:r>
      <w:r w:rsidR="00042741" w:rsidRPr="00E35760">
        <w:t>wymagania dotyczące realizacji przedmiotu zamówienia</w:t>
      </w:r>
    </w:p>
    <w:p w14:paraId="6EB7857B" w14:textId="3C8B23FF" w:rsidR="00346E7E" w:rsidRPr="00FD6AF5" w:rsidRDefault="00073AAE" w:rsidP="000C7C3B">
      <w:pPr>
        <w:pStyle w:val="Akapitzlist"/>
        <w:numPr>
          <w:ilvl w:val="3"/>
          <w:numId w:val="8"/>
        </w:numPr>
      </w:pPr>
      <w:r w:rsidRPr="00E35760">
        <w:t>Wykonawca zobowiązany jest do ścisłej współpracy z Zamawiającym na każdym etapie realizacji przedmiotu zamówienia.</w:t>
      </w:r>
    </w:p>
    <w:p w14:paraId="5B3281B5" w14:textId="42B1D341" w:rsidR="000C7C3B" w:rsidRPr="00FD6AF5" w:rsidRDefault="00042741" w:rsidP="006863EC">
      <w:pPr>
        <w:pStyle w:val="Akapitzlist"/>
        <w:numPr>
          <w:ilvl w:val="3"/>
          <w:numId w:val="8"/>
        </w:numPr>
      </w:pPr>
      <w:r w:rsidRPr="00E35760">
        <w:t xml:space="preserve">Wszystkie zadania przewidziane w </w:t>
      </w:r>
      <w:r w:rsidR="008E4946">
        <w:t>ramach przedmiotu</w:t>
      </w:r>
      <w:r w:rsidRPr="00E35760">
        <w:t xml:space="preserve"> zamówienia musz</w:t>
      </w:r>
      <w:r w:rsidR="001B3DDD" w:rsidRPr="000C7C3B">
        <w:rPr>
          <w:rFonts w:eastAsia="TimesNewRoman"/>
        </w:rPr>
        <w:t xml:space="preserve">ą </w:t>
      </w:r>
      <w:r w:rsidRPr="00E35760">
        <w:t>by</w:t>
      </w:r>
      <w:r w:rsidR="001B3DDD" w:rsidRPr="000C7C3B">
        <w:rPr>
          <w:rFonts w:eastAsia="TimesNewRoman"/>
        </w:rPr>
        <w:t xml:space="preserve">ć </w:t>
      </w:r>
      <w:r w:rsidRPr="00E35760">
        <w:t xml:space="preserve">realizowane zgodnie ze szczegółowym </w:t>
      </w:r>
      <w:r w:rsidR="000C7C3B" w:rsidRPr="00E35760">
        <w:t>harmonogramem uzgodnionym przez Wykonawc</w:t>
      </w:r>
      <w:r w:rsidR="000C7C3B" w:rsidRPr="00FD6AF5">
        <w:t>ę</w:t>
      </w:r>
      <w:r w:rsidR="000C7C3B" w:rsidRPr="00E35760">
        <w:t xml:space="preserve"> </w:t>
      </w:r>
      <w:r w:rsidR="00992A58">
        <w:br/>
      </w:r>
      <w:r w:rsidR="000C7C3B" w:rsidRPr="00E35760">
        <w:t xml:space="preserve">z Zamawiającym po zawarciu umowy. </w:t>
      </w:r>
      <w:r w:rsidR="006863EC">
        <w:t>S</w:t>
      </w:r>
      <w:r w:rsidR="006863EC" w:rsidRPr="00E35760">
        <w:t>zczegółowy harmonogram poszczególnych działań</w:t>
      </w:r>
      <w:r w:rsidR="006863EC">
        <w:t xml:space="preserve"> musi uwzględniać</w:t>
      </w:r>
      <w:r w:rsidR="006863EC" w:rsidRPr="00E35760">
        <w:t xml:space="preserve"> także proces decyzyjny zakładający możliwość zgłaszania uwag przez </w:t>
      </w:r>
      <w:r w:rsidR="006863EC" w:rsidRPr="00E35760">
        <w:lastRenderedPageBreak/>
        <w:t>Zamawiającego na każdym etapie</w:t>
      </w:r>
      <w:r w:rsidR="006863EC">
        <w:t xml:space="preserve">. </w:t>
      </w:r>
      <w:r w:rsidR="000C7C3B">
        <w:t>W toku realizacji zamówienia h</w:t>
      </w:r>
      <w:r w:rsidR="000C7C3B" w:rsidRPr="00E35760">
        <w:t>armonogram mo</w:t>
      </w:r>
      <w:r w:rsidR="000C7C3B" w:rsidRPr="00FD6AF5">
        <w:t>ż</w:t>
      </w:r>
      <w:r w:rsidR="000C7C3B" w:rsidRPr="00E35760">
        <w:t>e podlega</w:t>
      </w:r>
      <w:r w:rsidR="000C7C3B" w:rsidRPr="00FD6AF5">
        <w:t xml:space="preserve">ć </w:t>
      </w:r>
      <w:r w:rsidR="000C7C3B">
        <w:t>uzgodnionym przez Strony modyfikacjom</w:t>
      </w:r>
      <w:r w:rsidR="00925413">
        <w:t>, przy czym zmianie nie </w:t>
      </w:r>
      <w:r w:rsidR="000C7C3B" w:rsidRPr="00E35760">
        <w:t>podlegaj</w:t>
      </w:r>
      <w:r w:rsidR="000C7C3B" w:rsidRPr="00FD6AF5">
        <w:t xml:space="preserve">ą </w:t>
      </w:r>
      <w:r w:rsidR="00925413">
        <w:t>terminy dotyczące</w:t>
      </w:r>
      <w:r w:rsidR="000C7C3B">
        <w:t> </w:t>
      </w:r>
      <w:r w:rsidR="000C7C3B" w:rsidRPr="00E35760">
        <w:t>czasu trwania</w:t>
      </w:r>
      <w:r w:rsidR="00925413">
        <w:t xml:space="preserve"> kampanii, o których mowa w pkt</w:t>
      </w:r>
      <w:r w:rsidR="000C7C3B" w:rsidRPr="00E35760">
        <w:t xml:space="preserve"> </w:t>
      </w:r>
      <w:proofErr w:type="spellStart"/>
      <w:r w:rsidR="000C7C3B" w:rsidRPr="00E35760">
        <w:t>II</w:t>
      </w:r>
      <w:r w:rsidR="000C7C3B">
        <w:t>.</w:t>
      </w:r>
      <w:r w:rsidR="000C7C3B" w:rsidRPr="00E35760">
        <w:t>2.2</w:t>
      </w:r>
      <w:proofErr w:type="spellEnd"/>
      <w:r w:rsidR="000C7C3B" w:rsidRPr="00E35760">
        <w:t>.</w:t>
      </w:r>
      <w:r w:rsidR="000C7C3B">
        <w:t xml:space="preserve"> </w:t>
      </w:r>
    </w:p>
    <w:p w14:paraId="77807332" w14:textId="5CD06C06" w:rsidR="00B93728" w:rsidRDefault="00323B2D" w:rsidP="008E4946">
      <w:pPr>
        <w:pStyle w:val="Akapitzlist"/>
        <w:numPr>
          <w:ilvl w:val="3"/>
          <w:numId w:val="8"/>
        </w:numPr>
      </w:pPr>
      <w:r>
        <w:t>Realizacja przedmiotu zamówienia zakłada synergię wszystkich działań, kanałów komunikacji oraz mediów, która zagwarantuje jak największe za</w:t>
      </w:r>
      <w:r w:rsidR="008E4946">
        <w:t>interesowanie tematyką projektu</w:t>
      </w:r>
      <w:r w:rsidR="0021311C">
        <w:t xml:space="preserve"> </w:t>
      </w:r>
      <w:r w:rsidR="0021311C" w:rsidRPr="00E35760">
        <w:rPr>
          <w:rFonts w:eastAsia="Times New Roman"/>
        </w:rPr>
        <w:t>„Kampania Kolejowe ABC”</w:t>
      </w:r>
      <w:r w:rsidR="00147EDB" w:rsidRPr="00E35760">
        <w:t>.</w:t>
      </w:r>
      <w:r w:rsidR="002E0A33">
        <w:t xml:space="preserve"> Wszyst</w:t>
      </w:r>
      <w:r w:rsidR="00925413">
        <w:t>kie działania podejmowane przez </w:t>
      </w:r>
      <w:r w:rsidR="002E0A33">
        <w:t>Wykonawcę w ramach kampanii medialnej powinny nakłaniać do dyskusji wokół tematu bezpieczeństwa na obszarach kolejowych i w ich pob</w:t>
      </w:r>
      <w:r w:rsidR="00E5648C">
        <w:t>liżu.</w:t>
      </w:r>
    </w:p>
    <w:p w14:paraId="2457F7D4" w14:textId="77777777" w:rsidR="0086043F" w:rsidRPr="00E35760" w:rsidRDefault="0086043F" w:rsidP="0086043F">
      <w:pPr>
        <w:pStyle w:val="Akapitzlist"/>
        <w:numPr>
          <w:ilvl w:val="0"/>
          <w:numId w:val="0"/>
        </w:numPr>
        <w:ind w:left="907"/>
      </w:pPr>
    </w:p>
    <w:p w14:paraId="5BAF7BD1" w14:textId="7CE57ED9" w:rsidR="0001213E" w:rsidRPr="00B93728" w:rsidRDefault="00DF06AF" w:rsidP="00B93728">
      <w:pPr>
        <w:pStyle w:val="Akapitzlist"/>
        <w:numPr>
          <w:ilvl w:val="1"/>
          <w:numId w:val="8"/>
        </w:numPr>
        <w:rPr>
          <w:b/>
        </w:rPr>
      </w:pPr>
      <w:r w:rsidRPr="00FD6AF5">
        <w:rPr>
          <w:b/>
        </w:rPr>
        <w:t xml:space="preserve">Wytyczne </w:t>
      </w:r>
      <w:r w:rsidR="00A26C26" w:rsidRPr="00FD6AF5">
        <w:rPr>
          <w:b/>
        </w:rPr>
        <w:t>w zakresie kreacji</w:t>
      </w:r>
      <w:r w:rsidR="00B93728">
        <w:rPr>
          <w:b/>
        </w:rPr>
        <w:t xml:space="preserve"> </w:t>
      </w:r>
      <w:r w:rsidR="00B93728" w:rsidRPr="00B93728">
        <w:rPr>
          <w:b/>
        </w:rPr>
        <w:t xml:space="preserve">- </w:t>
      </w:r>
      <w:r w:rsidR="0001213E" w:rsidRPr="00B93728">
        <w:rPr>
          <w:b/>
        </w:rPr>
        <w:t>Platforma kreatywna</w:t>
      </w:r>
    </w:p>
    <w:p w14:paraId="37D87978" w14:textId="342B079C" w:rsidR="00B93728" w:rsidRDefault="0001213E" w:rsidP="00B93728">
      <w:pPr>
        <w:pStyle w:val="Akapitzlist"/>
      </w:pPr>
      <w:r w:rsidRPr="00E35760">
        <w:t xml:space="preserve">Zadanie </w:t>
      </w:r>
      <w:r w:rsidR="00590D26" w:rsidRPr="00E35760">
        <w:t xml:space="preserve">Wykonawcy </w:t>
      </w:r>
      <w:r w:rsidRPr="00E35760">
        <w:t>będzie polegało na stworzeniu platformy kreatywnej, w ramach której zostaną przygotowane komunikaty. Przez pojęcie „platforma kreatywna” należy rozumieć charakterystyczny i unikalny zbiór zasad, które posłużą do wielokrotnego wyrażania głównej myśli kampanii w różnych mediach i kontekstach komunikacyjnych. Aby zdefiniować taką platformę</w:t>
      </w:r>
      <w:r w:rsidR="00590D26" w:rsidRPr="00E35760">
        <w:t>,</w:t>
      </w:r>
      <w:r w:rsidRPr="00E35760">
        <w:t xml:space="preserve"> należy opisać proponowane jej elementy, takie jak np. bohaterowie i role, w jakich będą występować, zasadę konstru</w:t>
      </w:r>
      <w:r w:rsidR="00346E7E" w:rsidRPr="00E35760">
        <w:t xml:space="preserve">kcji scenariuszy, </w:t>
      </w:r>
      <w:proofErr w:type="spellStart"/>
      <w:r w:rsidR="00346E7E" w:rsidRPr="00E35760">
        <w:t>key</w:t>
      </w:r>
      <w:proofErr w:type="spellEnd"/>
      <w:r w:rsidR="00346E7E" w:rsidRPr="00E35760">
        <w:t xml:space="preserve"> </w:t>
      </w:r>
      <w:proofErr w:type="spellStart"/>
      <w:r w:rsidR="00346E7E" w:rsidRPr="00E35760">
        <w:t>visual</w:t>
      </w:r>
      <w:proofErr w:type="spellEnd"/>
      <w:r w:rsidR="00FC4640">
        <w:t xml:space="preserve"> (główny motyw graficzny)</w:t>
      </w:r>
      <w:r w:rsidR="00346E7E" w:rsidRPr="00E35760">
        <w:t>, a </w:t>
      </w:r>
      <w:r w:rsidRPr="00E35760">
        <w:t>także inne środki f</w:t>
      </w:r>
      <w:r w:rsidR="00646F36">
        <w:t>ormalne, takie jak np. kolor, muzyka</w:t>
      </w:r>
      <w:r w:rsidRPr="00E35760">
        <w:t xml:space="preserve">. </w:t>
      </w:r>
      <w:r w:rsidR="0019185D" w:rsidRPr="00E35760">
        <w:t>P</w:t>
      </w:r>
      <w:r w:rsidRPr="00E35760">
        <w:t xml:space="preserve">latforma </w:t>
      </w:r>
      <w:r w:rsidR="0019185D" w:rsidRPr="00E35760">
        <w:t>zostanie przygotowana w taki sposób, żeby miała</w:t>
      </w:r>
      <w:r w:rsidRPr="00E35760">
        <w:t xml:space="preserve"> szansę rozwijać się w</w:t>
      </w:r>
      <w:r w:rsidR="00590D26" w:rsidRPr="00E35760">
        <w:t> </w:t>
      </w:r>
      <w:r w:rsidRPr="00E35760">
        <w:t xml:space="preserve">czasie, </w:t>
      </w:r>
      <w:r w:rsidR="00550D79" w:rsidRPr="00E35760">
        <w:t xml:space="preserve">zarówno w </w:t>
      </w:r>
      <w:r w:rsidR="000E7F6E" w:rsidRPr="00E35760">
        <w:t xml:space="preserve">okresie trwania kampanii, jak i po jej zakończeniu. W ramach platformy będzie możliwe </w:t>
      </w:r>
      <w:r w:rsidRPr="00E35760">
        <w:t>umi</w:t>
      </w:r>
      <w:r w:rsidR="000E7F6E" w:rsidRPr="00E35760">
        <w:t xml:space="preserve">eszczenie </w:t>
      </w:r>
      <w:r w:rsidRPr="00E35760">
        <w:t>wiele</w:t>
      </w:r>
      <w:r w:rsidR="00CC0A28">
        <w:t xml:space="preserve"> różnych przykładów sytuacji ilustrujących</w:t>
      </w:r>
      <w:r w:rsidRPr="00E35760">
        <w:t xml:space="preserve"> główny przekaz kampanii.</w:t>
      </w:r>
    </w:p>
    <w:p w14:paraId="2041782F" w14:textId="786C8B25" w:rsidR="00B93728" w:rsidRDefault="00590D26" w:rsidP="00B93728">
      <w:pPr>
        <w:pStyle w:val="Akapitzlist"/>
      </w:pPr>
      <w:r w:rsidRPr="00E35760">
        <w:t xml:space="preserve">Kreacja kampanii musi być oryginalna, oparta na zrozumiałym, niestandardowym pomyśle, mieć własny, rozpoznawalny styl, wyróżniać się na tle innych przekazów, być wyraźnie zauważalna, </w:t>
      </w:r>
      <w:r w:rsidR="005F56A9">
        <w:t>łatwa do zapamiętania</w:t>
      </w:r>
      <w:r w:rsidRPr="00E35760">
        <w:t xml:space="preserve"> i prosta w odbiorze. Przekaz musi wzbudzać pozytywne emocje, skłaniać do refleksji oraz wzbudzać zaufanie. Nie może straszyć odbiorców, denerwować ani ich zanudzać – powinien ich zaciekawić, zaintrygować. Przekaz k</w:t>
      </w:r>
      <w:r w:rsidR="00147EDB" w:rsidRPr="00E35760">
        <w:t xml:space="preserve">ampanii ma w prosty i czytelny </w:t>
      </w:r>
      <w:r w:rsidRPr="00E35760">
        <w:t>sposób informować o istniejących zasadach gwarantujących bezpieczeństwo kor</w:t>
      </w:r>
      <w:r w:rsidR="00147EDB" w:rsidRPr="00E35760">
        <w:t>zystania z </w:t>
      </w:r>
      <w:r w:rsidRPr="00E35760">
        <w:t xml:space="preserve">obszarów kolejowych oraz o efektach i korzyściach płynących </w:t>
      </w:r>
      <w:r w:rsidR="00147EDB" w:rsidRPr="00E35760">
        <w:t>z poczucia odpowiedzialności za </w:t>
      </w:r>
      <w:r w:rsidR="00F3278D" w:rsidRPr="00E35760">
        <w:t>bezpieczeństwo swoje i inny</w:t>
      </w:r>
      <w:r w:rsidR="00925413">
        <w:t>ch. Przekaz musi opierać się na </w:t>
      </w:r>
      <w:r w:rsidR="00F3278D" w:rsidRPr="00E35760">
        <w:t>zasadzie: partnerstwo, a nie dydaktyzm.</w:t>
      </w:r>
    </w:p>
    <w:p w14:paraId="768B3A2D" w14:textId="2E37C249" w:rsidR="00B93728" w:rsidRDefault="006863EC" w:rsidP="00B93728">
      <w:pPr>
        <w:pStyle w:val="Akapitzlist"/>
      </w:pPr>
      <w:r w:rsidRPr="00E35760">
        <w:t xml:space="preserve">Kampania medialna </w:t>
      </w:r>
      <w:r w:rsidR="00EB3B8F">
        <w:t xml:space="preserve">musi być spójna na poziomie big </w:t>
      </w:r>
      <w:r w:rsidRPr="00E35760">
        <w:t>idei</w:t>
      </w:r>
      <w:r w:rsidR="00FC4640">
        <w:t xml:space="preserve"> (głównego pomysłu na strategię </w:t>
      </w:r>
      <w:r w:rsidR="00992A58">
        <w:br/>
      </w:r>
      <w:r w:rsidR="00FC4640">
        <w:t>i kreację)</w:t>
      </w:r>
      <w:r w:rsidRPr="00E35760">
        <w:t xml:space="preserve"> i posługiwać się wybranymi, </w:t>
      </w:r>
      <w:r w:rsidRPr="008E506C">
        <w:t xml:space="preserve">charakterystycznymi elementami formalnymi. Musi także brać pod uwagę specyfikę poszczególnych grup docelowych, przy zachowaniu spójności pomiędzy komunikatami adresowanymi do tych grup – komunikaty muszą mieć wyraźnie widoczne wspólne elementy, dzięki którym będą odbierane jako elementy tej samej kampanii.  </w:t>
      </w:r>
    </w:p>
    <w:p w14:paraId="47F24C2F" w14:textId="31627C17" w:rsidR="00B93728" w:rsidRPr="001D7A05" w:rsidRDefault="006863EC" w:rsidP="00B93728">
      <w:pPr>
        <w:pStyle w:val="Akapitzlist"/>
      </w:pPr>
      <w:r w:rsidRPr="008E506C">
        <w:t>Należy zwrócić szczególną uwagę na to, aby kreacja</w:t>
      </w:r>
      <w:r w:rsidR="00925413">
        <w:t xml:space="preserve"> była zrozumiała i klarowna dla </w:t>
      </w:r>
      <w:r w:rsidR="00057DD7">
        <w:t>obu</w:t>
      </w:r>
      <w:r w:rsidRPr="008E506C">
        <w:t xml:space="preserve"> grup docelowych, zarówno na poziomie tekstowym/werbalnym, jak i graficznym. </w:t>
      </w:r>
      <w:r w:rsidRPr="001D7A05">
        <w:t>Jednocześnie musi być atrakcyjna dla</w:t>
      </w:r>
      <w:r w:rsidR="00925413">
        <w:t> wszystkich grup wiekowych, a w </w:t>
      </w:r>
      <w:r w:rsidRPr="001D7A05">
        <w:t>szczególności dla głównej grupy docelowej.</w:t>
      </w:r>
    </w:p>
    <w:p w14:paraId="4673F4A3" w14:textId="49581EAA" w:rsidR="00B93728" w:rsidRPr="001D7A05" w:rsidRDefault="001D7A05" w:rsidP="00B93728">
      <w:pPr>
        <w:pStyle w:val="Akapitzlist"/>
      </w:pPr>
      <w:r w:rsidRPr="001D7A05">
        <w:t>Elemente</w:t>
      </w:r>
      <w:r w:rsidR="008E4946">
        <w:t>m kreacji powinien być bohater p</w:t>
      </w:r>
      <w:r w:rsidRPr="001D7A05">
        <w:t xml:space="preserve">rojektu „Kampania Kolejowe ABC” – Rogatek, rozumiany jako pozytywny symbol kampanii. </w:t>
      </w:r>
      <w:r w:rsidR="008E4946">
        <w:t>Postać Rogatka powinna być uwzględniona</w:t>
      </w:r>
      <w:r w:rsidR="00925413">
        <w:t xml:space="preserve"> na </w:t>
      </w:r>
      <w:r w:rsidRPr="001D7A05">
        <w:t>każdym etapie realizacji kampanii, w sposób pozbawiony cech infantylnych, wzbudzając pozytywne reakcje. Zamawiający nie precy</w:t>
      </w:r>
      <w:r w:rsidR="008E4946">
        <w:t>zuje, w jakim zakresie bohater p</w:t>
      </w:r>
      <w:r w:rsidRPr="001D7A05">
        <w:t xml:space="preserve">rojektu </w:t>
      </w:r>
      <w:r w:rsidR="0021311C" w:rsidRPr="00E35760">
        <w:rPr>
          <w:rFonts w:eastAsia="Times New Roman"/>
        </w:rPr>
        <w:t>„Kampania Kolejowe ABC”</w:t>
      </w:r>
      <w:r w:rsidR="0021311C">
        <w:rPr>
          <w:rFonts w:eastAsia="Times New Roman"/>
        </w:rPr>
        <w:t xml:space="preserve"> </w:t>
      </w:r>
      <w:r w:rsidRPr="001D7A05">
        <w:t>zostanie wykorzystany przez Wykonawcę w kreacji – nie m</w:t>
      </w:r>
      <w:r w:rsidR="008E4946">
        <w:t>usi być elementem dominującym, j</w:t>
      </w:r>
      <w:r w:rsidRPr="001D7A05">
        <w:t>eśli krea</w:t>
      </w:r>
      <w:r w:rsidR="008E4946">
        <w:t xml:space="preserve">cja uzasadnia inne zastosowanie, </w:t>
      </w:r>
      <w:r w:rsidRPr="001D7A05">
        <w:t>może pojawić się jako element symboliczny</w:t>
      </w:r>
      <w:r w:rsidR="008E4946">
        <w:t xml:space="preserve"> lub fragmentaryczny.</w:t>
      </w:r>
    </w:p>
    <w:p w14:paraId="5F1EF122" w14:textId="2C25427D" w:rsidR="00D41D61" w:rsidRPr="00106C39" w:rsidRDefault="00106C39" w:rsidP="00B93728">
      <w:pPr>
        <w:pStyle w:val="Akapitzlist"/>
      </w:pPr>
      <w:r w:rsidRPr="001D7A05">
        <w:lastRenderedPageBreak/>
        <w:t xml:space="preserve">W przypadku decyzji Wykonawcy o użyciu w kreacji głosu bohatera będzie on zgodny </w:t>
      </w:r>
      <w:r w:rsidR="00992A58">
        <w:br/>
      </w:r>
      <w:r w:rsidRPr="001D7A05">
        <w:t>z opisem głosu bohatera zawartym w Księdze Identyfikacji</w:t>
      </w:r>
      <w:r w:rsidRPr="00106C39">
        <w:t xml:space="preserve"> Wizualnej „Kampanii Kolejowe ABC”. W</w:t>
      </w:r>
      <w:r>
        <w:t xml:space="preserve"> trakcie realizacji umowy W</w:t>
      </w:r>
      <w:r w:rsidRPr="00106C39">
        <w:t>ykonawca musi otrzymać od Zamawiającego potwierdzenie zgodności głosu zaproponowanego przez Wykonawcę lektora z warunkami wskazanymi w Księdze Identyfikacji</w:t>
      </w:r>
      <w:r>
        <w:t xml:space="preserve"> Wizualnej „Kampanii Kolejowe ABC”</w:t>
      </w:r>
      <w:r w:rsidR="00124501" w:rsidRPr="00106C39">
        <w:t>.</w:t>
      </w:r>
    </w:p>
    <w:p w14:paraId="22DBAEF8" w14:textId="3CDE936A" w:rsidR="000B7D59" w:rsidRPr="00106C39" w:rsidRDefault="008D56D5" w:rsidP="00D41D61">
      <w:pPr>
        <w:pStyle w:val="Akapitzlist"/>
      </w:pPr>
      <w:proofErr w:type="spellStart"/>
      <w:r w:rsidRPr="00106C39">
        <w:t>Key</w:t>
      </w:r>
      <w:proofErr w:type="spellEnd"/>
      <w:r w:rsidRPr="00106C39">
        <w:t xml:space="preserve"> </w:t>
      </w:r>
      <w:proofErr w:type="spellStart"/>
      <w:r w:rsidRPr="00106C39">
        <w:t>message</w:t>
      </w:r>
      <w:proofErr w:type="spellEnd"/>
      <w:r w:rsidR="00D04A17" w:rsidRPr="00106C39">
        <w:t xml:space="preserve">, czyli najistotniejsze </w:t>
      </w:r>
      <w:r w:rsidR="00CC0A28" w:rsidRPr="00106C39">
        <w:t>informacje w</w:t>
      </w:r>
      <w:r w:rsidR="00D04A17" w:rsidRPr="00106C39">
        <w:t xml:space="preserve"> </w:t>
      </w:r>
      <w:r w:rsidR="00570E45" w:rsidRPr="00106C39">
        <w:t>kampanii medialnej.</w:t>
      </w:r>
    </w:p>
    <w:p w14:paraId="167F9182" w14:textId="4891331E" w:rsidR="007A72A0" w:rsidRPr="00FD6AF5" w:rsidRDefault="00DC757D" w:rsidP="00DA4567">
      <w:pPr>
        <w:pStyle w:val="Akapitzlist"/>
        <w:numPr>
          <w:ilvl w:val="0"/>
          <w:numId w:val="0"/>
        </w:numPr>
        <w:ind w:left="624"/>
      </w:pPr>
      <w:r>
        <w:rPr>
          <w:rFonts w:cstheme="minorBidi"/>
          <w:color w:val="auto"/>
          <w:szCs w:val="22"/>
        </w:rPr>
        <w:t xml:space="preserve">Na obszarach kolejowych należy zachować szczególną ostrożność. </w:t>
      </w:r>
      <w:r w:rsidR="006863EC">
        <w:t>Stosowanie zasad b</w:t>
      </w:r>
      <w:r w:rsidR="006863EC" w:rsidRPr="00FD6AF5">
        <w:t>ezpieczeństw</w:t>
      </w:r>
      <w:r w:rsidR="006863EC">
        <w:t>a</w:t>
      </w:r>
      <w:r w:rsidR="006863EC" w:rsidRPr="00FD6AF5">
        <w:t xml:space="preserve"> na obszarach kolejowych dotyczy </w:t>
      </w:r>
      <w:r>
        <w:t xml:space="preserve">nas </w:t>
      </w:r>
      <w:r w:rsidR="006863EC" w:rsidRPr="00FD6AF5">
        <w:t xml:space="preserve">wszystkich. Bezpieczeństwo na kolei zaczyna się od poznania najważniejszych </w:t>
      </w:r>
      <w:r w:rsidR="00CC0A28">
        <w:t>z nich</w:t>
      </w:r>
      <w:r w:rsidR="006863EC" w:rsidRPr="00FD6AF5">
        <w:t>, czyli kolejowego AB</w:t>
      </w:r>
      <w:r>
        <w:t>C</w:t>
      </w:r>
      <w:r w:rsidR="001B3DDD" w:rsidRPr="00FD6AF5">
        <w:t>.</w:t>
      </w:r>
      <w:r w:rsidR="00CC0A28">
        <w:t xml:space="preserve"> </w:t>
      </w:r>
      <w:r w:rsidR="00CC0A28">
        <w:rPr>
          <w:rFonts w:cstheme="minorBidi"/>
          <w:color w:val="auto"/>
          <w:szCs w:val="22"/>
        </w:rPr>
        <w:t>Tylko stosując  zasad</w:t>
      </w:r>
      <w:r>
        <w:rPr>
          <w:rFonts w:cstheme="minorBidi"/>
          <w:color w:val="auto"/>
          <w:szCs w:val="22"/>
        </w:rPr>
        <w:t>y</w:t>
      </w:r>
      <w:r w:rsidR="00CC0A28">
        <w:rPr>
          <w:rFonts w:cstheme="minorBidi"/>
          <w:color w:val="auto"/>
          <w:szCs w:val="22"/>
        </w:rPr>
        <w:t xml:space="preserve"> bezpiecznego zachowania w rejonie kolei, możemy zapewnić </w:t>
      </w:r>
      <w:r w:rsidRPr="00FD6AF5">
        <w:t>bezpiec</w:t>
      </w:r>
      <w:r>
        <w:t>zeństwo sobie, swoim bliskim, przyjacio</w:t>
      </w:r>
      <w:r w:rsidRPr="00FD6AF5">
        <w:t>ł</w:t>
      </w:r>
      <w:r>
        <w:t>om i innym osobom</w:t>
      </w:r>
      <w:r w:rsidR="00CC0A28">
        <w:rPr>
          <w:rFonts w:cstheme="minorBidi"/>
          <w:color w:val="auto"/>
          <w:szCs w:val="22"/>
        </w:rPr>
        <w:t>. Warto więc stosować i promować zasady bezpiecznego zachowania na obszarach kolejowych.</w:t>
      </w:r>
    </w:p>
    <w:p w14:paraId="6135E752" w14:textId="3E340741" w:rsidR="0005619D" w:rsidRPr="00E35760" w:rsidRDefault="000B7D59" w:rsidP="00FD6AF5">
      <w:pPr>
        <w:pStyle w:val="Akapitzlist"/>
      </w:pPr>
      <w:r>
        <w:t xml:space="preserve">Tematy </w:t>
      </w:r>
      <w:r w:rsidR="001B3DDD" w:rsidRPr="00E35760">
        <w:t xml:space="preserve">bazowe do budowania kreacji </w:t>
      </w:r>
      <w:r w:rsidR="00D04A17" w:rsidRPr="00E35760">
        <w:t>kampanii medialnej</w:t>
      </w:r>
      <w:r w:rsidR="006140C5">
        <w:t xml:space="preserve"> (każdy przekaz powinien być opracowany tak, żeby głównym adresatem była główna grupa docelowa kampanii medialnej).</w:t>
      </w:r>
    </w:p>
    <w:p w14:paraId="6BF81C6A" w14:textId="61439414" w:rsidR="00346E7E" w:rsidRPr="00E35760" w:rsidRDefault="000B7D59" w:rsidP="000B7D59">
      <w:pPr>
        <w:pStyle w:val="Akapitzlist"/>
        <w:numPr>
          <w:ilvl w:val="3"/>
          <w:numId w:val="8"/>
        </w:numPr>
      </w:pPr>
      <w:r>
        <w:t>Bez</w:t>
      </w:r>
      <w:r w:rsidR="00D04A17" w:rsidRPr="00E35760">
        <w:t xml:space="preserve">pieczne zachowanie na obszarach kolejowych, przejazdach kolejowych, </w:t>
      </w:r>
      <w:r w:rsidR="00A26C26" w:rsidRPr="00E35760">
        <w:t>torach (w </w:t>
      </w:r>
      <w:r w:rsidR="006140C5">
        <w:t>tym </w:t>
      </w:r>
      <w:r w:rsidR="00DB3B79">
        <w:t>nieprzechodzenie przez tzw. dzikie przejścia</w:t>
      </w:r>
      <w:r w:rsidR="00DB3B79" w:rsidRPr="00E35760">
        <w:t xml:space="preserve">) z uwzględnieniem poruszania się zarówno pieszo/ na rolkach/ na deskorolce itd., rowerem/ skuterem, jak </w:t>
      </w:r>
      <w:r w:rsidR="006140C5">
        <w:t> </w:t>
      </w:r>
      <w:r w:rsidR="00DB3B79" w:rsidRPr="00E35760">
        <w:t xml:space="preserve">i samochodem (temat zostanie </w:t>
      </w:r>
      <w:r w:rsidR="006140C5" w:rsidRPr="00E35760">
        <w:t>przeds</w:t>
      </w:r>
      <w:r w:rsidR="006140C5">
        <w:t>tawiony w 3 oddzielnych spotach).</w:t>
      </w:r>
    </w:p>
    <w:p w14:paraId="2866F05E" w14:textId="14CE4CC6" w:rsidR="00D04A17" w:rsidRPr="00E35760" w:rsidRDefault="00D04A17" w:rsidP="00FD6AF5">
      <w:pPr>
        <w:pStyle w:val="Akapitzlist"/>
        <w:numPr>
          <w:ilvl w:val="0"/>
          <w:numId w:val="0"/>
        </w:numPr>
        <w:ind w:left="907"/>
      </w:pPr>
      <w:r w:rsidRPr="00E35760">
        <w:t>Kluczowe przesłanie spotów: Nieważne jak podróżujemy – pieszo, na wrotkach, rowerem, skuterem, na deskorolce czy samochodem</w:t>
      </w:r>
      <w:r w:rsidR="00E5648C">
        <w:t xml:space="preserve"> (z rodzicami)</w:t>
      </w:r>
      <w:r w:rsidRPr="00E35760">
        <w:t xml:space="preserve"> – musimy „mieć oczy dookoła głowy”, </w:t>
      </w:r>
      <w:r w:rsidR="00A26C26" w:rsidRPr="00E35760">
        <w:t xml:space="preserve">powinniśmy </w:t>
      </w:r>
      <w:r w:rsidRPr="00E35760">
        <w:t xml:space="preserve">korzystać tylko z legalnych przejść i przejazdów, stosować zasadę ograniczonego zaufania i pomagać innym. </w:t>
      </w:r>
    </w:p>
    <w:p w14:paraId="27855D7E" w14:textId="47582ABF" w:rsidR="00FD6AF5" w:rsidRDefault="000B7D59" w:rsidP="000B7D59">
      <w:pPr>
        <w:pStyle w:val="Akapitzlist"/>
        <w:numPr>
          <w:ilvl w:val="3"/>
          <w:numId w:val="8"/>
        </w:numPr>
      </w:pPr>
      <w:r>
        <w:t>Be</w:t>
      </w:r>
      <w:r w:rsidR="001E5270">
        <w:t>z</w:t>
      </w:r>
      <w:r w:rsidR="00D04A17" w:rsidRPr="00E35760">
        <w:t xml:space="preserve">pieczne zachowanie na peronie, w oczekiwaniu na </w:t>
      </w:r>
      <w:r w:rsidR="00925413">
        <w:t>przyjazd/ odjazd pociągu, w tym </w:t>
      </w:r>
      <w:r w:rsidR="00D04A17" w:rsidRPr="00E35760">
        <w:t>przede wszystkim zwrócenie uwagi na to, czemu służy żółta linia, dlaczego nie wolno przepychać się wchodząc do pociągu i z niego wychodząc, dlaczego należy zwracać uwagę na innych (temat zostanie przedstawiony w jednym spocie).</w:t>
      </w:r>
    </w:p>
    <w:p w14:paraId="3705B1CC" w14:textId="03BCD1EF" w:rsidR="00A26C26" w:rsidRPr="00E35760" w:rsidRDefault="00D04A17" w:rsidP="00FD6AF5">
      <w:pPr>
        <w:pStyle w:val="Akapitzlist"/>
        <w:numPr>
          <w:ilvl w:val="0"/>
          <w:numId w:val="0"/>
        </w:numPr>
        <w:ind w:left="907"/>
      </w:pPr>
      <w:r w:rsidRPr="00E35760">
        <w:t xml:space="preserve">Kluczowe przesłanie spotu: Musimy zwracać uwagę na oznaczenia i komunikaty, które widzimy i słyszymy na dworcu i na peronie. Dbajmy o wspólne bezpieczeństwo </w:t>
      </w:r>
      <w:r w:rsidR="00925413">
        <w:br/>
      </w:r>
      <w:r w:rsidRPr="00E35760">
        <w:t>– nie</w:t>
      </w:r>
      <w:r w:rsidR="001D35A5" w:rsidRPr="00E35760">
        <w:t> </w:t>
      </w:r>
      <w:r w:rsidRPr="00E35760">
        <w:t>wychodźmy poza żółtą linię, nie przepychajmy się wchodząc/ wychodzą</w:t>
      </w:r>
      <w:r w:rsidR="00925413">
        <w:t>c do/z </w:t>
      </w:r>
      <w:r w:rsidRPr="00E35760">
        <w:t>pociągu.</w:t>
      </w:r>
    </w:p>
    <w:p w14:paraId="7082A6D0" w14:textId="77777777" w:rsidR="00346E7E" w:rsidRPr="00E35760" w:rsidRDefault="00D04A17" w:rsidP="000B7D59">
      <w:pPr>
        <w:pStyle w:val="Akapitzlist"/>
        <w:numPr>
          <w:ilvl w:val="3"/>
          <w:numId w:val="8"/>
        </w:numPr>
      </w:pPr>
      <w:r w:rsidRPr="00E35760">
        <w:t>Bezpieczne zachowanie w pociągu, w tym przede wszystkim zwrócenie uwagi na niewychylanie się i niewyrzucanie niczego podczas jazdy (temat zostanie przedstawiony w jednym spocie).</w:t>
      </w:r>
    </w:p>
    <w:p w14:paraId="482181F6" w14:textId="1D96DD7B" w:rsidR="00B80614" w:rsidRDefault="00D04A17" w:rsidP="00E5648C">
      <w:pPr>
        <w:pStyle w:val="Akapitzlist"/>
        <w:numPr>
          <w:ilvl w:val="0"/>
          <w:numId w:val="0"/>
        </w:numPr>
        <w:ind w:left="907"/>
      </w:pPr>
      <w:r w:rsidRPr="00E35760">
        <w:t>Kluczowe przesłanie spotu: Podróżowanie pociągiem jest przygodą. Może być przyjemnością dla wszystkich. Dbajmy</w:t>
      </w:r>
      <w:r w:rsidR="00CB0F79">
        <w:t xml:space="preserve"> o</w:t>
      </w:r>
      <w:r w:rsidRPr="00E35760">
        <w:t xml:space="preserve"> </w:t>
      </w:r>
      <w:r w:rsidR="004D0CF0">
        <w:t>bezpieczeństwo swoje</w:t>
      </w:r>
      <w:r w:rsidRPr="00E35760">
        <w:t xml:space="preserve"> i innych pasażerów!</w:t>
      </w:r>
    </w:p>
    <w:p w14:paraId="5DCB35D0" w14:textId="77777777" w:rsidR="0086043F" w:rsidRDefault="0086043F" w:rsidP="00E5648C">
      <w:pPr>
        <w:pStyle w:val="Akapitzlist"/>
        <w:numPr>
          <w:ilvl w:val="0"/>
          <w:numId w:val="0"/>
        </w:numPr>
        <w:ind w:left="907"/>
      </w:pPr>
    </w:p>
    <w:p w14:paraId="2CC01121" w14:textId="12FA53F9" w:rsidR="007B1079" w:rsidRPr="00C65612" w:rsidRDefault="006863EC" w:rsidP="00C65612">
      <w:pPr>
        <w:pStyle w:val="Akapitzlist"/>
        <w:numPr>
          <w:ilvl w:val="1"/>
          <w:numId w:val="8"/>
        </w:numPr>
        <w:rPr>
          <w:b/>
        </w:rPr>
      </w:pPr>
      <w:r w:rsidRPr="006863EC">
        <w:rPr>
          <w:b/>
        </w:rPr>
        <w:t>Wytyczne dotyczące produkcji</w:t>
      </w:r>
      <w:r w:rsidR="00C65612">
        <w:rPr>
          <w:b/>
        </w:rPr>
        <w:t xml:space="preserve"> oraz d</w:t>
      </w:r>
      <w:r w:rsidR="00C65612" w:rsidRPr="00530627">
        <w:rPr>
          <w:b/>
        </w:rPr>
        <w:t>obór narzędzi komunikacyjnych</w:t>
      </w:r>
    </w:p>
    <w:p w14:paraId="0B62D02A" w14:textId="082A90DE" w:rsidR="00C21D53" w:rsidRDefault="00C21D53" w:rsidP="00C21D53">
      <w:pPr>
        <w:pStyle w:val="Akapitzlist"/>
      </w:pPr>
      <w:r w:rsidRPr="00E35760">
        <w:t xml:space="preserve">Po podpisaniu umowy Wykonawca przedstawi Zamawiającemu </w:t>
      </w:r>
      <w:r>
        <w:t>uszczeg</w:t>
      </w:r>
      <w:r w:rsidR="00D2298B">
        <w:t xml:space="preserve">ółowione projekty/ </w:t>
      </w:r>
      <w:proofErr w:type="spellStart"/>
      <w:r w:rsidR="00D2298B">
        <w:t>storyboardy</w:t>
      </w:r>
      <w:proofErr w:type="spellEnd"/>
      <w:r>
        <w:t xml:space="preserve"> </w:t>
      </w:r>
      <w:r w:rsidRPr="00E35760">
        <w:t xml:space="preserve">wszystkich materiałów przeznaczonych do emisji w ramach pierwszego etapu kampanii </w:t>
      </w:r>
      <w:r>
        <w:t>(</w:t>
      </w:r>
      <w:r w:rsidRPr="00E35760">
        <w:t>oparte na</w:t>
      </w:r>
      <w:r w:rsidR="00574001">
        <w:t xml:space="preserve"> przykła</w:t>
      </w:r>
      <w:r w:rsidR="000900A8">
        <w:t>dowych</w:t>
      </w:r>
      <w:r w:rsidRPr="00E35760">
        <w:t xml:space="preserve"> projektach przedstawionych w </w:t>
      </w:r>
      <w:r w:rsidR="008725F7">
        <w:t>Oferc</w:t>
      </w:r>
      <w:r w:rsidRPr="00E35760">
        <w:t>ie</w:t>
      </w:r>
      <w:r>
        <w:t>)</w:t>
      </w:r>
      <w:r w:rsidRPr="00E35760">
        <w:t>: telewizyjnych, kin</w:t>
      </w:r>
      <w:r>
        <w:t>owych</w:t>
      </w:r>
      <w:r w:rsidRPr="00E35760">
        <w:t xml:space="preserve">, </w:t>
      </w:r>
      <w:r w:rsidR="00015450" w:rsidRPr="00E35760">
        <w:t>outdoor</w:t>
      </w:r>
      <w:r w:rsidR="00015450">
        <w:t xml:space="preserve">owych, </w:t>
      </w:r>
      <w:r w:rsidRPr="00E35760">
        <w:t>internet</w:t>
      </w:r>
      <w:r>
        <w:t>owych</w:t>
      </w:r>
      <w:r w:rsidRPr="00E35760">
        <w:t xml:space="preserve">, </w:t>
      </w:r>
      <w:r w:rsidR="00015450">
        <w:t xml:space="preserve">do </w:t>
      </w:r>
      <w:r w:rsidR="00015450" w:rsidRPr="00E35760">
        <w:t>mediów społecznościowych</w:t>
      </w:r>
      <w:r w:rsidRPr="00E35760">
        <w:t xml:space="preserve">. </w:t>
      </w:r>
      <w:r w:rsidR="00CA664B">
        <w:t xml:space="preserve">Termin przedstawienia projektów/ </w:t>
      </w:r>
      <w:proofErr w:type="spellStart"/>
      <w:r w:rsidR="00CA664B">
        <w:t>storyboardów</w:t>
      </w:r>
      <w:proofErr w:type="spellEnd"/>
      <w:r w:rsidR="00CA664B">
        <w:t xml:space="preserve"> zostanie ustalony na spotkaniu </w:t>
      </w:r>
      <w:r w:rsidR="0078184A">
        <w:t xml:space="preserve">organizacyjnym </w:t>
      </w:r>
      <w:r w:rsidR="00925413">
        <w:t>po </w:t>
      </w:r>
      <w:r w:rsidR="00CA664B">
        <w:t xml:space="preserve">podpisaniu umowy. </w:t>
      </w:r>
      <w:r w:rsidRPr="00E35760">
        <w:t>Zamawiający będzie mógł wnieść uwagi do projektów</w:t>
      </w:r>
      <w:r w:rsidR="00D2298B">
        <w:t xml:space="preserve">/ </w:t>
      </w:r>
      <w:proofErr w:type="spellStart"/>
      <w:r w:rsidR="00D2298B">
        <w:t>storyboardów</w:t>
      </w:r>
      <w:proofErr w:type="spellEnd"/>
      <w:r w:rsidR="00D2298B">
        <w:t xml:space="preserve"> </w:t>
      </w:r>
      <w:r>
        <w:t xml:space="preserve">oraz </w:t>
      </w:r>
      <w:r w:rsidRPr="00E35760">
        <w:t>zażądać</w:t>
      </w:r>
      <w:r>
        <w:t xml:space="preserve"> w nich</w:t>
      </w:r>
      <w:r w:rsidRPr="00E35760">
        <w:t xml:space="preserve"> zmian w zakresie, który nie będzie zmieniał </w:t>
      </w:r>
      <w:r w:rsidR="00711E8F">
        <w:t xml:space="preserve">założeń </w:t>
      </w:r>
      <w:r w:rsidRPr="00E35760">
        <w:t>konceptu kreatywnego.</w:t>
      </w:r>
    </w:p>
    <w:p w14:paraId="68D8A2D0" w14:textId="14079313" w:rsidR="00C21D53" w:rsidRDefault="00C21D53" w:rsidP="00C21D53">
      <w:pPr>
        <w:pStyle w:val="Akapitzlist"/>
      </w:pPr>
      <w:r>
        <w:lastRenderedPageBreak/>
        <w:t xml:space="preserve">Przed rozpoczęciem każdego kolejnego etapu </w:t>
      </w:r>
      <w:r w:rsidRPr="00E35760">
        <w:t>Wykonawca pr</w:t>
      </w:r>
      <w:r>
        <w:t>zedstawi Zamaw</w:t>
      </w:r>
      <w:r w:rsidR="00D2298B">
        <w:t xml:space="preserve">iającemu projekty/ </w:t>
      </w:r>
      <w:proofErr w:type="spellStart"/>
      <w:r w:rsidR="00D2298B">
        <w:t>storyboardy</w:t>
      </w:r>
      <w:proofErr w:type="spellEnd"/>
      <w:r>
        <w:t xml:space="preserve"> </w:t>
      </w:r>
      <w:r w:rsidRPr="00E35760">
        <w:t>wszystkich materiałów przeznaczonych do emisji</w:t>
      </w:r>
      <w:r>
        <w:t xml:space="preserve"> w ramach danego etapu. </w:t>
      </w:r>
      <w:r w:rsidRPr="00E35760">
        <w:t>Zamawiający będzie mógł wnieść uwagi do projektów i</w:t>
      </w:r>
      <w:r>
        <w:t> </w:t>
      </w:r>
      <w:r w:rsidRPr="00E35760">
        <w:t xml:space="preserve">zażądać zmian w projektach w zakresie, który nie będzie zmieniał </w:t>
      </w:r>
      <w:r w:rsidR="00711E8F">
        <w:t xml:space="preserve">założeń </w:t>
      </w:r>
      <w:r w:rsidRPr="00E35760">
        <w:t>konceptu kreatywnego.</w:t>
      </w:r>
    </w:p>
    <w:p w14:paraId="5F613877" w14:textId="5651E9B0" w:rsidR="007901ED" w:rsidRDefault="00B36150" w:rsidP="00DB3B79">
      <w:pPr>
        <w:pStyle w:val="Akapitzlist"/>
      </w:pPr>
      <w:r>
        <w:t>Wykonawca jest zobowiązany do niezwłocznego naniesienia wszystkich poprawek zaproponowanych przez Zamawiającego</w:t>
      </w:r>
      <w:r w:rsidR="00A32048">
        <w:t xml:space="preserve"> zgodnie ze szczegółowym harmonogramem przyjętym przez strony po podpisaniu umowy</w:t>
      </w:r>
      <w:r w:rsidR="00C21D53">
        <w:t>.</w:t>
      </w:r>
    </w:p>
    <w:p w14:paraId="03D1E42B" w14:textId="0E737C82" w:rsidR="00C65612" w:rsidRPr="00530627" w:rsidRDefault="0021311C" w:rsidP="00C65612">
      <w:pPr>
        <w:pStyle w:val="Akapitzlist"/>
        <w:rPr>
          <w:b/>
        </w:rPr>
      </w:pPr>
      <w:r>
        <w:rPr>
          <w:b/>
        </w:rPr>
        <w:t xml:space="preserve">Telewizja – kampania </w:t>
      </w:r>
      <w:proofErr w:type="spellStart"/>
      <w:r>
        <w:rPr>
          <w:b/>
        </w:rPr>
        <w:t>spotowa</w:t>
      </w:r>
      <w:proofErr w:type="spellEnd"/>
    </w:p>
    <w:p w14:paraId="262AEBFC" w14:textId="298647B5" w:rsidR="00C65612" w:rsidRPr="00C65612" w:rsidRDefault="00C65612" w:rsidP="00C65612">
      <w:pPr>
        <w:pStyle w:val="Akapitzlist"/>
        <w:numPr>
          <w:ilvl w:val="3"/>
          <w:numId w:val="8"/>
        </w:numPr>
      </w:pPr>
      <w:r w:rsidRPr="00E35760">
        <w:t xml:space="preserve">W trakcie realizacji zamówienia </w:t>
      </w:r>
      <w:r>
        <w:t>Wykonawca wyprodukuje spoty telewizyjne, zaplanuje emisj</w:t>
      </w:r>
      <w:r w:rsidR="00794A2F">
        <w:t>ę</w:t>
      </w:r>
      <w:r>
        <w:t xml:space="preserve"> reklam w telewizji, zakupi czas antenowy, będzie nadzorował prawidłowy przebieg kampanii, </w:t>
      </w:r>
      <w:r w:rsidRPr="00530627">
        <w:rPr>
          <w:color w:val="000000"/>
        </w:rPr>
        <w:t>a</w:t>
      </w:r>
      <w:r>
        <w:rPr>
          <w:color w:val="000000"/>
        </w:rPr>
        <w:t xml:space="preserve"> po</w:t>
      </w:r>
      <w:r w:rsidRPr="00530627">
        <w:rPr>
          <w:color w:val="000000"/>
        </w:rPr>
        <w:t xml:space="preserve"> za</w:t>
      </w:r>
      <w:r w:rsidR="001460CB">
        <w:rPr>
          <w:color w:val="000000"/>
        </w:rPr>
        <w:t>kończeniu każdego etapu wykona raporty</w:t>
      </w:r>
      <w:r w:rsidRPr="00530627">
        <w:rPr>
          <w:color w:val="000000"/>
        </w:rPr>
        <w:t xml:space="preserve"> z kampanii, według </w:t>
      </w:r>
      <w:r w:rsidRPr="001575C4">
        <w:rPr>
          <w:color w:val="000000"/>
        </w:rPr>
        <w:t>załącznika nr 5 do</w:t>
      </w:r>
      <w:r w:rsidRPr="00530627">
        <w:rPr>
          <w:color w:val="000000"/>
        </w:rPr>
        <w:t xml:space="preserve"> </w:t>
      </w:r>
      <w:proofErr w:type="spellStart"/>
      <w:r w:rsidRPr="00530627">
        <w:rPr>
          <w:color w:val="000000"/>
        </w:rPr>
        <w:t>OPZ</w:t>
      </w:r>
      <w:proofErr w:type="spellEnd"/>
      <w:r>
        <w:rPr>
          <w:color w:val="000000"/>
        </w:rPr>
        <w:t xml:space="preserve"> pkt I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1 oraz pkt II</w:t>
      </w:r>
      <w:r w:rsidR="00AB37C8">
        <w:rPr>
          <w:color w:val="000000"/>
        </w:rPr>
        <w:t xml:space="preserve">, potwierdzone przez </w:t>
      </w:r>
      <w:r w:rsidR="000310CB">
        <w:t xml:space="preserve">Nielsen </w:t>
      </w:r>
      <w:proofErr w:type="spellStart"/>
      <w:r w:rsidR="000310CB">
        <w:t>Audience</w:t>
      </w:r>
      <w:proofErr w:type="spellEnd"/>
      <w:r w:rsidR="000310CB">
        <w:t xml:space="preserve"> </w:t>
      </w:r>
      <w:proofErr w:type="spellStart"/>
      <w:r w:rsidR="000310CB">
        <w:t>Measurement</w:t>
      </w:r>
      <w:proofErr w:type="spellEnd"/>
      <w:r>
        <w:rPr>
          <w:color w:val="000000"/>
        </w:rPr>
        <w:t>.</w:t>
      </w:r>
    </w:p>
    <w:p w14:paraId="1A661C58" w14:textId="5ECA7BB2" w:rsidR="00C65612" w:rsidRDefault="0021311C" w:rsidP="00C65612">
      <w:pPr>
        <w:pStyle w:val="Akapitzlist"/>
        <w:numPr>
          <w:ilvl w:val="3"/>
          <w:numId w:val="8"/>
        </w:numPr>
      </w:pPr>
      <w:r>
        <w:t>Założenia produkcyjne</w:t>
      </w:r>
    </w:p>
    <w:p w14:paraId="5A5A131D" w14:textId="1C8A57E4" w:rsidR="00C65612" w:rsidRDefault="00C65612" w:rsidP="00C65612">
      <w:pPr>
        <w:pStyle w:val="Akapitzlist"/>
        <w:numPr>
          <w:ilvl w:val="0"/>
          <w:numId w:val="0"/>
        </w:numPr>
        <w:ind w:left="907"/>
      </w:pPr>
      <w:r>
        <w:t>5 sp</w:t>
      </w:r>
      <w:r w:rsidRPr="00026F8F">
        <w:t>otów telewizyjnych o tematyce zgodnej z założeniami, o których mowa w pkt</w:t>
      </w:r>
      <w:r w:rsidR="000310CB">
        <w:t xml:space="preserve"> II 3</w:t>
      </w:r>
      <w:r w:rsidRPr="00026F8F">
        <w:t xml:space="preserve">, </w:t>
      </w:r>
      <w:r w:rsidR="000310CB">
        <w:t>o długości</w:t>
      </w:r>
      <w:r w:rsidRPr="00026F8F">
        <w:t xml:space="preserve"> 30 sek., </w:t>
      </w:r>
      <w:r w:rsidR="006140C5">
        <w:t>gotowych do emisji</w:t>
      </w:r>
      <w:r w:rsidRPr="00026F8F">
        <w:t xml:space="preserve"> </w:t>
      </w:r>
      <w:r>
        <w:t>w telewizji.</w:t>
      </w:r>
    </w:p>
    <w:p w14:paraId="4C9C33C0" w14:textId="77777777" w:rsidR="00C65612" w:rsidRDefault="00C65612" w:rsidP="00C65612">
      <w:pPr>
        <w:pStyle w:val="Akapitzlist"/>
        <w:numPr>
          <w:ilvl w:val="4"/>
          <w:numId w:val="8"/>
        </w:numPr>
      </w:pPr>
      <w:r>
        <w:t>Wykonawca wyprodukuje spoty telewizyjne według ostatecznych, zaakceptowanych przez Zamawiającego wersji projektów spotów.</w:t>
      </w:r>
    </w:p>
    <w:p w14:paraId="1F7A1C07" w14:textId="4D806972" w:rsidR="00C65612" w:rsidRDefault="00C65612" w:rsidP="00C65612">
      <w:pPr>
        <w:pStyle w:val="Akapitzlist"/>
        <w:numPr>
          <w:ilvl w:val="4"/>
          <w:numId w:val="8"/>
        </w:numPr>
      </w:pPr>
      <w:r>
        <w:t xml:space="preserve">Spoty muszą zawierać </w:t>
      </w:r>
      <w:r w:rsidRPr="00222E16">
        <w:t xml:space="preserve">oznakowanie: logotyp UTK, logotyp </w:t>
      </w:r>
      <w:r w:rsidR="00ED790D">
        <w:t>„</w:t>
      </w:r>
      <w:r w:rsidRPr="00ED790D">
        <w:t>Kampanii Kolejowe ABC</w:t>
      </w:r>
      <w:r w:rsidR="00ED790D">
        <w:t>”</w:t>
      </w:r>
      <w:r w:rsidRPr="00222E16">
        <w:t xml:space="preserve"> oraz elementy graficzne obowiązujące dla Programu Operacyjnego Infrastruktura </w:t>
      </w:r>
      <w:r w:rsidR="00992A58">
        <w:br/>
      </w:r>
      <w:r w:rsidRPr="00222E16">
        <w:t>i Środowisko 2014-2020</w:t>
      </w:r>
      <w:r>
        <w:t>;</w:t>
      </w:r>
    </w:p>
    <w:p w14:paraId="2A91F2C4" w14:textId="77777777" w:rsidR="00C65612" w:rsidRDefault="00C65612" w:rsidP="00C65612">
      <w:pPr>
        <w:pStyle w:val="Akapitzlist"/>
        <w:numPr>
          <w:ilvl w:val="4"/>
          <w:numId w:val="8"/>
        </w:numPr>
      </w:pPr>
      <w:r>
        <w:t>Spoty telewizyjne zostaną przekazane Zamawiającemu na nośniku, który spełniać będzie standardy określone przez nadawców, u których będą emitowane.</w:t>
      </w:r>
    </w:p>
    <w:p w14:paraId="1537D7FF" w14:textId="518C645F" w:rsidR="00C65612" w:rsidRDefault="00C65612" w:rsidP="00C65612">
      <w:pPr>
        <w:pStyle w:val="Akapitzlist"/>
        <w:numPr>
          <w:ilvl w:val="4"/>
          <w:numId w:val="8"/>
        </w:numPr>
      </w:pPr>
      <w:r>
        <w:t xml:space="preserve">Dodatkowo Wykonawca jest zobowiązany dostarczyć Zamawiającemu w formacie </w:t>
      </w:r>
      <w:proofErr w:type="spellStart"/>
      <w:r>
        <w:t>mp4</w:t>
      </w:r>
      <w:proofErr w:type="spellEnd"/>
      <w:r>
        <w:t xml:space="preserve"> gotowe spoty telewizyjne oraz spoty w wersji </w:t>
      </w:r>
      <w:r w:rsidR="00977916">
        <w:t>umożliwiającej edycję</w:t>
      </w:r>
      <w:r>
        <w:t>.</w:t>
      </w:r>
    </w:p>
    <w:p w14:paraId="0825A584" w14:textId="06BBD56F" w:rsidR="00C65612" w:rsidRDefault="00C65612" w:rsidP="00C65612">
      <w:pPr>
        <w:pStyle w:val="Akapitzlist"/>
        <w:numPr>
          <w:ilvl w:val="3"/>
          <w:numId w:val="8"/>
        </w:numPr>
      </w:pPr>
      <w:r w:rsidRPr="00530627">
        <w:rPr>
          <w:color w:val="000000"/>
        </w:rPr>
        <w:t>Grupa</w:t>
      </w:r>
      <w:r w:rsidRPr="00E35760">
        <w:t xml:space="preserve"> docelow</w:t>
      </w:r>
      <w:r w:rsidR="0021311C">
        <w:t>a</w:t>
      </w:r>
    </w:p>
    <w:p w14:paraId="7BFE33A2" w14:textId="274B7A5E" w:rsidR="00C65612" w:rsidRPr="00E35760" w:rsidRDefault="00C65612" w:rsidP="00C65612">
      <w:pPr>
        <w:pStyle w:val="Akapitzlist"/>
        <w:numPr>
          <w:ilvl w:val="0"/>
          <w:numId w:val="0"/>
        </w:numPr>
        <w:ind w:left="907"/>
      </w:pPr>
      <w:r w:rsidRPr="00C65612">
        <w:rPr>
          <w:color w:val="000000"/>
        </w:rPr>
        <w:t>Kampania</w:t>
      </w:r>
      <w:r w:rsidRPr="00E35760">
        <w:t xml:space="preserve"> </w:t>
      </w:r>
      <w:proofErr w:type="spellStart"/>
      <w:r w:rsidRPr="00E35760">
        <w:t>spotowa</w:t>
      </w:r>
      <w:proofErr w:type="spellEnd"/>
      <w:r w:rsidRPr="00E35760">
        <w:t xml:space="preserve"> w telewizji adresowana jest do dzieci w wieku 4–12 lat.</w:t>
      </w:r>
    </w:p>
    <w:p w14:paraId="620FCD9A" w14:textId="2FE1EB82" w:rsidR="00C65612" w:rsidRPr="00E35760" w:rsidRDefault="00C65612" w:rsidP="00C65612">
      <w:pPr>
        <w:pStyle w:val="Akapitzlist"/>
        <w:numPr>
          <w:ilvl w:val="3"/>
          <w:numId w:val="8"/>
        </w:numPr>
      </w:pPr>
      <w:r>
        <w:rPr>
          <w:color w:val="000000"/>
        </w:rPr>
        <w:t>Wytyczne</w:t>
      </w:r>
      <w:r w:rsidR="0021311C">
        <w:t xml:space="preserve"> dotyczące emisji</w:t>
      </w:r>
    </w:p>
    <w:p w14:paraId="134F819D" w14:textId="5A9B4584" w:rsidR="00C65612" w:rsidRPr="00EF7430" w:rsidRDefault="00C65612" w:rsidP="00C65612">
      <w:pPr>
        <w:pStyle w:val="Akapitzlist"/>
        <w:numPr>
          <w:ilvl w:val="4"/>
          <w:numId w:val="8"/>
        </w:numPr>
      </w:pPr>
      <w:r w:rsidRPr="00E35760">
        <w:t xml:space="preserve">W </w:t>
      </w:r>
      <w:r w:rsidRPr="00EF7430">
        <w:t>telewizji emitowanych będzie 5 spotów</w:t>
      </w:r>
      <w:r>
        <w:t xml:space="preserve"> o długości 30 sek. każdy</w:t>
      </w:r>
      <w:r w:rsidRPr="00EF7430">
        <w:t xml:space="preserve">. Czas trwania kampanii </w:t>
      </w:r>
      <w:proofErr w:type="spellStart"/>
      <w:r w:rsidRPr="00EF7430">
        <w:t>spotowej</w:t>
      </w:r>
      <w:proofErr w:type="spellEnd"/>
      <w:r w:rsidRPr="00EF7430">
        <w:t xml:space="preserve"> w telewizji ma być zaplanowany zgodnie</w:t>
      </w:r>
      <w:r>
        <w:t xml:space="preserve"> z</w:t>
      </w:r>
      <w:r w:rsidR="00992A58">
        <w:t xml:space="preserve"> </w:t>
      </w:r>
      <w:r>
        <w:t xml:space="preserve">harmonogramem stanowiącym </w:t>
      </w:r>
      <w:r w:rsidRPr="001575C4">
        <w:t>załącznik nr</w:t>
      </w:r>
      <w:r>
        <w:t xml:space="preserve"> 1 do </w:t>
      </w:r>
      <w:proofErr w:type="spellStart"/>
      <w:r>
        <w:t>OPZ</w:t>
      </w:r>
      <w:proofErr w:type="spellEnd"/>
      <w:r>
        <w:t>.</w:t>
      </w:r>
    </w:p>
    <w:p w14:paraId="6C2C1064" w14:textId="0F0ABFF0" w:rsidR="00C65612" w:rsidRDefault="00C65612" w:rsidP="00C65612">
      <w:pPr>
        <w:pStyle w:val="Akapitzlist"/>
        <w:numPr>
          <w:ilvl w:val="4"/>
          <w:numId w:val="8"/>
        </w:numPr>
      </w:pPr>
      <w:r w:rsidRPr="00EF7430">
        <w:t>W pierwszym etapie emitowany będzie jeden spot, w każdym następnym etapie będzie dołączany kolejny, z założeniem, że spoty premiero</w:t>
      </w:r>
      <w:r w:rsidR="00506DC2">
        <w:t>we będą emitowane rotacyjnie ze </w:t>
      </w:r>
      <w:r w:rsidRPr="00EF7430">
        <w:t>spotami z poprzednich etapów kampanii.</w:t>
      </w:r>
    </w:p>
    <w:p w14:paraId="717DBA8C" w14:textId="44B7DBBB" w:rsidR="00C65612" w:rsidRDefault="00C65612" w:rsidP="00C65612">
      <w:pPr>
        <w:pStyle w:val="Akapitzlist"/>
        <w:numPr>
          <w:ilvl w:val="4"/>
          <w:numId w:val="8"/>
        </w:numPr>
      </w:pPr>
      <w:r>
        <w:t>P</w:t>
      </w:r>
      <w:r w:rsidRPr="00E35760">
        <w:t>rzed każdym</w:t>
      </w:r>
      <w:r w:rsidR="00794A2F">
        <w:t xml:space="preserve"> z etapów kampanii wskazanych w </w:t>
      </w:r>
      <w:r>
        <w:t xml:space="preserve">harmonogramie, stanowiącym </w:t>
      </w:r>
      <w:r w:rsidRPr="001575C4">
        <w:t>załącznik nr</w:t>
      </w:r>
      <w:r>
        <w:t xml:space="preserve"> 1 do </w:t>
      </w:r>
      <w:proofErr w:type="spellStart"/>
      <w:r>
        <w:t>OPZ</w:t>
      </w:r>
      <w:proofErr w:type="spellEnd"/>
      <w:r w:rsidRPr="00E35760">
        <w:t xml:space="preserve">, Wykonawca opracuje i przedstawi do akceptacji Zamawiającego </w:t>
      </w:r>
      <w:r>
        <w:t>listy emisji spotów</w:t>
      </w:r>
      <w:r w:rsidRPr="00E35760">
        <w:t xml:space="preserve"> na dany etap</w:t>
      </w:r>
      <w:r>
        <w:t xml:space="preserve">, zgodnie z </w:t>
      </w:r>
      <w:r w:rsidRPr="001575C4">
        <w:t xml:space="preserve">załącznikiem nr </w:t>
      </w:r>
      <w:r>
        <w:t xml:space="preserve">4 do </w:t>
      </w:r>
      <w:proofErr w:type="spellStart"/>
      <w:r>
        <w:t>OPZ</w:t>
      </w:r>
      <w:proofErr w:type="spellEnd"/>
      <w:r>
        <w:t xml:space="preserve"> pkt I,</w:t>
      </w:r>
      <w:r w:rsidRPr="00E35760">
        <w:t xml:space="preserve"> gwarantujące osiągnięcie zasięgu 4+ w każdym z etapów o wartości co najmniej deklarowanej w </w:t>
      </w:r>
      <w:r w:rsidR="008725F7">
        <w:t>Oferc</w:t>
      </w:r>
      <w:r w:rsidRPr="00E35760">
        <w:t>ie. Zasięg ten w</w:t>
      </w:r>
      <w:r w:rsidR="00057DD7">
        <w:t xml:space="preserve"> </w:t>
      </w:r>
      <w:r w:rsidRPr="00E35760">
        <w:t>grupie docelowej (dzieci w wieku 4–1</w:t>
      </w:r>
      <w:r w:rsidR="00506DC2">
        <w:t>2 lat) nie </w:t>
      </w:r>
      <w:r w:rsidR="006D6482">
        <w:t>może być niższy niż 55</w:t>
      </w:r>
      <w:r w:rsidR="00237700">
        <w:t>% w każdym etapie</w:t>
      </w:r>
      <w:r w:rsidR="006D6482">
        <w:t>.</w:t>
      </w:r>
    </w:p>
    <w:p w14:paraId="7F6A6E30" w14:textId="6B25E7D1" w:rsidR="00C65612" w:rsidRDefault="00C65612" w:rsidP="00C65612">
      <w:pPr>
        <w:pStyle w:val="Akapitzlist"/>
        <w:numPr>
          <w:ilvl w:val="4"/>
          <w:numId w:val="8"/>
        </w:numPr>
      </w:pPr>
      <w:r w:rsidRPr="0005668B">
        <w:rPr>
          <w:color w:val="000000"/>
        </w:rPr>
        <w:t>Listy emisji spotów będą uwzględniały koniec</w:t>
      </w:r>
      <w:r w:rsidR="00506DC2">
        <w:rPr>
          <w:color w:val="000000"/>
        </w:rPr>
        <w:t>zność emisji po jednym spocie w co </w:t>
      </w:r>
      <w:r w:rsidR="00500F0F">
        <w:rPr>
          <w:color w:val="000000"/>
        </w:rPr>
        <w:t>najmniej jednym</w:t>
      </w:r>
      <w:r w:rsidRPr="0005668B">
        <w:rPr>
          <w:color w:val="000000"/>
        </w:rPr>
        <w:t xml:space="preserve"> bloku reklamowym </w:t>
      </w:r>
      <w:r w:rsidR="001D7A05">
        <w:rPr>
          <w:color w:val="000000"/>
        </w:rPr>
        <w:t>sąsiadującym z</w:t>
      </w:r>
      <w:r w:rsidRPr="0005668B">
        <w:rPr>
          <w:color w:val="000000"/>
        </w:rPr>
        <w:t xml:space="preserve"> k</w:t>
      </w:r>
      <w:r w:rsidR="00E33E5A">
        <w:rPr>
          <w:color w:val="000000"/>
        </w:rPr>
        <w:t>ażdy</w:t>
      </w:r>
      <w:r w:rsidR="001D7A05">
        <w:rPr>
          <w:color w:val="000000"/>
        </w:rPr>
        <w:t>m</w:t>
      </w:r>
      <w:r w:rsidR="00E33E5A">
        <w:rPr>
          <w:color w:val="000000"/>
        </w:rPr>
        <w:t xml:space="preserve"> premierowy</w:t>
      </w:r>
      <w:r w:rsidR="001D7A05">
        <w:rPr>
          <w:color w:val="000000"/>
        </w:rPr>
        <w:t>m odcinkiem</w:t>
      </w:r>
      <w:r w:rsidR="00E33E5A">
        <w:rPr>
          <w:color w:val="000000"/>
        </w:rPr>
        <w:t xml:space="preserve"> każdego programu, o których mowa w pkt. II 4.5</w:t>
      </w:r>
      <w:r w:rsidRPr="0005668B">
        <w:rPr>
          <w:color w:val="000000"/>
        </w:rPr>
        <w:t xml:space="preserve">. Spoty </w:t>
      </w:r>
      <w:r>
        <w:rPr>
          <w:color w:val="000000"/>
        </w:rPr>
        <w:t xml:space="preserve">znajdą się </w:t>
      </w:r>
      <w:r w:rsidRPr="00E35760">
        <w:t>na</w:t>
      </w:r>
      <w:r w:rsidR="00506DC2">
        <w:t> </w:t>
      </w:r>
      <w:r>
        <w:t>przedostatnim/</w:t>
      </w:r>
      <w:r w:rsidR="00506DC2">
        <w:t>ostatnim miejscu w</w:t>
      </w:r>
      <w:r>
        <w:t xml:space="preserve"> </w:t>
      </w:r>
      <w:r w:rsidRPr="00E35760">
        <w:t>bloku reklamowym</w:t>
      </w:r>
      <w:r>
        <w:t xml:space="preserve"> </w:t>
      </w:r>
      <w:r w:rsidR="00132058">
        <w:t>przed odcinkiem programu lub/i na pierwszym/drugim miejscu w bloku reklamowym po</w:t>
      </w:r>
      <w:r w:rsidR="00E33E5A">
        <w:t xml:space="preserve"> </w:t>
      </w:r>
      <w:r>
        <w:t>program</w:t>
      </w:r>
      <w:r w:rsidR="00132058">
        <w:t>ie</w:t>
      </w:r>
      <w:r>
        <w:t xml:space="preserve">. Jako jeden blok </w:t>
      </w:r>
      <w:r>
        <w:lastRenderedPageBreak/>
        <w:t>reklamowy rozumieć należy cały blok składający się z</w:t>
      </w:r>
      <w:r w:rsidR="00506DC2">
        <w:t xml:space="preserve"> bloków z reklamami oraz </w:t>
      </w:r>
      <w:r>
        <w:t>bloków ze zwiastunami programów/autopromocją stacji.</w:t>
      </w:r>
    </w:p>
    <w:p w14:paraId="311225D8" w14:textId="77777777" w:rsidR="00C65612" w:rsidRPr="00EF7430" w:rsidRDefault="00C65612" w:rsidP="00C65612">
      <w:pPr>
        <w:pStyle w:val="Akapitzlist"/>
        <w:numPr>
          <w:ilvl w:val="4"/>
          <w:numId w:val="8"/>
        </w:numPr>
      </w:pPr>
      <w:r w:rsidRPr="00E35760">
        <w:t>Wykonawca może zaplanować emisję w ramach bloków społecznych/ogłoszeń społecznych/ogłoszeń płatnych</w:t>
      </w:r>
      <w:r>
        <w:t>/ standardowych bloków reklamowych</w:t>
      </w:r>
      <w:r w:rsidRPr="00E35760">
        <w:t>.</w:t>
      </w:r>
    </w:p>
    <w:p w14:paraId="2042936E" w14:textId="6568F75B" w:rsidR="00C65612" w:rsidRPr="00EF7430" w:rsidRDefault="00C65612" w:rsidP="00C65612">
      <w:pPr>
        <w:pStyle w:val="Akapitzlist"/>
        <w:numPr>
          <w:ilvl w:val="4"/>
          <w:numId w:val="8"/>
        </w:numPr>
      </w:pPr>
      <w:r w:rsidRPr="00E35760">
        <w:t>Wykonawca powinien zadbać o to, aby spot</w:t>
      </w:r>
      <w:r>
        <w:t xml:space="preserve">y </w:t>
      </w:r>
      <w:r w:rsidRPr="00E35760">
        <w:t>był</w:t>
      </w:r>
      <w:r>
        <w:t>y emitowane jak najczęściej</w:t>
      </w:r>
      <w:r w:rsidR="00506DC2">
        <w:t xml:space="preserve"> na </w:t>
      </w:r>
      <w:r w:rsidRPr="00E35760">
        <w:t>pierwszym</w:t>
      </w:r>
      <w:r>
        <w:t>/ drugim</w:t>
      </w:r>
      <w:r w:rsidRPr="00E35760">
        <w:t xml:space="preserve"> lub ostatnim</w:t>
      </w:r>
      <w:r>
        <w:t>/ przedostatnim</w:t>
      </w:r>
      <w:r w:rsidRPr="00E35760">
        <w:t xml:space="preserve"> miejscu w bloku reklamowym. </w:t>
      </w:r>
      <w:r w:rsidR="00506DC2">
        <w:t>Jako </w:t>
      </w:r>
      <w:r>
        <w:t xml:space="preserve">jeden blok reklamowy rozumieć należy cały </w:t>
      </w:r>
      <w:r w:rsidR="00506DC2">
        <w:t>blok, składający się z bloków z </w:t>
      </w:r>
      <w:r>
        <w:t>reklamami oraz bloków ze zwiastunami programów/autopromocją stacji.</w:t>
      </w:r>
    </w:p>
    <w:p w14:paraId="351EB323" w14:textId="26301621" w:rsidR="00C65612" w:rsidRPr="00E35760" w:rsidRDefault="00C65612" w:rsidP="00C65612">
      <w:pPr>
        <w:pStyle w:val="Akapitzlist"/>
        <w:numPr>
          <w:ilvl w:val="4"/>
          <w:numId w:val="8"/>
        </w:numPr>
      </w:pPr>
      <w:r w:rsidRPr="00EF7430">
        <w:t>Na emisj</w:t>
      </w:r>
      <w:r w:rsidRPr="00E35760">
        <w:t xml:space="preserve">ę spotów </w:t>
      </w:r>
      <w:r w:rsidR="00992A58" w:rsidRPr="00E35760">
        <w:t>w</w:t>
      </w:r>
      <w:r w:rsidR="00992A58">
        <w:t xml:space="preserve"> </w:t>
      </w:r>
      <w:r w:rsidRPr="00E35760">
        <w:t>telewizji nal</w:t>
      </w:r>
      <w:r>
        <w:t>eży przeznaczyć nie więcej niż 4</w:t>
      </w:r>
      <w:r w:rsidRPr="00E35760">
        <w:t xml:space="preserve">0% całkowitej wartości </w:t>
      </w:r>
      <w:r>
        <w:t>Oferty</w:t>
      </w:r>
      <w:r w:rsidRPr="00E35760">
        <w:t>.</w:t>
      </w:r>
    </w:p>
    <w:p w14:paraId="75CB06D3" w14:textId="790AD054" w:rsidR="00C65612" w:rsidRPr="00E35760" w:rsidRDefault="00C65612" w:rsidP="00C65612">
      <w:pPr>
        <w:pStyle w:val="Akapitzlist"/>
        <w:numPr>
          <w:ilvl w:val="3"/>
          <w:numId w:val="8"/>
        </w:numPr>
      </w:pPr>
      <w:r w:rsidRPr="00E35760">
        <w:t xml:space="preserve">Dobór </w:t>
      </w:r>
      <w:r w:rsidRPr="00530627">
        <w:rPr>
          <w:color w:val="000000"/>
        </w:rPr>
        <w:t>stacji</w:t>
      </w:r>
      <w:r w:rsidR="0021311C">
        <w:t xml:space="preserve"> telewizyjnych</w:t>
      </w:r>
    </w:p>
    <w:p w14:paraId="08D1C6F0" w14:textId="77777777" w:rsidR="00C65612" w:rsidRPr="00E35760" w:rsidRDefault="00C65612" w:rsidP="00C65612">
      <w:pPr>
        <w:pStyle w:val="Akapitzlist"/>
        <w:numPr>
          <w:ilvl w:val="0"/>
          <w:numId w:val="0"/>
        </w:numPr>
        <w:ind w:left="993"/>
      </w:pPr>
      <w:r w:rsidRPr="00E35760">
        <w:t xml:space="preserve">Kampania </w:t>
      </w:r>
      <w:proofErr w:type="spellStart"/>
      <w:r w:rsidRPr="00E35760">
        <w:t>spotowa</w:t>
      </w:r>
      <w:proofErr w:type="spellEnd"/>
      <w:r w:rsidRPr="00E35760">
        <w:t xml:space="preserve"> w telewizji musi być zaplanowana tak, aby budżet przeznaczony na emisję spotów telewizyjnych był rozdzielony równomiernie:</w:t>
      </w:r>
    </w:p>
    <w:p w14:paraId="72C9A972" w14:textId="77777777" w:rsidR="00C65612" w:rsidRPr="00E35760" w:rsidRDefault="00C65612" w:rsidP="00C65612">
      <w:pPr>
        <w:pStyle w:val="Akapitzlist"/>
        <w:numPr>
          <w:ilvl w:val="5"/>
          <w:numId w:val="21"/>
        </w:numPr>
        <w:ind w:left="1418" w:hanging="425"/>
      </w:pPr>
      <w:r>
        <w:t xml:space="preserve">48-52% telewizyjnego budżetu emisyjnego – </w:t>
      </w:r>
      <w:r w:rsidRPr="00E35760">
        <w:t xml:space="preserve">na </w:t>
      </w:r>
      <w:r w:rsidRPr="00EF7430">
        <w:t>emisję</w:t>
      </w:r>
      <w:r w:rsidRPr="00E35760">
        <w:t xml:space="preserve"> spotów w ogólnopolskich stacjach telewizyjnych przy programach adresowanych do dzieci 4–8 lat;</w:t>
      </w:r>
    </w:p>
    <w:p w14:paraId="3D766676" w14:textId="77777777" w:rsidR="00C65612" w:rsidRPr="00E35760" w:rsidRDefault="00C65612" w:rsidP="00C65612">
      <w:pPr>
        <w:pStyle w:val="Akapitzlist"/>
        <w:numPr>
          <w:ilvl w:val="5"/>
          <w:numId w:val="21"/>
        </w:numPr>
        <w:ind w:left="1418" w:hanging="425"/>
      </w:pPr>
      <w:r>
        <w:t xml:space="preserve">48-52% telewizyjnego budżetu emisyjnego – </w:t>
      </w:r>
      <w:r w:rsidRPr="00E35760">
        <w:t xml:space="preserve">na emisję </w:t>
      </w:r>
      <w:r w:rsidRPr="00EF7430">
        <w:t>spotów</w:t>
      </w:r>
      <w:r w:rsidRPr="00E35760">
        <w:t xml:space="preserve"> w ogólnopolskich stacjach telewizyjnych przy programach mających największe zasięgi w grupie dzieci 9–12 lat.</w:t>
      </w:r>
    </w:p>
    <w:p w14:paraId="02459403" w14:textId="42B2F57E" w:rsidR="00C65612" w:rsidRPr="00E35760" w:rsidRDefault="00C65612" w:rsidP="00C65612">
      <w:pPr>
        <w:pStyle w:val="Akapitzlist"/>
        <w:numPr>
          <w:ilvl w:val="0"/>
          <w:numId w:val="0"/>
        </w:numPr>
        <w:ind w:left="993"/>
      </w:pPr>
      <w:r w:rsidRPr="00E35760">
        <w:t>Nie należy planować emisji przy programach/</w:t>
      </w:r>
      <w:r w:rsidR="00506DC2">
        <w:t xml:space="preserve"> </w:t>
      </w:r>
      <w:r w:rsidRPr="00E35760">
        <w:t xml:space="preserve">filmach </w:t>
      </w:r>
      <w:r w:rsidR="00506DC2">
        <w:t>adresowanych do osób powyżej 12 </w:t>
      </w:r>
      <w:r w:rsidRPr="00E35760">
        <w:t xml:space="preserve">roku życia (wg oficjalnych informacji producentów/dystrybutorów). Na emisję w ramach każdego z etapów kampanii należy przeznaczyć </w:t>
      </w:r>
      <w:r>
        <w:t>17-22%</w:t>
      </w:r>
      <w:r w:rsidRPr="00E35760">
        <w:t xml:space="preserve"> całkowitego budżetu przeznaczonego na emisję</w:t>
      </w:r>
      <w:r w:rsidR="00E61422">
        <w:t xml:space="preserve"> spotów</w:t>
      </w:r>
      <w:r w:rsidRPr="00E35760">
        <w:t xml:space="preserve"> w telewizji.</w:t>
      </w:r>
      <w:r>
        <w:t xml:space="preserve"> Każdy z </w:t>
      </w:r>
      <w:r w:rsidR="00506DC2">
        <w:t>etapów kampanii telewizyjnej ma </w:t>
      </w:r>
      <w:r>
        <w:t xml:space="preserve">trwać pełne 3 miesiące, z wyjątkiem etapu ostatniego, który będzie trwał 2 miesiące. Budżet przeznaczony na emisję w ostatnim etapie kampanii telewizyjnej musi być taki sam, jak w przypadku wcześniejszych etapów, czyli również musi wynosić </w:t>
      </w:r>
      <w:r w:rsidRPr="00EA2C0D">
        <w:t>17-22%</w:t>
      </w:r>
      <w:r>
        <w:t xml:space="preserve"> całkowitego budżetu przeznaczonego na emisję spotów w telewizji.</w:t>
      </w:r>
    </w:p>
    <w:p w14:paraId="424BF415" w14:textId="2EE72778" w:rsidR="00C65612" w:rsidRDefault="00C65612" w:rsidP="00C65612">
      <w:pPr>
        <w:pStyle w:val="Akapitzlist"/>
        <w:numPr>
          <w:ilvl w:val="3"/>
          <w:numId w:val="8"/>
        </w:numPr>
      </w:pPr>
      <w:r w:rsidRPr="00E35760">
        <w:t xml:space="preserve">Priorytety </w:t>
      </w:r>
      <w:proofErr w:type="spellStart"/>
      <w:r w:rsidRPr="00E35760">
        <w:t>mediowe</w:t>
      </w:r>
      <w:proofErr w:type="spellEnd"/>
    </w:p>
    <w:p w14:paraId="2FC02617" w14:textId="2EAC6368" w:rsidR="007901ED" w:rsidRDefault="00C65612" w:rsidP="00DB3B79">
      <w:pPr>
        <w:pStyle w:val="Akapitzlist"/>
        <w:numPr>
          <w:ilvl w:val="0"/>
          <w:numId w:val="0"/>
        </w:numPr>
        <w:ind w:left="993"/>
      </w:pPr>
      <w:r>
        <w:t xml:space="preserve">Priorytetem </w:t>
      </w:r>
      <w:proofErr w:type="spellStart"/>
      <w:r>
        <w:t>mediowym</w:t>
      </w:r>
      <w:proofErr w:type="spellEnd"/>
      <w:r>
        <w:t xml:space="preserve"> i zarazem kryterium oceny jest zasięg 4+ w grupie dzieci </w:t>
      </w:r>
      <w:r>
        <w:br/>
        <w:t>4–12 lat, li</w:t>
      </w:r>
      <w:r w:rsidR="00EE47CA">
        <w:t>czony na podstawie badań teleme</w:t>
      </w:r>
      <w:r w:rsidR="00246F21">
        <w:t xml:space="preserve">trycznych </w:t>
      </w:r>
      <w:r>
        <w:t xml:space="preserve">Nielsen </w:t>
      </w:r>
      <w:proofErr w:type="spellStart"/>
      <w:r>
        <w:t>Audience</w:t>
      </w:r>
      <w:proofErr w:type="spellEnd"/>
      <w:r>
        <w:t xml:space="preserve"> </w:t>
      </w:r>
      <w:proofErr w:type="spellStart"/>
      <w:r>
        <w:t>Measurement</w:t>
      </w:r>
      <w:proofErr w:type="spellEnd"/>
      <w:r w:rsidRPr="00E35760">
        <w:t>.</w:t>
      </w:r>
    </w:p>
    <w:p w14:paraId="2A776359" w14:textId="77777777" w:rsidR="0086043F" w:rsidRDefault="0086043F" w:rsidP="00DB3B79">
      <w:pPr>
        <w:pStyle w:val="Akapitzlist"/>
        <w:numPr>
          <w:ilvl w:val="0"/>
          <w:numId w:val="0"/>
        </w:numPr>
        <w:ind w:left="993"/>
      </w:pPr>
    </w:p>
    <w:p w14:paraId="412B1F01" w14:textId="77777777" w:rsidR="0086043F" w:rsidRDefault="0086043F" w:rsidP="00DB3B79">
      <w:pPr>
        <w:pStyle w:val="Akapitzlist"/>
        <w:numPr>
          <w:ilvl w:val="0"/>
          <w:numId w:val="0"/>
        </w:numPr>
        <w:ind w:left="993"/>
      </w:pPr>
    </w:p>
    <w:p w14:paraId="665B8E15" w14:textId="6FDA491C" w:rsidR="00C65612" w:rsidRPr="006A05A3" w:rsidRDefault="00C65612" w:rsidP="00C65612">
      <w:pPr>
        <w:pStyle w:val="Akapitzlist"/>
        <w:rPr>
          <w:b/>
        </w:rPr>
      </w:pPr>
      <w:r>
        <w:rPr>
          <w:b/>
        </w:rPr>
        <w:t>Telewizja – programy</w:t>
      </w:r>
    </w:p>
    <w:p w14:paraId="5A644B98" w14:textId="3AE66FCE" w:rsidR="000B3547" w:rsidRPr="004D6216" w:rsidRDefault="00C65612" w:rsidP="004D6216">
      <w:pPr>
        <w:pStyle w:val="Akapitzlist"/>
        <w:numPr>
          <w:ilvl w:val="3"/>
          <w:numId w:val="8"/>
        </w:numPr>
      </w:pPr>
      <w:r>
        <w:t>W</w:t>
      </w:r>
      <w:r w:rsidRPr="00E35760">
        <w:t xml:space="preserve">ykonawca </w:t>
      </w:r>
      <w:r w:rsidR="004D6216">
        <w:t xml:space="preserve">doprowadzi do </w:t>
      </w:r>
      <w:r w:rsidR="004D6216" w:rsidRPr="004D6216">
        <w:t>realizacji</w:t>
      </w:r>
      <w:r w:rsidRPr="004D6216">
        <w:t xml:space="preserve"> i emisji </w:t>
      </w:r>
      <w:r w:rsidR="003A1E5F">
        <w:t xml:space="preserve">dwóch serii </w:t>
      </w:r>
      <w:r w:rsidR="004D6216" w:rsidRPr="004D6216">
        <w:t>wątków tem</w:t>
      </w:r>
      <w:r w:rsidR="002E0A33">
        <w:t>atycznych dotyczących tematyki p</w:t>
      </w:r>
      <w:r w:rsidR="004D6216" w:rsidRPr="004D6216">
        <w:t>rojektu „Kampania Kolejowe ABC” w</w:t>
      </w:r>
      <w:r w:rsidRPr="004D6216">
        <w:t xml:space="preserve"> </w:t>
      </w:r>
      <w:r w:rsidR="004D6216" w:rsidRPr="004D6216">
        <w:t xml:space="preserve">różnych, </w:t>
      </w:r>
      <w:r w:rsidR="000B3547" w:rsidRPr="004D6216">
        <w:t>istniejących</w:t>
      </w:r>
      <w:r w:rsidRPr="004D6216">
        <w:t xml:space="preserve"> program</w:t>
      </w:r>
      <w:r w:rsidR="004D6216" w:rsidRPr="004D6216">
        <w:t>ach</w:t>
      </w:r>
      <w:r w:rsidRPr="004D6216">
        <w:t xml:space="preserve"> telewizyjnych</w:t>
      </w:r>
      <w:r w:rsidR="004D6216" w:rsidRPr="004D6216">
        <w:t xml:space="preserve"> adresowa</w:t>
      </w:r>
      <w:r w:rsidR="00132058">
        <w:t>nych do dzieci w wieku 4-12 lat w następujący sposób</w:t>
      </w:r>
      <w:r w:rsidR="004D6216" w:rsidRPr="004D6216">
        <w:t>:</w:t>
      </w:r>
    </w:p>
    <w:p w14:paraId="707F6A75" w14:textId="6BB82807" w:rsidR="004D6216" w:rsidRPr="004D6216" w:rsidRDefault="00132058" w:rsidP="004D6216">
      <w:pPr>
        <w:pStyle w:val="Akapitzlist"/>
        <w:numPr>
          <w:ilvl w:val="6"/>
          <w:numId w:val="8"/>
        </w:numPr>
      </w:pPr>
      <w:r>
        <w:t>wątki w ramach p</w:t>
      </w:r>
      <w:r w:rsidR="004D6216" w:rsidRPr="004D6216">
        <w:t>rogram</w:t>
      </w:r>
      <w:r>
        <w:t>u</w:t>
      </w:r>
      <w:r w:rsidR="002E0A33">
        <w:t xml:space="preserve"> lub programów w stacji</w:t>
      </w:r>
      <w:r>
        <w:t xml:space="preserve"> A</w:t>
      </w:r>
      <w:r w:rsidR="004D6216" w:rsidRPr="004D6216">
        <w:t xml:space="preserve"> – umieszczenie wątków w co najmniej 20 </w:t>
      </w:r>
      <w:r w:rsidR="002E0A33">
        <w:t>premierowych</w:t>
      </w:r>
      <w:r w:rsidR="00506DC2">
        <w:t xml:space="preserve"> (emitowanych po raz pierwszy)</w:t>
      </w:r>
      <w:r w:rsidR="002E0A33">
        <w:t xml:space="preserve"> </w:t>
      </w:r>
      <w:r w:rsidR="004D6216" w:rsidRPr="004D6216">
        <w:t>odcinkach programu</w:t>
      </w:r>
      <w:r w:rsidR="002E0A33">
        <w:t xml:space="preserve"> lub programów</w:t>
      </w:r>
      <w:r w:rsidR="00506DC2">
        <w:t xml:space="preserve"> dla </w:t>
      </w:r>
      <w:r w:rsidR="004D6216" w:rsidRPr="004D6216">
        <w:t>dzieci emitowanego</w:t>
      </w:r>
      <w:r w:rsidR="002E0A33">
        <w:t>/</w:t>
      </w:r>
      <w:proofErr w:type="spellStart"/>
      <w:r w:rsidR="002E0A33">
        <w:t>ych</w:t>
      </w:r>
      <w:proofErr w:type="spellEnd"/>
      <w:r w:rsidR="00506DC2">
        <w:t xml:space="preserve"> w jednej z </w:t>
      </w:r>
      <w:r w:rsidR="004D6216" w:rsidRPr="004D6216">
        <w:t xml:space="preserve">ogólnopolskich stacji telewizyjnych adresowanych do dzieci, w których możliwa jest realizacja </w:t>
      </w:r>
      <w:proofErr w:type="spellStart"/>
      <w:r w:rsidR="004D6216" w:rsidRPr="004D6216">
        <w:t>kontentu</w:t>
      </w:r>
      <w:proofErr w:type="spellEnd"/>
      <w:r w:rsidR="00506DC2">
        <w:t xml:space="preserve"> konsultowanego we współpracy z </w:t>
      </w:r>
      <w:r w:rsidR="00706CEB" w:rsidRPr="004D6216">
        <w:t>Zamawiającym</w:t>
      </w:r>
      <w:r>
        <w:t>;</w:t>
      </w:r>
    </w:p>
    <w:p w14:paraId="63240E72" w14:textId="0B76A17C" w:rsidR="004D6216" w:rsidRPr="004D6216" w:rsidRDefault="00132058" w:rsidP="004D6216">
      <w:pPr>
        <w:pStyle w:val="Akapitzlist"/>
        <w:numPr>
          <w:ilvl w:val="6"/>
          <w:numId w:val="8"/>
        </w:numPr>
      </w:pPr>
      <w:r>
        <w:t xml:space="preserve">wątki w ramach </w:t>
      </w:r>
      <w:r w:rsidR="002E0A33">
        <w:t>p</w:t>
      </w:r>
      <w:r w:rsidR="002E0A33" w:rsidRPr="004D6216">
        <w:t>rogram</w:t>
      </w:r>
      <w:r w:rsidR="002E0A33">
        <w:t xml:space="preserve">u lub programów w stacji </w:t>
      </w:r>
      <w:r>
        <w:t>B</w:t>
      </w:r>
      <w:r w:rsidR="004D6216" w:rsidRPr="004D6216">
        <w:t xml:space="preserve"> – umieszczenie wątków w co najmniej 50 </w:t>
      </w:r>
      <w:r w:rsidR="004A554B">
        <w:t xml:space="preserve">premierowych </w:t>
      </w:r>
      <w:r w:rsidR="004D6216" w:rsidRPr="004D6216">
        <w:t xml:space="preserve">odcinkach programu </w:t>
      </w:r>
      <w:r w:rsidR="004A554B">
        <w:t xml:space="preserve">lub programów </w:t>
      </w:r>
      <w:r w:rsidR="00506DC2">
        <w:t xml:space="preserve">dla dzieci </w:t>
      </w:r>
      <w:r w:rsidR="004D6216" w:rsidRPr="004D6216">
        <w:t>emitowanego</w:t>
      </w:r>
      <w:r w:rsidR="004A554B">
        <w:t>/</w:t>
      </w:r>
      <w:proofErr w:type="spellStart"/>
      <w:r w:rsidR="004A554B">
        <w:t>ych</w:t>
      </w:r>
      <w:proofErr w:type="spellEnd"/>
      <w:r w:rsidR="004D6216" w:rsidRPr="004D6216">
        <w:t xml:space="preserve"> na antenie ogólnopolskiej naziemnej stacji telewizyjnej, w </w:t>
      </w:r>
      <w:r w:rsidR="004D6216" w:rsidRPr="004D6216">
        <w:lastRenderedPageBreak/>
        <w:t>którym możliwa jest realiz</w:t>
      </w:r>
      <w:r w:rsidR="004D6216">
        <w:t xml:space="preserve">acja </w:t>
      </w:r>
      <w:proofErr w:type="spellStart"/>
      <w:r w:rsidR="004D6216">
        <w:t>kontentu</w:t>
      </w:r>
      <w:proofErr w:type="spellEnd"/>
      <w:r w:rsidR="004D6216">
        <w:t xml:space="preserve"> konsultowanego we </w:t>
      </w:r>
      <w:r w:rsidR="004D6216" w:rsidRPr="004D6216">
        <w:t xml:space="preserve">współpracy z </w:t>
      </w:r>
      <w:r w:rsidR="00706CEB" w:rsidRPr="004D6216">
        <w:t>Zamawiającym</w:t>
      </w:r>
      <w:r w:rsidR="004D6216" w:rsidRPr="004D6216">
        <w:t xml:space="preserve">. </w:t>
      </w:r>
    </w:p>
    <w:p w14:paraId="3BA2BEAD" w14:textId="4FCB41CE" w:rsidR="00C65612" w:rsidRDefault="00C65612" w:rsidP="00C65612">
      <w:pPr>
        <w:pStyle w:val="Akapitzlist"/>
        <w:numPr>
          <w:ilvl w:val="3"/>
          <w:numId w:val="8"/>
        </w:numPr>
      </w:pPr>
      <w:r w:rsidRPr="004D6216">
        <w:t xml:space="preserve">Po zakończeniu emisji każdej serii programu Wykonawca przygotuje </w:t>
      </w:r>
      <w:r w:rsidR="001460CB" w:rsidRPr="004D6216">
        <w:t>raporty</w:t>
      </w:r>
      <w:r w:rsidRPr="004D6216">
        <w:t xml:space="preserve"> z </w:t>
      </w:r>
      <w:r w:rsidR="001575C4">
        <w:t>realizacji działań</w:t>
      </w:r>
      <w:r w:rsidRPr="004D6216">
        <w:t>,</w:t>
      </w:r>
      <w:r w:rsidRPr="00E35760">
        <w:t xml:space="preserve"> według </w:t>
      </w:r>
      <w:r w:rsidRPr="001575C4">
        <w:t xml:space="preserve">załącznika nr </w:t>
      </w:r>
      <w:r>
        <w:t>5</w:t>
      </w:r>
      <w:r w:rsidRPr="006A05A3">
        <w:t xml:space="preserve"> do</w:t>
      </w:r>
      <w:r w:rsidRPr="00E35760">
        <w:t xml:space="preserve"> </w:t>
      </w:r>
      <w:proofErr w:type="spellStart"/>
      <w:r w:rsidRPr="00E35760">
        <w:t>OPZ</w:t>
      </w:r>
      <w:proofErr w:type="spellEnd"/>
      <w:r>
        <w:t xml:space="preserve"> pkt I </w:t>
      </w:r>
      <w:proofErr w:type="spellStart"/>
      <w:r>
        <w:t>ppkt</w:t>
      </w:r>
      <w:proofErr w:type="spellEnd"/>
      <w:r>
        <w:t xml:space="preserve"> 2 oraz pkt III</w:t>
      </w:r>
      <w:r w:rsidR="00EE47CA">
        <w:t xml:space="preserve">, potwierdzone przez stacje telewizyjne lub </w:t>
      </w:r>
      <w:r w:rsidR="000310CB">
        <w:t xml:space="preserve">Nielsen </w:t>
      </w:r>
      <w:proofErr w:type="spellStart"/>
      <w:r w:rsidR="000310CB">
        <w:t>Audience</w:t>
      </w:r>
      <w:proofErr w:type="spellEnd"/>
      <w:r w:rsidR="000310CB">
        <w:t xml:space="preserve"> </w:t>
      </w:r>
      <w:proofErr w:type="spellStart"/>
      <w:r w:rsidR="000310CB">
        <w:t>Measurement</w:t>
      </w:r>
      <w:proofErr w:type="spellEnd"/>
      <w:r w:rsidRPr="00E35760">
        <w:t>.</w:t>
      </w:r>
    </w:p>
    <w:p w14:paraId="6D79B7DB" w14:textId="6D7961EE" w:rsidR="00C65612" w:rsidRPr="00E35760" w:rsidRDefault="0021311C" w:rsidP="00C65612">
      <w:pPr>
        <w:pStyle w:val="Akapitzlist"/>
        <w:numPr>
          <w:ilvl w:val="3"/>
          <w:numId w:val="8"/>
        </w:numPr>
      </w:pPr>
      <w:r>
        <w:t>Grupa docelowa</w:t>
      </w:r>
    </w:p>
    <w:p w14:paraId="718F318F" w14:textId="305C4F49" w:rsidR="00C65612" w:rsidRDefault="00A2281B" w:rsidP="00C65612">
      <w:pPr>
        <w:pStyle w:val="Akapitzlist"/>
        <w:numPr>
          <w:ilvl w:val="0"/>
          <w:numId w:val="0"/>
        </w:numPr>
        <w:ind w:left="1134"/>
      </w:pPr>
      <w:r>
        <w:t>P</w:t>
      </w:r>
      <w:r w:rsidR="00C65612" w:rsidRPr="00E35760">
        <w:t>rogramy adresowane</w:t>
      </w:r>
      <w:r w:rsidR="00C65612">
        <w:t xml:space="preserve"> są do dzieci w wieku 4–12 lat.</w:t>
      </w:r>
    </w:p>
    <w:p w14:paraId="1D6D3576" w14:textId="64AED468" w:rsidR="00C65612" w:rsidRDefault="00C65612" w:rsidP="00C65612">
      <w:pPr>
        <w:pStyle w:val="Akapitzlist"/>
        <w:numPr>
          <w:ilvl w:val="3"/>
          <w:numId w:val="8"/>
        </w:numPr>
      </w:pPr>
      <w:r>
        <w:t xml:space="preserve">Wytyczne dotyczące </w:t>
      </w:r>
      <w:r w:rsidR="00015450">
        <w:t>produkcji wątków</w:t>
      </w:r>
    </w:p>
    <w:p w14:paraId="5C5323F6" w14:textId="007E5087" w:rsidR="00132058" w:rsidRDefault="00132058" w:rsidP="0024523B">
      <w:pPr>
        <w:pStyle w:val="Akapitzlist"/>
        <w:numPr>
          <w:ilvl w:val="4"/>
          <w:numId w:val="8"/>
        </w:numPr>
      </w:pPr>
      <w:r>
        <w:t xml:space="preserve">Wątki mogą być realizowane przez Wykonawcę, stację telewizyjną lub producenta programów, o których mowa w pkt 4.5.1. </w:t>
      </w:r>
      <w:r w:rsidR="004A554B">
        <w:t xml:space="preserve">lit a-b </w:t>
      </w:r>
      <w:r>
        <w:t>powyżej.</w:t>
      </w:r>
    </w:p>
    <w:p w14:paraId="34B50C12" w14:textId="209CD68C" w:rsidR="00132058" w:rsidRDefault="00132058" w:rsidP="0024523B">
      <w:pPr>
        <w:pStyle w:val="Akapitzlist"/>
        <w:numPr>
          <w:ilvl w:val="4"/>
          <w:numId w:val="8"/>
        </w:numPr>
      </w:pPr>
      <w:r>
        <w:t>Scenariusze wątków muszą być przed produkcją uzgodnione z Zamawiającym.</w:t>
      </w:r>
    </w:p>
    <w:p w14:paraId="25C572BB" w14:textId="53020575" w:rsidR="00015450" w:rsidRDefault="004A554B" w:rsidP="0024523B">
      <w:pPr>
        <w:pStyle w:val="Akapitzlist"/>
        <w:numPr>
          <w:ilvl w:val="4"/>
          <w:numId w:val="8"/>
        </w:numPr>
      </w:pPr>
      <w:r>
        <w:t xml:space="preserve">Jeden wątek w każdym odcinku programu/ów  w stacji </w:t>
      </w:r>
      <w:r w:rsidR="00132058">
        <w:t xml:space="preserve">A </w:t>
      </w:r>
      <w:r w:rsidR="00506DC2">
        <w:t>nie może trwać krócej niż </w:t>
      </w:r>
      <w:r w:rsidR="000310CB">
        <w:t>2 </w:t>
      </w:r>
      <w:r w:rsidR="00132058" w:rsidRPr="004D6216">
        <w:t>minuty łącznie</w:t>
      </w:r>
      <w:r w:rsidR="00132058">
        <w:t>.</w:t>
      </w:r>
    </w:p>
    <w:p w14:paraId="49E459C2" w14:textId="377F25C9" w:rsidR="00132058" w:rsidRDefault="004A554B" w:rsidP="0024523B">
      <w:pPr>
        <w:pStyle w:val="Akapitzlist"/>
        <w:numPr>
          <w:ilvl w:val="4"/>
          <w:numId w:val="8"/>
        </w:numPr>
      </w:pPr>
      <w:r>
        <w:t>Jeden w</w:t>
      </w:r>
      <w:r w:rsidR="00132058" w:rsidRPr="004D6216">
        <w:t>ąte</w:t>
      </w:r>
      <w:r w:rsidR="00132058">
        <w:t>k w każdym odcinku programu</w:t>
      </w:r>
      <w:r>
        <w:t>/ów w stacji</w:t>
      </w:r>
      <w:r w:rsidR="00132058">
        <w:t xml:space="preserve"> B nie </w:t>
      </w:r>
      <w:r w:rsidR="00506DC2">
        <w:t>może trwać krócej niż 60 </w:t>
      </w:r>
      <w:r w:rsidR="00132058" w:rsidRPr="004D6216">
        <w:t>sekund</w:t>
      </w:r>
      <w:r w:rsidR="00132058">
        <w:t xml:space="preserve"> łącznie.</w:t>
      </w:r>
    </w:p>
    <w:p w14:paraId="3D7839AD" w14:textId="10AA2BE5" w:rsidR="00C65612" w:rsidRPr="00CD6AC9" w:rsidRDefault="00C65612" w:rsidP="0024523B">
      <w:pPr>
        <w:pStyle w:val="Akapitzlist"/>
        <w:numPr>
          <w:ilvl w:val="4"/>
          <w:numId w:val="8"/>
        </w:numPr>
      </w:pPr>
      <w:r>
        <w:t>Wątki zamieszczone w p</w:t>
      </w:r>
      <w:r w:rsidRPr="00E35760">
        <w:t>rogra</w:t>
      </w:r>
      <w:r>
        <w:t>mach mają</w:t>
      </w:r>
      <w:r w:rsidRPr="00E35760">
        <w:t xml:space="preserve"> </w:t>
      </w:r>
      <w:r w:rsidRPr="00CD6AC9">
        <w:t xml:space="preserve">na celu propagowanie bezpiecznych </w:t>
      </w:r>
      <w:proofErr w:type="spellStart"/>
      <w:r w:rsidRPr="00CD6AC9">
        <w:t>zachowań</w:t>
      </w:r>
      <w:proofErr w:type="spellEnd"/>
      <w:r w:rsidRPr="00CD6AC9">
        <w:t xml:space="preserve"> na obszarach kolejowych.</w:t>
      </w:r>
      <w:r w:rsidR="0024523B">
        <w:t xml:space="preserve"> </w:t>
      </w:r>
      <w:r w:rsidRPr="00CD6AC9">
        <w:t xml:space="preserve">Każdy </w:t>
      </w:r>
      <w:r>
        <w:t xml:space="preserve">wątek w każdym </w:t>
      </w:r>
      <w:r w:rsidRPr="00CD6AC9">
        <w:t>z odcinków w sposób atrakcyjny i zrozumiały dla grup</w:t>
      </w:r>
      <w:r>
        <w:t>y</w:t>
      </w:r>
      <w:r w:rsidRPr="00CD6AC9">
        <w:t xml:space="preserve"> docelow</w:t>
      </w:r>
      <w:r>
        <w:t>ej</w:t>
      </w:r>
      <w:r w:rsidRPr="00CD6AC9">
        <w:t xml:space="preserve"> musi przedstawiać zagadnienie związane z bezpieczeństwem na obszarach kolejowych i w ich pobliżu.</w:t>
      </w:r>
    </w:p>
    <w:p w14:paraId="484975D8" w14:textId="207CD5D3" w:rsidR="00C65612" w:rsidRPr="003A1E5F" w:rsidRDefault="00C65612" w:rsidP="00C65612">
      <w:pPr>
        <w:pStyle w:val="Akapitzlist"/>
        <w:numPr>
          <w:ilvl w:val="4"/>
          <w:numId w:val="8"/>
        </w:numPr>
      </w:pPr>
      <w:r w:rsidRPr="00CD6AC9">
        <w:t xml:space="preserve">Wybrane </w:t>
      </w:r>
      <w:r w:rsidR="00132058">
        <w:t xml:space="preserve">wątki </w:t>
      </w:r>
      <w:r w:rsidR="0024523B">
        <w:t>w każdym z programów</w:t>
      </w:r>
      <w:r w:rsidR="003A1E5F">
        <w:t>, o których mowa w pkt II 4.5.1. lit. a-b,</w:t>
      </w:r>
      <w:r w:rsidR="0024523B">
        <w:t xml:space="preserve"> </w:t>
      </w:r>
      <w:r w:rsidRPr="00CD6AC9">
        <w:t xml:space="preserve">muszą </w:t>
      </w:r>
      <w:r w:rsidRPr="003A1E5F">
        <w:t>uwzględni</w:t>
      </w:r>
      <w:r w:rsidR="00506DC2">
        <w:t>ać wykorzystanie edukacyjnej aplikacji</w:t>
      </w:r>
      <w:r w:rsidRPr="003A1E5F">
        <w:t xml:space="preserve"> </w:t>
      </w:r>
      <w:r w:rsidR="00506DC2">
        <w:t>na urządzenia mobilne przygotowanej przez </w:t>
      </w:r>
      <w:r w:rsidRPr="003A1E5F">
        <w:t xml:space="preserve">Zamawiającego w ramach </w:t>
      </w:r>
      <w:r w:rsidR="00EB4143">
        <w:t>projektu „Kampania Kolejowe ABC”</w:t>
      </w:r>
      <w:r w:rsidRPr="003A1E5F">
        <w:t>.</w:t>
      </w:r>
    </w:p>
    <w:p w14:paraId="453AB629" w14:textId="7023C568" w:rsidR="00C65612" w:rsidRDefault="00C65612" w:rsidP="00C65612">
      <w:pPr>
        <w:pStyle w:val="Akapitzlist"/>
        <w:numPr>
          <w:ilvl w:val="4"/>
          <w:numId w:val="8"/>
        </w:numPr>
      </w:pPr>
      <w:r w:rsidRPr="003A1E5F">
        <w:t xml:space="preserve">W </w:t>
      </w:r>
      <w:r w:rsidR="003A1E5F" w:rsidRPr="003A1E5F">
        <w:t>każdej serii każdy wątek w każdym odcinku</w:t>
      </w:r>
      <w:r w:rsidR="00506DC2">
        <w:t xml:space="preserve"> programów</w:t>
      </w:r>
      <w:r w:rsidR="003A1E5F" w:rsidRPr="003A1E5F">
        <w:t>, o których mowa w pkt II 4.5.1. lit. a-b</w:t>
      </w:r>
      <w:r w:rsidR="003A1E5F">
        <w:t>,</w:t>
      </w:r>
      <w:r w:rsidR="003A1E5F" w:rsidRPr="003A1E5F">
        <w:t xml:space="preserve"> </w:t>
      </w:r>
      <w:r w:rsidRPr="003A1E5F">
        <w:t>musi być realizowany od nowa, co oznacza, że w drugiej serii nie mogą być emitowane odcinki z pierwszej serii.</w:t>
      </w:r>
      <w:r w:rsidR="00426EDD">
        <w:t xml:space="preserve"> Tematy</w:t>
      </w:r>
      <w:r w:rsidRPr="00E35760">
        <w:t xml:space="preserve"> </w:t>
      </w:r>
      <w:r>
        <w:t>odcinków</w:t>
      </w:r>
      <w:r w:rsidR="00426EDD">
        <w:t xml:space="preserve"> w drugiej serii mogą pokrywać się z tematami</w:t>
      </w:r>
      <w:r w:rsidRPr="00E35760">
        <w:t xml:space="preserve"> </w:t>
      </w:r>
      <w:r>
        <w:t>odcinków</w:t>
      </w:r>
      <w:r w:rsidRPr="00E35760">
        <w:t xml:space="preserve"> z </w:t>
      </w:r>
      <w:r w:rsidR="004A554B">
        <w:t xml:space="preserve">pierwszej </w:t>
      </w:r>
      <w:r w:rsidRPr="00E35760">
        <w:t>serii.</w:t>
      </w:r>
    </w:p>
    <w:p w14:paraId="786B22CD" w14:textId="795C6530" w:rsidR="00C65612" w:rsidRDefault="009D13BF" w:rsidP="00C65612">
      <w:pPr>
        <w:pStyle w:val="Akapitzlist"/>
        <w:numPr>
          <w:ilvl w:val="3"/>
          <w:numId w:val="8"/>
        </w:numPr>
      </w:pPr>
      <w:r>
        <w:t>Wytyc</w:t>
      </w:r>
      <w:r w:rsidR="0021311C">
        <w:t>zne dotyczące emisji i promocji</w:t>
      </w:r>
    </w:p>
    <w:p w14:paraId="4122FF7E" w14:textId="1CF12FFB" w:rsidR="00C65612" w:rsidRDefault="00C65612" w:rsidP="00C65612">
      <w:pPr>
        <w:pStyle w:val="Akapitzlist"/>
        <w:numPr>
          <w:ilvl w:val="4"/>
          <w:numId w:val="8"/>
        </w:numPr>
      </w:pPr>
      <w:r w:rsidRPr="00E35760">
        <w:t xml:space="preserve">W trakcie realizacji zamówienia przed każdym z </w:t>
      </w:r>
      <w:r>
        <w:t xml:space="preserve">dwóch </w:t>
      </w:r>
      <w:r w:rsidRPr="00E35760">
        <w:t>etapów kampanii wskazanych w </w:t>
      </w:r>
      <w:r>
        <w:t xml:space="preserve">harmonogramie, stanowiącym </w:t>
      </w:r>
      <w:r w:rsidRPr="001575C4">
        <w:t>załącznik nr</w:t>
      </w:r>
      <w:r>
        <w:t xml:space="preserve"> 1 do </w:t>
      </w:r>
      <w:proofErr w:type="spellStart"/>
      <w:r>
        <w:t>OPZ</w:t>
      </w:r>
      <w:proofErr w:type="spellEnd"/>
      <w:r w:rsidRPr="00E35760">
        <w:t xml:space="preserve">, Wykonawca opracuje </w:t>
      </w:r>
      <w:r w:rsidR="00350FF9">
        <w:br/>
      </w:r>
      <w:r w:rsidRPr="00E35760">
        <w:t xml:space="preserve">i przedstawi do akceptacji Zamawiającego </w:t>
      </w:r>
      <w:r w:rsidR="0024523B">
        <w:t>listy emisji odcinków programów</w:t>
      </w:r>
      <w:r w:rsidRPr="00E35760">
        <w:t xml:space="preserve"> </w:t>
      </w:r>
      <w:r>
        <w:t>w</w:t>
      </w:r>
      <w:r w:rsidRPr="00E35760">
        <w:t xml:space="preserve"> dany</w:t>
      </w:r>
      <w:r>
        <w:t>m</w:t>
      </w:r>
      <w:r w:rsidRPr="00E35760">
        <w:t xml:space="preserve"> etap</w:t>
      </w:r>
      <w:r>
        <w:t xml:space="preserve">ie, zgodnie z </w:t>
      </w:r>
      <w:r w:rsidR="0024523B" w:rsidRPr="001575C4">
        <w:t xml:space="preserve">załącznikiem nr </w:t>
      </w:r>
      <w:r w:rsidR="0024523B">
        <w:t xml:space="preserve">4 </w:t>
      </w:r>
      <w:r>
        <w:t xml:space="preserve">do </w:t>
      </w:r>
      <w:proofErr w:type="spellStart"/>
      <w:r>
        <w:t>OPZ</w:t>
      </w:r>
      <w:proofErr w:type="spellEnd"/>
      <w:r w:rsidR="0024523B">
        <w:t xml:space="preserve"> pkt II.</w:t>
      </w:r>
    </w:p>
    <w:p w14:paraId="68D3EB91" w14:textId="49B1A1A3" w:rsidR="00C65612" w:rsidRDefault="00536A3C" w:rsidP="00C65612">
      <w:pPr>
        <w:pStyle w:val="Akapitzlist"/>
        <w:numPr>
          <w:ilvl w:val="4"/>
          <w:numId w:val="8"/>
        </w:numPr>
      </w:pPr>
      <w:r>
        <w:t>W przypadku programu</w:t>
      </w:r>
      <w:r w:rsidR="004A554B">
        <w:t>/ów w stacji</w:t>
      </w:r>
      <w:r>
        <w:t xml:space="preserve"> </w:t>
      </w:r>
      <w:r w:rsidR="00EB4143">
        <w:t>A</w:t>
      </w:r>
      <w:r w:rsidR="00ED790D">
        <w:t xml:space="preserve"> </w:t>
      </w:r>
      <w:r>
        <w:t>w pierwszej serii</w:t>
      </w:r>
      <w:r w:rsidR="00C65612">
        <w:t xml:space="preserve"> </w:t>
      </w:r>
      <w:r w:rsidR="00506DC2">
        <w:t>ma być wyemitowanych od 5 </w:t>
      </w:r>
      <w:r>
        <w:t>do 10 premierowych odcinków, a w drugiej serii</w:t>
      </w:r>
      <w:r w:rsidR="00C65612" w:rsidRPr="00E35760">
        <w:t xml:space="preserve"> </w:t>
      </w:r>
      <w:r>
        <w:t xml:space="preserve">od 10 do 15 premierowych odcinków </w:t>
      </w:r>
      <w:r w:rsidR="00E00D6A">
        <w:t>stanowiących spójną całość</w:t>
      </w:r>
      <w:r w:rsidR="00EB4143">
        <w:t xml:space="preserve">, w etapach </w:t>
      </w:r>
      <w:r w:rsidR="00506DC2">
        <w:t>wskazanych w załączniku nr 1 do </w:t>
      </w:r>
      <w:proofErr w:type="spellStart"/>
      <w:r w:rsidR="00EB4143">
        <w:t>OPZ</w:t>
      </w:r>
      <w:proofErr w:type="spellEnd"/>
      <w:r w:rsidR="00E00D6A">
        <w:t xml:space="preserve">. </w:t>
      </w:r>
      <w:r w:rsidR="009D13BF">
        <w:t>Możliwa jest emisja powtórek.</w:t>
      </w:r>
    </w:p>
    <w:p w14:paraId="1451368E" w14:textId="2F406193" w:rsidR="003A1E5F" w:rsidRDefault="00536A3C" w:rsidP="003A1E5F">
      <w:pPr>
        <w:pStyle w:val="Akapitzlist"/>
        <w:numPr>
          <w:ilvl w:val="4"/>
          <w:numId w:val="8"/>
        </w:numPr>
      </w:pPr>
      <w:r>
        <w:t>W przypadku programu</w:t>
      </w:r>
      <w:r w:rsidR="004A554B">
        <w:t>/ów w stacji</w:t>
      </w:r>
      <w:r>
        <w:t xml:space="preserve"> </w:t>
      </w:r>
      <w:r w:rsidR="00EB4143">
        <w:t>B</w:t>
      </w:r>
      <w:r w:rsidR="00ED790D">
        <w:t xml:space="preserve"> </w:t>
      </w:r>
      <w:r>
        <w:t>w pierwsze</w:t>
      </w:r>
      <w:r w:rsidR="00506DC2">
        <w:t>j serii ma być wyemitowanych od </w:t>
      </w:r>
      <w:r>
        <w:t>1</w:t>
      </w:r>
      <w:r w:rsidR="00506DC2">
        <w:t>0 </w:t>
      </w:r>
      <w:r w:rsidR="00E3028F">
        <w:t>do 1</w:t>
      </w:r>
      <w:r>
        <w:t>5 premierowych odcinków, a w drugiej serii</w:t>
      </w:r>
      <w:r w:rsidRPr="00E35760">
        <w:t xml:space="preserve"> </w:t>
      </w:r>
      <w:r>
        <w:t xml:space="preserve">od </w:t>
      </w:r>
      <w:r w:rsidR="00E3028F">
        <w:t>35</w:t>
      </w:r>
      <w:r>
        <w:t xml:space="preserve"> do </w:t>
      </w:r>
      <w:r w:rsidR="00E3028F">
        <w:t>40</w:t>
      </w:r>
      <w:r>
        <w:t xml:space="preserve"> premierowych odcinków stanowiących spójną całoś</w:t>
      </w:r>
      <w:r w:rsidR="003A1E5F">
        <w:t>ć</w:t>
      </w:r>
      <w:r w:rsidR="00EB4143">
        <w:t>, w etapach wskazanych w załączniku nr 1 do</w:t>
      </w:r>
      <w:r w:rsidR="00506DC2">
        <w:t> </w:t>
      </w:r>
      <w:proofErr w:type="spellStart"/>
      <w:r w:rsidR="00EB4143">
        <w:t>OPZ</w:t>
      </w:r>
      <w:proofErr w:type="spellEnd"/>
      <w:r w:rsidR="003A1E5F">
        <w:t>. Możliwa jest emisja powtórek.</w:t>
      </w:r>
    </w:p>
    <w:p w14:paraId="65D4FB4D" w14:textId="3B7EF50F" w:rsidR="009D13BF" w:rsidRDefault="00AD23C2" w:rsidP="003A1E5F">
      <w:pPr>
        <w:pStyle w:val="Akapitzlist"/>
        <w:numPr>
          <w:ilvl w:val="4"/>
          <w:numId w:val="8"/>
        </w:numPr>
      </w:pPr>
      <w:r>
        <w:t xml:space="preserve">W przypadku </w:t>
      </w:r>
      <w:r w:rsidR="003A1E5F">
        <w:t xml:space="preserve">obu </w:t>
      </w:r>
      <w:r w:rsidR="00EB4143">
        <w:t>serii wątków w programach</w:t>
      </w:r>
      <w:r w:rsidR="003A1E5F">
        <w:t xml:space="preserve">, </w:t>
      </w:r>
      <w:r w:rsidR="003A1E5F" w:rsidRPr="003A1E5F">
        <w:t>o których mowa w pkt II 4.5.1. lit. a-b</w:t>
      </w:r>
      <w:r w:rsidR="003A1E5F">
        <w:t>,</w:t>
      </w:r>
      <w:r>
        <w:t xml:space="preserve"> </w:t>
      </w:r>
      <w:r w:rsidR="003D7168">
        <w:t xml:space="preserve">Wykonawca </w:t>
      </w:r>
      <w:r w:rsidR="003A1E5F">
        <w:t xml:space="preserve">zapewni promocję odcinków z wątkami tematycznymi </w:t>
      </w:r>
      <w:r w:rsidR="003021A1">
        <w:t>za pomocą</w:t>
      </w:r>
      <w:r w:rsidR="001A3422">
        <w:t xml:space="preserve"> </w:t>
      </w:r>
      <w:r w:rsidR="00EE47CA">
        <w:t>profili w</w:t>
      </w:r>
      <w:r w:rsidR="00506DC2">
        <w:t> </w:t>
      </w:r>
      <w:r w:rsidR="00EE47CA">
        <w:t xml:space="preserve">mediach </w:t>
      </w:r>
      <w:r w:rsidR="00D33990">
        <w:t>społecznościowych</w:t>
      </w:r>
      <w:r w:rsidR="00E61422">
        <w:t xml:space="preserve"> związanych z programami</w:t>
      </w:r>
      <w:r w:rsidR="003A1E5F">
        <w:t xml:space="preserve"> </w:t>
      </w:r>
      <w:r w:rsidR="00500F0F">
        <w:t xml:space="preserve">(jeśli takie istnieją) </w:t>
      </w:r>
      <w:r w:rsidR="00506DC2">
        <w:t>oraz </w:t>
      </w:r>
      <w:r w:rsidR="004A554B">
        <w:t>zapewni inne działania zawiązane z promocją projektu „Kampania Kolejowe ABC”</w:t>
      </w:r>
      <w:r w:rsidR="00D33990">
        <w:t>.</w:t>
      </w:r>
    </w:p>
    <w:p w14:paraId="0FEBBCA6" w14:textId="3AE50E3F" w:rsidR="00706CEB" w:rsidRDefault="00706CEB" w:rsidP="003A1E5F">
      <w:pPr>
        <w:pStyle w:val="Akapitzlist"/>
        <w:numPr>
          <w:ilvl w:val="4"/>
          <w:numId w:val="8"/>
        </w:numPr>
      </w:pPr>
      <w:r>
        <w:lastRenderedPageBreak/>
        <w:t>W ramach realizacji wątków w co najmniej jednym z programów Wykonawca doprowadzi do stworzenia i emisji utworu muzycznego dla dzieci, kt</w:t>
      </w:r>
      <w:r w:rsidR="00EB4143">
        <w:t>órego podstawą będzie tematyka pr</w:t>
      </w:r>
      <w:r w:rsidR="004A554B">
        <w:t>ojektu „Kampania Kolejowe ABC”.</w:t>
      </w:r>
    </w:p>
    <w:p w14:paraId="00604BE6" w14:textId="59719C85" w:rsidR="004A554B" w:rsidRDefault="004A554B" w:rsidP="003A1E5F">
      <w:pPr>
        <w:pStyle w:val="Akapitzlist"/>
        <w:numPr>
          <w:ilvl w:val="4"/>
          <w:numId w:val="8"/>
        </w:numPr>
      </w:pPr>
      <w:r>
        <w:t>W trakcie realizacji umowy Wykonawca m</w:t>
      </w:r>
      <w:r w:rsidR="003F6B1F">
        <w:t>a możliwość zmiany programu lub </w:t>
      </w:r>
      <w:r>
        <w:t xml:space="preserve">programów, w których będą zamieszczone wątki </w:t>
      </w:r>
      <w:r w:rsidR="00373FFE">
        <w:t xml:space="preserve">tematyczne. </w:t>
      </w:r>
      <w:r>
        <w:t>Zmiana musi zostać zaakceptowana przez Zamawiającego. Wykonawca każdorazowo jest zobo</w:t>
      </w:r>
      <w:r w:rsidR="003F6B1F">
        <w:t>wiązany do </w:t>
      </w:r>
      <w:r w:rsidR="00500F0F">
        <w:t>przedstawienia Zamawiającemu, w </w:t>
      </w:r>
      <w:r>
        <w:t>formie pisemn</w:t>
      </w:r>
      <w:r w:rsidR="003F6B1F">
        <w:t>ej, argumentacji wskazującej na </w:t>
      </w:r>
      <w:r>
        <w:t>konieczność dokonania zmiany.</w:t>
      </w:r>
    </w:p>
    <w:p w14:paraId="2500F71D" w14:textId="5FB1CFDB" w:rsidR="00C65612" w:rsidRPr="00E35760" w:rsidRDefault="00C65612" w:rsidP="00C65612">
      <w:pPr>
        <w:pStyle w:val="Akapitzlist"/>
        <w:numPr>
          <w:ilvl w:val="3"/>
          <w:numId w:val="8"/>
        </w:numPr>
      </w:pPr>
      <w:r w:rsidRPr="00CD6AC9">
        <w:t>Priorytety</w:t>
      </w:r>
      <w:r w:rsidR="0021311C">
        <w:t xml:space="preserve"> </w:t>
      </w:r>
      <w:proofErr w:type="spellStart"/>
      <w:r w:rsidR="0021311C">
        <w:t>mediowe</w:t>
      </w:r>
      <w:proofErr w:type="spellEnd"/>
    </w:p>
    <w:p w14:paraId="499F6AD2" w14:textId="404210C7" w:rsidR="00C65612" w:rsidRDefault="00C65612" w:rsidP="00C65612">
      <w:pPr>
        <w:pStyle w:val="Akapitzlist"/>
        <w:numPr>
          <w:ilvl w:val="0"/>
          <w:numId w:val="0"/>
        </w:numPr>
        <w:ind w:left="1134"/>
      </w:pPr>
      <w:r w:rsidRPr="00E35760">
        <w:t xml:space="preserve">Priorytetem </w:t>
      </w:r>
      <w:proofErr w:type="spellStart"/>
      <w:r w:rsidRPr="00E35760">
        <w:t>mediowym</w:t>
      </w:r>
      <w:proofErr w:type="spellEnd"/>
      <w:r>
        <w:t xml:space="preserve"> i kryterium oceny</w:t>
      </w:r>
      <w:r w:rsidR="00536A3C">
        <w:t xml:space="preserve"> w przypadku programu</w:t>
      </w:r>
      <w:r w:rsidRPr="00E35760">
        <w:t xml:space="preserve"> </w:t>
      </w:r>
      <w:r w:rsidR="003F6B1F">
        <w:t>w stacji A</w:t>
      </w:r>
      <w:r w:rsidR="00706CEB">
        <w:t xml:space="preserve"> </w:t>
      </w:r>
      <w:r w:rsidR="003F6B1F">
        <w:t>jest zasięg 2+ w </w:t>
      </w:r>
      <w:r w:rsidRPr="00E35760">
        <w:t>grupie dzieci 4–12 lat.</w:t>
      </w:r>
    </w:p>
    <w:p w14:paraId="798219AB" w14:textId="50931D92" w:rsidR="007901ED" w:rsidRDefault="00536A3C" w:rsidP="00DB3B79">
      <w:pPr>
        <w:pStyle w:val="Akapitzlist"/>
        <w:numPr>
          <w:ilvl w:val="0"/>
          <w:numId w:val="0"/>
        </w:numPr>
        <w:ind w:left="1134"/>
      </w:pPr>
      <w:r w:rsidRPr="00E35760">
        <w:t xml:space="preserve">Priorytetem </w:t>
      </w:r>
      <w:proofErr w:type="spellStart"/>
      <w:r w:rsidRPr="00E35760">
        <w:t>mediowym</w:t>
      </w:r>
      <w:proofErr w:type="spellEnd"/>
      <w:r>
        <w:t xml:space="preserve"> i kryterium oceny w przypadku programu</w:t>
      </w:r>
      <w:r w:rsidR="003F6B1F">
        <w:t xml:space="preserve"> w stacji B jest zasięg </w:t>
      </w:r>
      <w:r w:rsidR="00706CEB">
        <w:t>2</w:t>
      </w:r>
      <w:r w:rsidR="003F6B1F">
        <w:t>+ w </w:t>
      </w:r>
      <w:r w:rsidRPr="00E35760">
        <w:t>grupie dzieci 4–12 lat.</w:t>
      </w:r>
    </w:p>
    <w:p w14:paraId="49D75736" w14:textId="4BB54123" w:rsidR="00C65612" w:rsidRPr="00044461" w:rsidRDefault="0021311C" w:rsidP="00C65612">
      <w:pPr>
        <w:pStyle w:val="Akapitzlist"/>
        <w:rPr>
          <w:b/>
        </w:rPr>
      </w:pPr>
      <w:r>
        <w:rPr>
          <w:b/>
        </w:rPr>
        <w:t>Reklama w kinie</w:t>
      </w:r>
    </w:p>
    <w:p w14:paraId="65399D3D" w14:textId="71DC67CD" w:rsidR="00C65612" w:rsidRDefault="00C65612" w:rsidP="00C65612">
      <w:pPr>
        <w:pStyle w:val="Akapitzlist"/>
        <w:numPr>
          <w:ilvl w:val="3"/>
          <w:numId w:val="8"/>
        </w:numPr>
      </w:pPr>
      <w:r>
        <w:t>Wykonawca wyprodukuje, zakupi e</w:t>
      </w:r>
      <w:r w:rsidR="00F820F4">
        <w:t>misję</w:t>
      </w:r>
      <w:r>
        <w:t xml:space="preserve"> i będzie sprawował nadzór nad emisją reklam kinowych</w:t>
      </w:r>
      <w:r w:rsidR="003E62D2">
        <w:t xml:space="preserve"> zgodnie z harmonogramem stanowiącym załącznik nr 1 do </w:t>
      </w:r>
      <w:proofErr w:type="spellStart"/>
      <w:r w:rsidR="003E62D2">
        <w:t>OPZ</w:t>
      </w:r>
      <w:proofErr w:type="spellEnd"/>
      <w:r>
        <w:t xml:space="preserve">, </w:t>
      </w:r>
      <w:r w:rsidR="003F6B1F">
        <w:t>a </w:t>
      </w:r>
      <w:r w:rsidRPr="00E35760">
        <w:t>p</w:t>
      </w:r>
      <w:r w:rsidR="003F6B1F">
        <w:t>o </w:t>
      </w:r>
      <w:r w:rsidRPr="00E35760">
        <w:t xml:space="preserve">zakończeniu każdego z </w:t>
      </w:r>
      <w:r w:rsidR="003E62D2">
        <w:t>etapów</w:t>
      </w:r>
      <w:r w:rsidRPr="00E35760">
        <w:t xml:space="preserve"> przygotuje i przedstawi Zamawiającemu </w:t>
      </w:r>
      <w:r w:rsidR="001460CB">
        <w:t>raporty</w:t>
      </w:r>
      <w:r w:rsidR="003F6B1F">
        <w:t xml:space="preserve"> z </w:t>
      </w:r>
      <w:r w:rsidRPr="00E35760">
        <w:t xml:space="preserve">kampanii, według </w:t>
      </w:r>
      <w:r w:rsidR="003F6B1F">
        <w:t xml:space="preserve">załącznika </w:t>
      </w:r>
      <w:r w:rsidR="0024523B" w:rsidRPr="001575C4">
        <w:t xml:space="preserve">nr </w:t>
      </w:r>
      <w:r w:rsidR="0024523B">
        <w:t>5</w:t>
      </w:r>
      <w:r w:rsidR="0024523B" w:rsidRPr="006A05A3">
        <w:t xml:space="preserve"> do</w:t>
      </w:r>
      <w:r w:rsidR="0024523B" w:rsidRPr="00E35760">
        <w:t xml:space="preserve"> </w:t>
      </w:r>
      <w:proofErr w:type="spellStart"/>
      <w:r w:rsidR="0024523B" w:rsidRPr="00E35760">
        <w:t>OPZ</w:t>
      </w:r>
      <w:proofErr w:type="spellEnd"/>
      <w:r w:rsidR="0024523B">
        <w:t xml:space="preserve"> pkt I </w:t>
      </w:r>
      <w:proofErr w:type="spellStart"/>
      <w:r w:rsidR="0024523B">
        <w:t>ppkt</w:t>
      </w:r>
      <w:proofErr w:type="spellEnd"/>
      <w:r w:rsidR="0024523B">
        <w:t xml:space="preserve"> 3 oraz pkt IV</w:t>
      </w:r>
      <w:r w:rsidR="003F6B1F">
        <w:t>, potwierdzone przez </w:t>
      </w:r>
      <w:r w:rsidR="00EE47CA">
        <w:t>operatorów reklamy kinowej</w:t>
      </w:r>
      <w:r>
        <w:t xml:space="preserve">. </w:t>
      </w:r>
    </w:p>
    <w:p w14:paraId="71F7A431" w14:textId="282D5B30" w:rsidR="00C65612" w:rsidRDefault="00EB4388" w:rsidP="00EB4388">
      <w:pPr>
        <w:pStyle w:val="Akapitzlist"/>
        <w:numPr>
          <w:ilvl w:val="3"/>
          <w:numId w:val="8"/>
        </w:numPr>
      </w:pPr>
      <w:r>
        <w:t>Założenia produkcyjne:</w:t>
      </w:r>
    </w:p>
    <w:p w14:paraId="4462DBF8" w14:textId="0060AA84" w:rsidR="00C65612" w:rsidRDefault="00C65612" w:rsidP="00C65612">
      <w:pPr>
        <w:pStyle w:val="Akapitzlist"/>
        <w:numPr>
          <w:ilvl w:val="4"/>
          <w:numId w:val="8"/>
        </w:numPr>
      </w:pPr>
      <w:r>
        <w:t xml:space="preserve">Wykonawca wyprodukuje </w:t>
      </w:r>
      <w:r w:rsidR="00EB4388">
        <w:t>5 sp</w:t>
      </w:r>
      <w:r w:rsidR="00EB4388" w:rsidRPr="00E35760">
        <w:t xml:space="preserve">otów </w:t>
      </w:r>
      <w:r w:rsidR="00EB4388">
        <w:t xml:space="preserve">do emisji w kinie </w:t>
      </w:r>
      <w:r w:rsidR="003F6B1F">
        <w:t>o tematyce zgodnej z </w:t>
      </w:r>
      <w:r w:rsidR="00EB4388" w:rsidRPr="00E35760">
        <w:t>założeniami, o których mowa w pkt</w:t>
      </w:r>
      <w:r w:rsidR="003F6B1F">
        <w:t xml:space="preserve">. II </w:t>
      </w:r>
      <w:r w:rsidR="00EB4388">
        <w:t>3.</w:t>
      </w:r>
      <w:r w:rsidR="00EB4388" w:rsidRPr="00E35760">
        <w:t xml:space="preserve">, </w:t>
      </w:r>
      <w:r w:rsidR="00EB4388">
        <w:t>o długości</w:t>
      </w:r>
      <w:r w:rsidR="00EB4388" w:rsidRPr="00E35760">
        <w:t xml:space="preserve"> 30 s</w:t>
      </w:r>
      <w:r w:rsidR="00EB4388">
        <w:t>ek. w formatach umożliwiających emisję w kinach. Będą</w:t>
      </w:r>
      <w:r w:rsidR="00EB4388" w:rsidRPr="00E35760">
        <w:t xml:space="preserve"> to </w:t>
      </w:r>
      <w:r w:rsidR="00EB4388">
        <w:t xml:space="preserve">takie same </w:t>
      </w:r>
      <w:r w:rsidR="00EB4388" w:rsidRPr="00E35760">
        <w:t>spoty</w:t>
      </w:r>
      <w:r w:rsidR="00EB4388">
        <w:t xml:space="preserve"> jak spoty</w:t>
      </w:r>
      <w:r w:rsidR="00EB4388" w:rsidRPr="00E35760">
        <w:t xml:space="preserve"> telewizyjne</w:t>
      </w:r>
      <w:r w:rsidR="00EB4388">
        <w:t>.</w:t>
      </w:r>
    </w:p>
    <w:p w14:paraId="1F9D8FCA" w14:textId="6BCA7830" w:rsidR="00C65612" w:rsidRDefault="00C65612" w:rsidP="00C65612">
      <w:pPr>
        <w:pStyle w:val="Akapitzlist"/>
        <w:numPr>
          <w:ilvl w:val="4"/>
          <w:numId w:val="8"/>
        </w:numPr>
      </w:pPr>
      <w:r>
        <w:t xml:space="preserve">Spoty muszą zawierać </w:t>
      </w:r>
      <w:r w:rsidRPr="00222E16">
        <w:t xml:space="preserve">oznakowanie: logotyp UTK, logotyp </w:t>
      </w:r>
      <w:r w:rsidR="00ED790D">
        <w:t>„</w:t>
      </w:r>
      <w:r w:rsidRPr="00ED790D">
        <w:t>Kampanii Kolejowe ABC</w:t>
      </w:r>
      <w:r w:rsidR="00ED790D">
        <w:t>”</w:t>
      </w:r>
      <w:r w:rsidRPr="00222E16">
        <w:t xml:space="preserve"> oraz elementy graficzne obowiązujące dla Programu Operacyjnego Infrastruktura </w:t>
      </w:r>
      <w:r w:rsidR="00350FF9">
        <w:br/>
      </w:r>
      <w:r w:rsidRPr="00222E16">
        <w:t>i Środowisko 2014-2020</w:t>
      </w:r>
      <w:r>
        <w:t>.</w:t>
      </w:r>
    </w:p>
    <w:p w14:paraId="23780382" w14:textId="757B44CA" w:rsidR="00C65612" w:rsidRPr="00E35760" w:rsidRDefault="00C65612" w:rsidP="00C65612">
      <w:pPr>
        <w:pStyle w:val="Akapitzlist"/>
        <w:numPr>
          <w:ilvl w:val="4"/>
          <w:numId w:val="8"/>
        </w:numPr>
      </w:pPr>
      <w:r>
        <w:t xml:space="preserve">Dodatkowo Wykonawca jest zobowiązany dostarczyć Zamawiającemu w formacie </w:t>
      </w:r>
      <w:proofErr w:type="spellStart"/>
      <w:r>
        <w:t>mp4</w:t>
      </w:r>
      <w:proofErr w:type="spellEnd"/>
      <w:r>
        <w:t xml:space="preserve"> gotowe spoty do emisji w kinie oraz spoty w </w:t>
      </w:r>
      <w:r w:rsidR="00977916">
        <w:t>wersji umożliwiającej edycję</w:t>
      </w:r>
      <w:r>
        <w:t>.</w:t>
      </w:r>
    </w:p>
    <w:p w14:paraId="6E521934" w14:textId="77777777" w:rsidR="00C65612" w:rsidRDefault="00C65612" w:rsidP="00C65612">
      <w:pPr>
        <w:pStyle w:val="Akapitzlist"/>
        <w:numPr>
          <w:ilvl w:val="3"/>
          <w:numId w:val="8"/>
        </w:numPr>
      </w:pPr>
      <w:r w:rsidRPr="00E35760">
        <w:t>Grup</w:t>
      </w:r>
      <w:r>
        <w:t>a docelowa</w:t>
      </w:r>
    </w:p>
    <w:p w14:paraId="5E9DDD3E" w14:textId="77777777" w:rsidR="00C65612" w:rsidRPr="00E35760" w:rsidRDefault="00C65612" w:rsidP="00C65612">
      <w:pPr>
        <w:pStyle w:val="Akapitzlist"/>
        <w:numPr>
          <w:ilvl w:val="0"/>
          <w:numId w:val="0"/>
        </w:numPr>
        <w:ind w:left="1134"/>
      </w:pPr>
      <w:r>
        <w:t xml:space="preserve">Reklama w kinie adresowana jest do </w:t>
      </w:r>
      <w:r w:rsidRPr="00E35760">
        <w:t>dzieci w wieku 4–12 lat.</w:t>
      </w:r>
    </w:p>
    <w:p w14:paraId="693D8F61" w14:textId="1B196584" w:rsidR="00C65612" w:rsidRPr="00E35760" w:rsidRDefault="00C65612" w:rsidP="00C65612">
      <w:pPr>
        <w:pStyle w:val="Akapitzlist"/>
        <w:numPr>
          <w:ilvl w:val="3"/>
          <w:numId w:val="8"/>
        </w:numPr>
      </w:pPr>
      <w:r w:rsidRPr="00E35760">
        <w:t>Wytyczne dot. planowania</w:t>
      </w:r>
      <w:r w:rsidR="0021311C">
        <w:t xml:space="preserve"> i emisji</w:t>
      </w:r>
    </w:p>
    <w:p w14:paraId="79B25FBD" w14:textId="530FAEA1" w:rsidR="00C65612" w:rsidRPr="00E35760" w:rsidRDefault="00C65612" w:rsidP="00C65612">
      <w:pPr>
        <w:pStyle w:val="Akapitzlist"/>
        <w:numPr>
          <w:ilvl w:val="4"/>
          <w:numId w:val="8"/>
        </w:numPr>
      </w:pPr>
      <w:r>
        <w:t>P</w:t>
      </w:r>
      <w:r w:rsidRPr="00E35760">
        <w:t xml:space="preserve">rzed każdym z etapów kampanii wskazanych w harmonogramie, </w:t>
      </w:r>
      <w:r>
        <w:t xml:space="preserve">stanowiącym </w:t>
      </w:r>
      <w:r w:rsidR="0024523B" w:rsidRPr="001575C4">
        <w:t>załącznik nr</w:t>
      </w:r>
      <w:r w:rsidR="0024523B">
        <w:t xml:space="preserve"> 1</w:t>
      </w:r>
      <w:r w:rsidR="00426EDD">
        <w:t xml:space="preserve"> do </w:t>
      </w:r>
      <w:proofErr w:type="spellStart"/>
      <w:r w:rsidR="00426EDD">
        <w:t>OPZ</w:t>
      </w:r>
      <w:proofErr w:type="spellEnd"/>
      <w:r w:rsidR="00426EDD">
        <w:t>,</w:t>
      </w:r>
      <w:r>
        <w:t xml:space="preserve"> W</w:t>
      </w:r>
      <w:r w:rsidRPr="00E35760">
        <w:t>ykonawca opracuje i przedstawi do akceptacji Zamawiającego dokład</w:t>
      </w:r>
      <w:r>
        <w:t xml:space="preserve">ne plany emisji spotów kinowych </w:t>
      </w:r>
      <w:r w:rsidRPr="00E35760">
        <w:t>na dany etap</w:t>
      </w:r>
      <w:r>
        <w:t xml:space="preserve">, </w:t>
      </w:r>
      <w:r w:rsidR="0024523B" w:rsidRPr="001575C4">
        <w:t xml:space="preserve">zgodnie z załącznikiem nr </w:t>
      </w:r>
      <w:r w:rsidR="0024523B">
        <w:t>4</w:t>
      </w:r>
      <w:r w:rsidRPr="00E35760">
        <w:t xml:space="preserve"> </w:t>
      </w:r>
      <w:r w:rsidR="00426EDD">
        <w:t>do </w:t>
      </w:r>
      <w:proofErr w:type="spellStart"/>
      <w:r>
        <w:t>OPZ</w:t>
      </w:r>
      <w:proofErr w:type="spellEnd"/>
      <w:r>
        <w:t xml:space="preserve"> </w:t>
      </w:r>
      <w:r w:rsidR="0024523B">
        <w:t xml:space="preserve">pkt III, </w:t>
      </w:r>
      <w:r w:rsidR="004A554B">
        <w:t>gwarantujące osiągnięcie</w:t>
      </w:r>
      <w:r>
        <w:t xml:space="preserve"> </w:t>
      </w:r>
      <w:r w:rsidR="004A554B">
        <w:t>za</w:t>
      </w:r>
      <w:r>
        <w:t xml:space="preserve">deklarowanej w </w:t>
      </w:r>
      <w:r w:rsidR="008725F7">
        <w:t>Oferc</w:t>
      </w:r>
      <w:r>
        <w:t>ie liczby sprzedanych biletów. Deklarowana liczba sprzedanych biletów</w:t>
      </w:r>
      <w:r w:rsidRPr="00295E86">
        <w:t xml:space="preserve"> </w:t>
      </w:r>
      <w:r>
        <w:t xml:space="preserve">w ramach każdego etapu kampanii nie może być niższa niż </w:t>
      </w:r>
      <w:r w:rsidRPr="00E35760">
        <w:t>700 000 w każdym z etapów.</w:t>
      </w:r>
    </w:p>
    <w:p w14:paraId="4B0FDE41" w14:textId="74825CED" w:rsidR="00C65612" w:rsidRDefault="00C65612" w:rsidP="00C65612">
      <w:pPr>
        <w:pStyle w:val="Akapitzlist"/>
        <w:numPr>
          <w:ilvl w:val="4"/>
          <w:numId w:val="8"/>
        </w:numPr>
      </w:pPr>
      <w:r w:rsidRPr="00E35760">
        <w:t xml:space="preserve">W każdym z </w:t>
      </w:r>
      <w:r w:rsidR="00A54E47">
        <w:t>pięciu (</w:t>
      </w:r>
      <w:r w:rsidRPr="00E35760">
        <w:t>5</w:t>
      </w:r>
      <w:r w:rsidR="00A54E47">
        <w:t>)</w:t>
      </w:r>
      <w:r w:rsidRPr="00E35760">
        <w:t xml:space="preserve"> </w:t>
      </w:r>
      <w:r w:rsidR="004A554B">
        <w:t xml:space="preserve">etapów </w:t>
      </w:r>
      <w:r w:rsidRPr="00E35760">
        <w:t>opisanych w harmonogramie</w:t>
      </w:r>
      <w:r w:rsidR="00A54E47">
        <w:t>, stanowiącym załącznik nr </w:t>
      </w:r>
      <w:r w:rsidR="00426EDD">
        <w:t>1 do </w:t>
      </w:r>
      <w:proofErr w:type="spellStart"/>
      <w:r w:rsidR="004A554B">
        <w:t>OPZ</w:t>
      </w:r>
      <w:proofErr w:type="spellEnd"/>
      <w:r w:rsidR="004A554B">
        <w:t xml:space="preserve">, </w:t>
      </w:r>
      <w:r w:rsidRPr="00E35760">
        <w:t xml:space="preserve">musi być emitowany nowy spot (nowa kreacja), zgodnie z </w:t>
      </w:r>
      <w:r>
        <w:t>założeniami</w:t>
      </w:r>
      <w:r w:rsidR="00426EDD">
        <w:t>, o </w:t>
      </w:r>
      <w:r w:rsidRPr="00E35760">
        <w:t>których mowa w pkt</w:t>
      </w:r>
      <w:r w:rsidR="003F6B1F">
        <w:t xml:space="preserve">. II </w:t>
      </w:r>
      <w:r>
        <w:t>3</w:t>
      </w:r>
      <w:r w:rsidRPr="00E35760">
        <w:t>.</w:t>
      </w:r>
      <w:r w:rsidR="00806C26">
        <w:t xml:space="preserve"> W każdym kolejnym etapie mogą być także emitowane spoty z poprzednich etapów.</w:t>
      </w:r>
    </w:p>
    <w:p w14:paraId="3ACE428C" w14:textId="7403E716" w:rsidR="00C65612" w:rsidRPr="00E35760" w:rsidRDefault="00C65612" w:rsidP="00C65612">
      <w:pPr>
        <w:pStyle w:val="Akapitzlist"/>
        <w:numPr>
          <w:ilvl w:val="4"/>
          <w:numId w:val="8"/>
        </w:numPr>
      </w:pPr>
      <w:r w:rsidRPr="00E35760">
        <w:t>Kampania w kinie powinna być zaplanowana według metody „</w:t>
      </w:r>
      <w:proofErr w:type="spellStart"/>
      <w:r w:rsidRPr="00E35760">
        <w:t>follow</w:t>
      </w:r>
      <w:proofErr w:type="spellEnd"/>
      <w:r w:rsidRPr="00E35760">
        <w:t xml:space="preserve"> the </w:t>
      </w:r>
      <w:proofErr w:type="spellStart"/>
      <w:r w:rsidRPr="00E35760">
        <w:t>movie</w:t>
      </w:r>
      <w:proofErr w:type="spellEnd"/>
      <w:r w:rsidRPr="00E35760">
        <w:t xml:space="preserve">”, wyłącznie przy filmach adresowanych do grupy docelowej. Nie należy planować </w:t>
      </w:r>
      <w:r w:rsidRPr="00E35760">
        <w:lastRenderedPageBreak/>
        <w:t xml:space="preserve">kampanii przy filmach adresowanych do grupy 12+ i starszych (według oficjalnych informacji producenta/dystrybutora danego filmu). </w:t>
      </w:r>
    </w:p>
    <w:p w14:paraId="15DBD405" w14:textId="10FECC29" w:rsidR="00C65612" w:rsidRPr="00E35760" w:rsidRDefault="00C65612" w:rsidP="00C65612">
      <w:pPr>
        <w:pStyle w:val="Akapitzlist"/>
        <w:numPr>
          <w:ilvl w:val="4"/>
          <w:numId w:val="8"/>
        </w:numPr>
      </w:pPr>
      <w:r w:rsidRPr="00E35760">
        <w:t>Spoty mogą być em</w:t>
      </w:r>
      <w:r w:rsidR="003F6B1F">
        <w:t xml:space="preserve">itowane zarówno w wielosalowych </w:t>
      </w:r>
      <w:r w:rsidRPr="00E35760">
        <w:t xml:space="preserve">kinach sieciowych, jak i w kinach </w:t>
      </w:r>
      <w:proofErr w:type="spellStart"/>
      <w:r w:rsidRPr="00E35760">
        <w:t>niesieciowych</w:t>
      </w:r>
      <w:proofErr w:type="spellEnd"/>
      <w:r w:rsidRPr="00E35760">
        <w:t>. Emisja zostanie zaplanowana w kinach znajdujących się</w:t>
      </w:r>
      <w:r>
        <w:t xml:space="preserve"> w miastach, o których mowa </w:t>
      </w:r>
      <w:r w:rsidR="0024523B" w:rsidRPr="001575C4">
        <w:t>w załączniku nr 3</w:t>
      </w:r>
      <w:r w:rsidRPr="001575C4">
        <w:t xml:space="preserve"> do </w:t>
      </w:r>
      <w:proofErr w:type="spellStart"/>
      <w:r w:rsidRPr="001575C4">
        <w:t>OPZ</w:t>
      </w:r>
      <w:proofErr w:type="spellEnd"/>
      <w:r w:rsidRPr="001575C4">
        <w:t>.</w:t>
      </w:r>
    </w:p>
    <w:p w14:paraId="2D619185" w14:textId="15D01881" w:rsidR="00C65612" w:rsidRPr="00E35760" w:rsidRDefault="00C65612" w:rsidP="00C65612">
      <w:pPr>
        <w:pStyle w:val="Akapitzlist"/>
        <w:numPr>
          <w:ilvl w:val="4"/>
          <w:numId w:val="8"/>
        </w:numPr>
      </w:pPr>
      <w:r w:rsidRPr="00E35760">
        <w:t>Emisj</w:t>
      </w:r>
      <w:r w:rsidR="00F820F4">
        <w:t>a</w:t>
      </w:r>
      <w:r w:rsidRPr="00E35760">
        <w:t xml:space="preserve"> powinn</w:t>
      </w:r>
      <w:r w:rsidR="00F820F4">
        <w:t>a</w:t>
      </w:r>
      <w:r w:rsidRPr="00E35760">
        <w:t xml:space="preserve"> zostać zaplanowan</w:t>
      </w:r>
      <w:r w:rsidR="00F820F4">
        <w:t>a</w:t>
      </w:r>
      <w:r>
        <w:t xml:space="preserve"> równomiernie, tj. w przedziale 18-22% łącznego budżetu przeznaczo</w:t>
      </w:r>
      <w:r w:rsidR="00F820F4">
        <w:t>nego na emisję</w:t>
      </w:r>
      <w:r>
        <w:t xml:space="preserve"> reklam kinowych </w:t>
      </w:r>
      <w:r w:rsidRPr="00E35760">
        <w:t xml:space="preserve">na każdy etap emisji </w:t>
      </w:r>
      <w:r>
        <w:t xml:space="preserve">reklamy </w:t>
      </w:r>
      <w:r w:rsidR="00350FF9">
        <w:br/>
      </w:r>
      <w:r w:rsidRPr="00E35760">
        <w:t>w kinie.</w:t>
      </w:r>
    </w:p>
    <w:p w14:paraId="13185CA8" w14:textId="2976AC17" w:rsidR="00C65612" w:rsidRPr="00E35760" w:rsidRDefault="0021311C" w:rsidP="00C65612">
      <w:pPr>
        <w:pStyle w:val="Akapitzlist"/>
        <w:numPr>
          <w:ilvl w:val="3"/>
          <w:numId w:val="8"/>
        </w:numPr>
      </w:pPr>
      <w:r>
        <w:t xml:space="preserve">Priorytety </w:t>
      </w:r>
      <w:proofErr w:type="spellStart"/>
      <w:r>
        <w:t>mediowe</w:t>
      </w:r>
      <w:proofErr w:type="spellEnd"/>
    </w:p>
    <w:p w14:paraId="22B3927F" w14:textId="76A25057" w:rsidR="007901ED" w:rsidRDefault="00C65612" w:rsidP="003F6B1F">
      <w:pPr>
        <w:pStyle w:val="Akapitzlist"/>
        <w:numPr>
          <w:ilvl w:val="0"/>
          <w:numId w:val="0"/>
        </w:numPr>
        <w:ind w:left="1134"/>
      </w:pPr>
      <w:r w:rsidRPr="00E35760">
        <w:t xml:space="preserve">Priorytetem </w:t>
      </w:r>
      <w:proofErr w:type="spellStart"/>
      <w:r w:rsidRPr="00E35760">
        <w:t>mediowym</w:t>
      </w:r>
      <w:proofErr w:type="spellEnd"/>
      <w:r w:rsidRPr="00E35760">
        <w:t xml:space="preserve"> oraz kryterium oceny jest</w:t>
      </w:r>
      <w:r>
        <w:t xml:space="preserve"> sumaryczna</w:t>
      </w:r>
      <w:r w:rsidRPr="00E35760">
        <w:t xml:space="preserve"> deklarowana liczba sprzedanych biletów na filmy adresowane do grupy docelowej, przy których emi</w:t>
      </w:r>
      <w:r w:rsidR="00EE47CA">
        <w:t>towane</w:t>
      </w:r>
      <w:r w:rsidRPr="00E35760">
        <w:t xml:space="preserve"> </w:t>
      </w:r>
      <w:r w:rsidR="00EE47CA">
        <w:t xml:space="preserve">są spoty </w:t>
      </w:r>
      <w:r w:rsidRPr="00E35760">
        <w:t xml:space="preserve">w ramach </w:t>
      </w:r>
      <w:r>
        <w:t>wszystkich</w:t>
      </w:r>
      <w:r w:rsidRPr="00E35760">
        <w:t xml:space="preserve"> 5 etapów.</w:t>
      </w:r>
    </w:p>
    <w:p w14:paraId="01EF8315" w14:textId="1CFF36DA" w:rsidR="00C65612" w:rsidRPr="007901ED" w:rsidRDefault="00C65612" w:rsidP="00C65612">
      <w:pPr>
        <w:pStyle w:val="Akapitzlist"/>
        <w:rPr>
          <w:b/>
        </w:rPr>
      </w:pPr>
      <w:r w:rsidRPr="00C65612">
        <w:rPr>
          <w:b/>
        </w:rPr>
        <w:t xml:space="preserve">Reklama </w:t>
      </w:r>
      <w:r w:rsidR="00EE47CA">
        <w:rPr>
          <w:b/>
        </w:rPr>
        <w:t xml:space="preserve">wideo </w:t>
      </w:r>
      <w:r w:rsidRPr="00C65612">
        <w:rPr>
          <w:b/>
        </w:rPr>
        <w:t>w pociągach i</w:t>
      </w:r>
      <w:r w:rsidR="007901ED">
        <w:rPr>
          <w:b/>
        </w:rPr>
        <w:t xml:space="preserve"> w okolicach dworców kolejowych</w:t>
      </w:r>
    </w:p>
    <w:p w14:paraId="05042298" w14:textId="15DEB893" w:rsidR="007901ED" w:rsidRDefault="007901ED" w:rsidP="0048433C">
      <w:pPr>
        <w:pStyle w:val="Akapitzlist"/>
        <w:numPr>
          <w:ilvl w:val="3"/>
          <w:numId w:val="8"/>
        </w:numPr>
      </w:pPr>
      <w:r>
        <w:t>Wykonawca wyprodukuje spoty do emisji na ekranach LCD</w:t>
      </w:r>
      <w:r w:rsidR="0024523B">
        <w:t xml:space="preserve"> i przekaże je Zamawiającemu do 14 dni od rozpoczęcia każdego etapu, o których mowa w harmonogramie stanowiącym załącznik nr 1 do </w:t>
      </w:r>
      <w:proofErr w:type="spellStart"/>
      <w:r w:rsidR="0024523B">
        <w:t>OPZ</w:t>
      </w:r>
      <w:proofErr w:type="spellEnd"/>
      <w:r>
        <w:t>.</w:t>
      </w:r>
    </w:p>
    <w:p w14:paraId="58A68634" w14:textId="5A9C15E5" w:rsidR="00C65612" w:rsidRDefault="0021311C" w:rsidP="0048433C">
      <w:pPr>
        <w:pStyle w:val="Akapitzlist"/>
        <w:numPr>
          <w:ilvl w:val="3"/>
          <w:numId w:val="8"/>
        </w:numPr>
      </w:pPr>
      <w:r>
        <w:t>Założenia produkcyjne</w:t>
      </w:r>
    </w:p>
    <w:p w14:paraId="7DB2629B" w14:textId="0643DB32" w:rsidR="00346E7E" w:rsidRDefault="000B7D59" w:rsidP="00C65612">
      <w:pPr>
        <w:pStyle w:val="Akapitzlist"/>
        <w:numPr>
          <w:ilvl w:val="0"/>
          <w:numId w:val="0"/>
        </w:numPr>
        <w:ind w:left="907"/>
      </w:pPr>
      <w:r>
        <w:t>5 sp</w:t>
      </w:r>
      <w:r w:rsidR="007B1079" w:rsidRPr="00E35760">
        <w:t xml:space="preserve">otów </w:t>
      </w:r>
      <w:r w:rsidR="00E541FE" w:rsidRPr="00E35760">
        <w:t xml:space="preserve">do emisji </w:t>
      </w:r>
      <w:r w:rsidR="00FA5E1D">
        <w:t xml:space="preserve">na ekranach LCD </w:t>
      </w:r>
      <w:r w:rsidR="00E541FE" w:rsidRPr="00E35760">
        <w:t>w pociągach</w:t>
      </w:r>
      <w:r w:rsidR="00FA5E1D" w:rsidRPr="00FA5E1D">
        <w:t xml:space="preserve"> </w:t>
      </w:r>
      <w:r w:rsidR="0024523B">
        <w:t xml:space="preserve">i </w:t>
      </w:r>
      <w:r w:rsidR="00FA5E1D">
        <w:t xml:space="preserve">na </w:t>
      </w:r>
      <w:r w:rsidR="00426EDD">
        <w:t xml:space="preserve">dworcach/ </w:t>
      </w:r>
      <w:r w:rsidR="00FA5E1D">
        <w:t xml:space="preserve">terenach </w:t>
      </w:r>
      <w:r w:rsidR="00426EDD">
        <w:t>znajdujących się w pobliżu dworców</w:t>
      </w:r>
      <w:r w:rsidR="003E62D2">
        <w:t xml:space="preserve"> – s</w:t>
      </w:r>
      <w:r w:rsidR="00E541FE" w:rsidRPr="00E35760">
        <w:t xml:space="preserve">poty </w:t>
      </w:r>
      <w:r w:rsidR="007B1079" w:rsidRPr="00E35760">
        <w:t>o tematyce zgodnej z założ</w:t>
      </w:r>
      <w:r w:rsidR="0074677E" w:rsidRPr="00E35760">
        <w:t>eniami, o których mowa w pkt</w:t>
      </w:r>
      <w:r w:rsidR="001B6351">
        <w:t>.</w:t>
      </w:r>
      <w:r w:rsidR="00426EDD">
        <w:t> </w:t>
      </w:r>
      <w:r w:rsidR="003F6B1F">
        <w:t xml:space="preserve">II </w:t>
      </w:r>
      <w:r w:rsidR="008E4F3A">
        <w:t>3.</w:t>
      </w:r>
      <w:r w:rsidR="007C15E0" w:rsidRPr="00E35760">
        <w:t xml:space="preserve">, </w:t>
      </w:r>
      <w:r w:rsidR="00D969EC">
        <w:t xml:space="preserve">o </w:t>
      </w:r>
      <w:r w:rsidR="007C15E0" w:rsidRPr="00E35760">
        <w:t>długoś</w:t>
      </w:r>
      <w:r w:rsidR="00D969EC">
        <w:t>ci</w:t>
      </w:r>
      <w:r w:rsidR="007C15E0" w:rsidRPr="00E35760">
        <w:t xml:space="preserve"> 15 sek.</w:t>
      </w:r>
      <w:r w:rsidR="00A04BCA" w:rsidRPr="00E35760">
        <w:t xml:space="preserve"> i 30 sek.</w:t>
      </w:r>
      <w:r w:rsidR="008E4F3A">
        <w:t xml:space="preserve"> Mogą to być </w:t>
      </w:r>
      <w:r w:rsidR="007B1079" w:rsidRPr="00E35760">
        <w:t>skrócone wersje spotów telewizyjnych</w:t>
      </w:r>
      <w:r w:rsidR="00F64B99" w:rsidRPr="00E35760">
        <w:t xml:space="preserve">, </w:t>
      </w:r>
      <w:r w:rsidR="00642966">
        <w:t xml:space="preserve">muszą to być spoty </w:t>
      </w:r>
      <w:r w:rsidR="00F64B99" w:rsidRPr="00E35760">
        <w:t>bez dźwięku, zrealizowane w taki sposób, by przekaz był zrozumiały d</w:t>
      </w:r>
      <w:r w:rsidR="003722D8">
        <w:t>l</w:t>
      </w:r>
      <w:r w:rsidR="0048433C">
        <w:t xml:space="preserve">a </w:t>
      </w:r>
      <w:r w:rsidR="008E4F3A">
        <w:t>dzieci</w:t>
      </w:r>
      <w:r w:rsidR="0048433C">
        <w:t xml:space="preserve"> mimo braku dźwięku.</w:t>
      </w:r>
    </w:p>
    <w:p w14:paraId="5BE82B3B" w14:textId="44DEA191" w:rsidR="00B65437" w:rsidRDefault="00B65437" w:rsidP="00B65437">
      <w:pPr>
        <w:pStyle w:val="Akapitzlist"/>
        <w:numPr>
          <w:ilvl w:val="4"/>
          <w:numId w:val="8"/>
        </w:numPr>
      </w:pPr>
      <w:r>
        <w:t xml:space="preserve">Wykonawca wyprodukuje spoty do emisji </w:t>
      </w:r>
      <w:r w:rsidR="00FA5E1D">
        <w:t xml:space="preserve">na ekranach LCD </w:t>
      </w:r>
      <w:r>
        <w:t>według ostatecznych, zaakceptowanych przez Zamawiającego wersji projektów spotów</w:t>
      </w:r>
      <w:r w:rsidR="003D6CE3">
        <w:t>,</w:t>
      </w:r>
      <w:r w:rsidR="003F6B1F">
        <w:t xml:space="preserve"> w formatach, o </w:t>
      </w:r>
      <w:r w:rsidR="0048433C">
        <w:t xml:space="preserve">których mowa </w:t>
      </w:r>
      <w:r w:rsidR="0048433C" w:rsidRPr="001575C4">
        <w:t xml:space="preserve">w </w:t>
      </w:r>
      <w:r w:rsidR="00CA664B" w:rsidRPr="001575C4">
        <w:t>załączniku nr</w:t>
      </w:r>
      <w:r w:rsidR="00CA664B">
        <w:t xml:space="preserve"> 2</w:t>
      </w:r>
      <w:r w:rsidR="004459D8">
        <w:t xml:space="preserve"> do </w:t>
      </w:r>
      <w:proofErr w:type="spellStart"/>
      <w:r w:rsidR="004459D8">
        <w:t>OPZ</w:t>
      </w:r>
      <w:proofErr w:type="spellEnd"/>
      <w:r w:rsidR="004459D8">
        <w:t>.</w:t>
      </w:r>
    </w:p>
    <w:p w14:paraId="1503751B" w14:textId="12C4E79C" w:rsidR="0048433C" w:rsidRDefault="0048433C" w:rsidP="00B65437">
      <w:pPr>
        <w:pStyle w:val="Akapitzlist"/>
        <w:numPr>
          <w:ilvl w:val="4"/>
          <w:numId w:val="8"/>
        </w:numPr>
      </w:pPr>
      <w:r>
        <w:t xml:space="preserve">Spoty muszą zawierać </w:t>
      </w:r>
      <w:r w:rsidRPr="00222E16">
        <w:t xml:space="preserve">oznakowanie: logotyp UTK, logotyp </w:t>
      </w:r>
      <w:r w:rsidR="00ED790D">
        <w:t>„</w:t>
      </w:r>
      <w:r w:rsidRPr="00ED790D">
        <w:t>Kampanii Kolejowe ABC</w:t>
      </w:r>
      <w:r w:rsidR="00ED790D">
        <w:t>”</w:t>
      </w:r>
      <w:r w:rsidRPr="00222E16">
        <w:t xml:space="preserve"> oraz elementy graficzne obowiązujące dla Programu Operacyjnego Infrastruktura </w:t>
      </w:r>
      <w:r w:rsidR="00350FF9">
        <w:br/>
      </w:r>
      <w:r w:rsidRPr="00222E16">
        <w:t>i Środowisko 2014-2020</w:t>
      </w:r>
      <w:r>
        <w:t>.</w:t>
      </w:r>
    </w:p>
    <w:p w14:paraId="08CAE79F" w14:textId="268AEE46" w:rsidR="0021311C" w:rsidRPr="00E35760" w:rsidRDefault="008E4F3A" w:rsidP="007901ED">
      <w:pPr>
        <w:pStyle w:val="Akapitzlist"/>
        <w:numPr>
          <w:ilvl w:val="4"/>
          <w:numId w:val="8"/>
        </w:numPr>
      </w:pPr>
      <w:r>
        <w:t>Wykonawca jest zobowiązany dostarczyć Zamawiając</w:t>
      </w:r>
      <w:r w:rsidR="003F6B1F">
        <w:t>emu gotowe spoty do emisji oraz </w:t>
      </w:r>
      <w:r w:rsidR="00977916">
        <w:t>spoty w wersji umożliwiającej edycję</w:t>
      </w:r>
      <w:r w:rsidR="00806C26">
        <w:t>. E</w:t>
      </w:r>
      <w:r w:rsidR="00C65612">
        <w:t>misję zapewnia Zamawiający</w:t>
      </w:r>
      <w:r w:rsidR="00B65437">
        <w:t>.</w:t>
      </w:r>
    </w:p>
    <w:p w14:paraId="72D73AFC" w14:textId="004CB656" w:rsidR="008C7D72" w:rsidRPr="00044461" w:rsidRDefault="008C7D72" w:rsidP="00044461">
      <w:pPr>
        <w:pStyle w:val="Akapitzlist"/>
        <w:rPr>
          <w:b/>
        </w:rPr>
      </w:pPr>
      <w:r w:rsidRPr="00044461">
        <w:rPr>
          <w:b/>
        </w:rPr>
        <w:t xml:space="preserve">Kampania w </w:t>
      </w:r>
      <w:proofErr w:type="spellStart"/>
      <w:r w:rsidRPr="00044461">
        <w:rPr>
          <w:b/>
        </w:rPr>
        <w:t>internecie</w:t>
      </w:r>
      <w:proofErr w:type="spellEnd"/>
    </w:p>
    <w:p w14:paraId="642D9C9E" w14:textId="7B7EF09E" w:rsidR="00247297" w:rsidRDefault="002F1491" w:rsidP="00247297">
      <w:pPr>
        <w:pStyle w:val="Akapitzlist"/>
        <w:numPr>
          <w:ilvl w:val="3"/>
          <w:numId w:val="8"/>
        </w:numPr>
      </w:pPr>
      <w:r>
        <w:t>W</w:t>
      </w:r>
      <w:r w:rsidR="008C7D72" w:rsidRPr="00E35760">
        <w:t>ykonawca zaplanuje i przeprowadzi kampanię</w:t>
      </w:r>
      <w:r w:rsidR="003F6B1F">
        <w:t xml:space="preserve"> w </w:t>
      </w:r>
      <w:proofErr w:type="spellStart"/>
      <w:r w:rsidR="003F6B1F">
        <w:t>internecie</w:t>
      </w:r>
      <w:proofErr w:type="spellEnd"/>
      <w:r w:rsidR="003F6B1F">
        <w:t xml:space="preserve"> składającą się ze </w:t>
      </w:r>
      <w:r w:rsidR="008C7D72" w:rsidRPr="00E35760">
        <w:t xml:space="preserve">skoordynowanych przez Wykonawcę działań skierowanych do </w:t>
      </w:r>
      <w:r>
        <w:t>poszczególnych</w:t>
      </w:r>
      <w:r w:rsidR="00620025" w:rsidRPr="00E35760">
        <w:t xml:space="preserve"> </w:t>
      </w:r>
      <w:r w:rsidR="008C7D72" w:rsidRPr="00E35760">
        <w:t>grup docelow</w:t>
      </w:r>
      <w:r w:rsidR="00620025">
        <w:t>ych</w:t>
      </w:r>
      <w:r w:rsidR="004628B7">
        <w:t>, z uwzględnieniem poniższych wytycznych</w:t>
      </w:r>
      <w:r w:rsidR="00334D75" w:rsidRPr="00E35760">
        <w:t>.</w:t>
      </w:r>
    </w:p>
    <w:p w14:paraId="569B724D" w14:textId="71B7EEE3" w:rsidR="00212C0B" w:rsidRDefault="0021311C" w:rsidP="00247297">
      <w:pPr>
        <w:pStyle w:val="Akapitzlist"/>
        <w:numPr>
          <w:ilvl w:val="3"/>
          <w:numId w:val="8"/>
        </w:numPr>
      </w:pPr>
      <w:r>
        <w:t>Emisja spotów przy filmach</w:t>
      </w:r>
    </w:p>
    <w:p w14:paraId="79DDAB31" w14:textId="6C3F90EB" w:rsidR="003F5078" w:rsidRDefault="003F5078" w:rsidP="003F5078">
      <w:pPr>
        <w:pStyle w:val="Akapitzlist"/>
        <w:numPr>
          <w:ilvl w:val="4"/>
          <w:numId w:val="8"/>
        </w:numPr>
      </w:pPr>
      <w:r>
        <w:t xml:space="preserve">Grupa docelowa: </w:t>
      </w:r>
      <w:r w:rsidR="00057DD7">
        <w:t xml:space="preserve">spoty przy filmach adresowane są do </w:t>
      </w:r>
      <w:r>
        <w:t>dzie</w:t>
      </w:r>
      <w:r w:rsidR="007C3C9C">
        <w:t>c</w:t>
      </w:r>
      <w:r>
        <w:t>i w wieku 4-8 lat.</w:t>
      </w:r>
    </w:p>
    <w:p w14:paraId="7E5F7118" w14:textId="5DA50F5D" w:rsidR="00643A22" w:rsidRDefault="00F820F4" w:rsidP="00643A22">
      <w:pPr>
        <w:pStyle w:val="Akapitzlist"/>
        <w:numPr>
          <w:ilvl w:val="4"/>
          <w:numId w:val="8"/>
        </w:numPr>
      </w:pPr>
      <w:r>
        <w:t>Wykonawca zapewni emisję</w:t>
      </w:r>
      <w:r w:rsidR="008C7D72" w:rsidRPr="00E35760">
        <w:t xml:space="preserve"> spotów </w:t>
      </w:r>
      <w:r w:rsidR="0087397D">
        <w:t xml:space="preserve">telewizyjnych </w:t>
      </w:r>
      <w:r w:rsidR="00212C0B" w:rsidRPr="00E35760">
        <w:t>bezpośrednio przed rozpoczęciem filmów</w:t>
      </w:r>
      <w:r w:rsidR="002F1491">
        <w:t>, które</w:t>
      </w:r>
      <w:r w:rsidR="002F1491" w:rsidRPr="00E35760">
        <w:t xml:space="preserve"> można</w:t>
      </w:r>
      <w:r w:rsidR="002F1491">
        <w:t xml:space="preserve"> legalnie </w:t>
      </w:r>
      <w:r w:rsidR="002F1491" w:rsidRPr="00E35760">
        <w:t xml:space="preserve">obejrzeć w </w:t>
      </w:r>
      <w:proofErr w:type="spellStart"/>
      <w:r w:rsidR="002F1491" w:rsidRPr="00E35760">
        <w:t>inter</w:t>
      </w:r>
      <w:r w:rsidR="002F1491">
        <w:t>necie</w:t>
      </w:r>
      <w:proofErr w:type="spellEnd"/>
      <w:r w:rsidR="00295E86">
        <w:t xml:space="preserve"> (również </w:t>
      </w:r>
      <w:proofErr w:type="spellStart"/>
      <w:r w:rsidR="00295E86">
        <w:t>VOD</w:t>
      </w:r>
      <w:proofErr w:type="spellEnd"/>
      <w:r w:rsidR="00295E86">
        <w:t>)</w:t>
      </w:r>
      <w:r w:rsidR="002F1491">
        <w:t xml:space="preserve">, </w:t>
      </w:r>
      <w:r w:rsidR="003F6B1F">
        <w:t>adresowanych do </w:t>
      </w:r>
      <w:r w:rsidR="002F1491">
        <w:t>dzieci w wieku 4</w:t>
      </w:r>
      <w:r w:rsidR="002F1491" w:rsidRPr="00E35760">
        <w:t>–</w:t>
      </w:r>
      <w:r w:rsidR="00643A22">
        <w:t xml:space="preserve">8 lat, a po </w:t>
      </w:r>
      <w:r w:rsidR="00643A22" w:rsidRPr="00E35760">
        <w:t xml:space="preserve">zakończeniu każdego z </w:t>
      </w:r>
      <w:r w:rsidR="003F6B1F">
        <w:t>etapów, o których mowa w </w:t>
      </w:r>
      <w:r w:rsidR="00643A22">
        <w:t xml:space="preserve">harmonogramie stanowiącym załącznik nr 1 do </w:t>
      </w:r>
      <w:proofErr w:type="spellStart"/>
      <w:r w:rsidR="00643A22">
        <w:t>OPZ</w:t>
      </w:r>
      <w:proofErr w:type="spellEnd"/>
      <w:r w:rsidR="00643A22">
        <w:t>,</w:t>
      </w:r>
      <w:r w:rsidR="00643A22" w:rsidRPr="00E35760">
        <w:t xml:space="preserve"> przygotuje i przedstawi Zamawiającemu </w:t>
      </w:r>
      <w:r w:rsidR="001460CB">
        <w:t>raporty</w:t>
      </w:r>
      <w:r w:rsidR="00643A22" w:rsidRPr="00E35760">
        <w:t xml:space="preserve"> z kampanii, według </w:t>
      </w:r>
      <w:r w:rsidR="00643A22" w:rsidRPr="001575C4">
        <w:t>załącznika nr 5</w:t>
      </w:r>
      <w:r w:rsidR="00643A22" w:rsidRPr="006A05A3">
        <w:t xml:space="preserve"> do</w:t>
      </w:r>
      <w:r w:rsidR="00643A22" w:rsidRPr="00E35760">
        <w:t xml:space="preserve"> </w:t>
      </w:r>
      <w:proofErr w:type="spellStart"/>
      <w:r w:rsidR="00643A22" w:rsidRPr="00E35760">
        <w:t>OPZ</w:t>
      </w:r>
      <w:proofErr w:type="spellEnd"/>
      <w:r w:rsidR="00643A22">
        <w:t xml:space="preserve"> pkt I </w:t>
      </w:r>
      <w:proofErr w:type="spellStart"/>
      <w:r w:rsidR="00643A22">
        <w:t>ppkt</w:t>
      </w:r>
      <w:proofErr w:type="spellEnd"/>
      <w:r w:rsidR="00643A22">
        <w:t xml:space="preserve"> 5 oraz</w:t>
      </w:r>
      <w:r w:rsidR="003F6B1F">
        <w:t> </w:t>
      </w:r>
      <w:r w:rsidR="00643A22">
        <w:t xml:space="preserve">pkt IX </w:t>
      </w:r>
      <w:proofErr w:type="spellStart"/>
      <w:r w:rsidR="00643A22">
        <w:t>ppkt</w:t>
      </w:r>
      <w:proofErr w:type="spellEnd"/>
      <w:r w:rsidR="00643A22">
        <w:t> 1</w:t>
      </w:r>
      <w:r w:rsidR="00EE47CA">
        <w:t xml:space="preserve"> </w:t>
      </w:r>
      <w:r w:rsidR="003F6B1F">
        <w:t>wraz z materiałami dowodowymi potwierdzającymi</w:t>
      </w:r>
      <w:r w:rsidR="00EE47CA">
        <w:t xml:space="preserve"> osiągnięte parametry (udokumentowane statystyki wyświetleń na poszczególnych stronach)</w:t>
      </w:r>
      <w:r w:rsidR="00643A22">
        <w:t>.</w:t>
      </w:r>
    </w:p>
    <w:p w14:paraId="13A19672" w14:textId="5C7E1528" w:rsidR="00212C0B" w:rsidRDefault="00212C0B" w:rsidP="00212C0B">
      <w:pPr>
        <w:pStyle w:val="Akapitzlist"/>
        <w:numPr>
          <w:ilvl w:val="4"/>
          <w:numId w:val="8"/>
        </w:numPr>
      </w:pPr>
      <w:r w:rsidRPr="00E35760">
        <w:lastRenderedPageBreak/>
        <w:t>E</w:t>
      </w:r>
      <w:r>
        <w:t>misja</w:t>
      </w:r>
      <w:r w:rsidRPr="00E35760">
        <w:t xml:space="preserve"> spotów odbędzie się zgodnie z harmonogramem, </w:t>
      </w:r>
      <w:r>
        <w:t xml:space="preserve">stanowiącym </w:t>
      </w:r>
      <w:r w:rsidR="00643A22" w:rsidRPr="001575C4">
        <w:t>załącznik nr</w:t>
      </w:r>
      <w:r w:rsidR="00643A22">
        <w:t xml:space="preserve"> 1</w:t>
      </w:r>
      <w:r w:rsidR="003F6B1F">
        <w:t xml:space="preserve"> do </w:t>
      </w:r>
      <w:proofErr w:type="spellStart"/>
      <w:r w:rsidR="00B34E08">
        <w:t>OPZ</w:t>
      </w:r>
      <w:proofErr w:type="spellEnd"/>
      <w:r w:rsidRPr="00E35760">
        <w:t>.</w:t>
      </w:r>
    </w:p>
    <w:p w14:paraId="251BDFE9" w14:textId="72DEA9FE" w:rsidR="002F1491" w:rsidRDefault="00212C0B" w:rsidP="002F1491">
      <w:pPr>
        <w:pStyle w:val="Akapitzlist"/>
        <w:numPr>
          <w:ilvl w:val="4"/>
          <w:numId w:val="8"/>
        </w:numPr>
      </w:pPr>
      <w:r w:rsidRPr="00E35760">
        <w:t xml:space="preserve">W każdym z 5 </w:t>
      </w:r>
      <w:r w:rsidR="00176A09">
        <w:t>etapów opisanych w harmonogramie</w:t>
      </w:r>
      <w:r w:rsidR="003F6B1F">
        <w:t>, stanowiącym załącznik nr 1 do </w:t>
      </w:r>
      <w:proofErr w:type="spellStart"/>
      <w:r w:rsidR="00176A09">
        <w:t>OPZ</w:t>
      </w:r>
      <w:proofErr w:type="spellEnd"/>
      <w:r w:rsidR="00176A09">
        <w:t xml:space="preserve">, </w:t>
      </w:r>
      <w:r w:rsidRPr="00E35760">
        <w:t xml:space="preserve">musi być eksponowana nowa kreacja. </w:t>
      </w:r>
      <w:r w:rsidR="00806C26">
        <w:t>W każdym kolejnym etapie mogą być także emitowane spoty z poprzednich etapów.</w:t>
      </w:r>
    </w:p>
    <w:p w14:paraId="0792BC56" w14:textId="7AA4E704" w:rsidR="00F60C5C" w:rsidRDefault="008C7D72" w:rsidP="00F60C5C">
      <w:pPr>
        <w:pStyle w:val="Akapitzlist"/>
        <w:numPr>
          <w:ilvl w:val="4"/>
          <w:numId w:val="8"/>
        </w:numPr>
      </w:pPr>
      <w:r w:rsidRPr="00E35760">
        <w:t xml:space="preserve">Wykonawca zaplanuje kampanię w sposób gwarantujący </w:t>
      </w:r>
      <w:r w:rsidR="002F1491">
        <w:t xml:space="preserve">liczbę </w:t>
      </w:r>
      <w:proofErr w:type="spellStart"/>
      <w:r w:rsidR="00F60C5C">
        <w:t>odtworzeń</w:t>
      </w:r>
      <w:proofErr w:type="spellEnd"/>
      <w:r w:rsidR="00F60C5C">
        <w:t xml:space="preserve"> </w:t>
      </w:r>
      <w:r w:rsidR="003F6B1F">
        <w:t>reklam w </w:t>
      </w:r>
      <w:r w:rsidR="002F1491">
        <w:t>całości</w:t>
      </w:r>
      <w:r w:rsidR="002F1491" w:rsidRPr="00E35760">
        <w:t xml:space="preserve"> </w:t>
      </w:r>
      <w:r w:rsidR="002F1491">
        <w:t>na poziomie</w:t>
      </w:r>
      <w:r w:rsidR="002F1491" w:rsidRPr="00E35760">
        <w:t xml:space="preserve"> minimum </w:t>
      </w:r>
      <w:r w:rsidR="00F60C5C">
        <w:t>240 000 w każdym etapie (wyłącznie wśród użytkowników z polskim IP, czyli adresem urządzenia użytkownika).</w:t>
      </w:r>
    </w:p>
    <w:p w14:paraId="714C8D02" w14:textId="11EDB1AC" w:rsidR="00916DA4" w:rsidRDefault="00B34E08" w:rsidP="002F1491">
      <w:pPr>
        <w:pStyle w:val="Akapitzlist"/>
        <w:numPr>
          <w:ilvl w:val="4"/>
          <w:numId w:val="8"/>
        </w:numPr>
      </w:pPr>
      <w:r>
        <w:t>P</w:t>
      </w:r>
      <w:r w:rsidR="00025844" w:rsidRPr="00E35760">
        <w:t xml:space="preserve">rzed każdym z etapów kampanii wskazanych w harmonogramie, </w:t>
      </w:r>
      <w:r w:rsidR="00025844">
        <w:t xml:space="preserve">stanowiącym </w:t>
      </w:r>
      <w:r w:rsidR="00643A22" w:rsidRPr="001575C4">
        <w:t>załącznik nr</w:t>
      </w:r>
      <w:r w:rsidR="00643A22">
        <w:t xml:space="preserve"> 1</w:t>
      </w:r>
      <w:r>
        <w:t xml:space="preserve"> do </w:t>
      </w:r>
      <w:proofErr w:type="spellStart"/>
      <w:r>
        <w:t>OPZ</w:t>
      </w:r>
      <w:proofErr w:type="spellEnd"/>
      <w:r w:rsidR="00643A22">
        <w:t>,</w:t>
      </w:r>
      <w:r w:rsidR="00025844">
        <w:t xml:space="preserve"> W</w:t>
      </w:r>
      <w:r w:rsidR="00025844" w:rsidRPr="00E35760">
        <w:t>ykonawca opracuje i przedstawi do akceptacji Zamawiającego dokład</w:t>
      </w:r>
      <w:r w:rsidR="00025844">
        <w:t xml:space="preserve">ne plany emisji spotów w </w:t>
      </w:r>
      <w:proofErr w:type="spellStart"/>
      <w:r w:rsidR="00025844">
        <w:t>internecie</w:t>
      </w:r>
      <w:proofErr w:type="spellEnd"/>
      <w:r w:rsidR="00025844">
        <w:t xml:space="preserve"> </w:t>
      </w:r>
      <w:r w:rsidR="00025844" w:rsidRPr="00E35760">
        <w:t>na dany etap</w:t>
      </w:r>
      <w:r w:rsidR="00025844">
        <w:t xml:space="preserve">, </w:t>
      </w:r>
      <w:r w:rsidR="00643A22" w:rsidRPr="001575C4">
        <w:t xml:space="preserve">zgodnie z załącznikiem nr </w:t>
      </w:r>
      <w:r w:rsidR="003F6B1F">
        <w:t>4 do </w:t>
      </w:r>
      <w:proofErr w:type="spellStart"/>
      <w:r w:rsidR="00643A22">
        <w:t>OPZ</w:t>
      </w:r>
      <w:proofErr w:type="spellEnd"/>
      <w:r w:rsidR="00643A22">
        <w:t xml:space="preserve"> pkt VIII </w:t>
      </w:r>
      <w:proofErr w:type="spellStart"/>
      <w:r w:rsidR="00643A22">
        <w:t>ppkt</w:t>
      </w:r>
      <w:proofErr w:type="spellEnd"/>
      <w:r w:rsidR="00643A22">
        <w:t xml:space="preserve"> 1.</w:t>
      </w:r>
    </w:p>
    <w:p w14:paraId="6CF0C62C" w14:textId="14C30E2A" w:rsidR="002F1491" w:rsidRDefault="002F1491" w:rsidP="002F1491">
      <w:pPr>
        <w:pStyle w:val="Akapitzlist"/>
        <w:numPr>
          <w:ilvl w:val="4"/>
          <w:numId w:val="8"/>
        </w:numPr>
      </w:pPr>
      <w:r>
        <w:t xml:space="preserve">Priorytetem </w:t>
      </w:r>
      <w:proofErr w:type="spellStart"/>
      <w:r>
        <w:t>mediowym</w:t>
      </w:r>
      <w:proofErr w:type="spellEnd"/>
      <w:r>
        <w:t xml:space="preserve"> i kryterium oceny jest s</w:t>
      </w:r>
      <w:r w:rsidRPr="0033609A">
        <w:t xml:space="preserve">umaryczna liczba </w:t>
      </w:r>
      <w:proofErr w:type="spellStart"/>
      <w:r w:rsidR="00F60C5C">
        <w:t>odtworzeń</w:t>
      </w:r>
      <w:proofErr w:type="spellEnd"/>
      <w:r w:rsidR="003F6B1F">
        <w:t xml:space="preserve"> reklamy w </w:t>
      </w:r>
      <w:r w:rsidRPr="0033609A">
        <w:t xml:space="preserve">całości </w:t>
      </w:r>
      <w:r w:rsidR="00F13BB2">
        <w:t>we wszystkich 5 etapach</w:t>
      </w:r>
      <w:r w:rsidRPr="00E35760">
        <w:t xml:space="preserve"> kampanii;</w:t>
      </w:r>
    </w:p>
    <w:p w14:paraId="61CA8101" w14:textId="38547785" w:rsidR="00212C0B" w:rsidRDefault="00F13BB2" w:rsidP="00024182">
      <w:pPr>
        <w:pStyle w:val="Akapitzlist"/>
        <w:numPr>
          <w:ilvl w:val="3"/>
          <w:numId w:val="8"/>
        </w:numPr>
      </w:pPr>
      <w:r>
        <w:t xml:space="preserve">Emisja materiałów filmowych na </w:t>
      </w:r>
      <w:proofErr w:type="spellStart"/>
      <w:r>
        <w:t>vlogach</w:t>
      </w:r>
      <w:proofErr w:type="spellEnd"/>
    </w:p>
    <w:p w14:paraId="4822E4A7" w14:textId="7AE54B56" w:rsidR="003F5078" w:rsidRDefault="003F5078" w:rsidP="003F5078">
      <w:pPr>
        <w:pStyle w:val="Akapitzlist"/>
        <w:numPr>
          <w:ilvl w:val="4"/>
          <w:numId w:val="8"/>
        </w:numPr>
      </w:pPr>
      <w:r>
        <w:t xml:space="preserve">Grupa docelowa: </w:t>
      </w:r>
      <w:r w:rsidR="00057DD7">
        <w:t xml:space="preserve">materiały filmowe na </w:t>
      </w:r>
      <w:proofErr w:type="spellStart"/>
      <w:r w:rsidR="00057DD7">
        <w:t>vlogach</w:t>
      </w:r>
      <w:proofErr w:type="spellEnd"/>
      <w:r w:rsidR="00057DD7">
        <w:t xml:space="preserve"> adresowane są do dzieci w wieku </w:t>
      </w:r>
      <w:r w:rsidR="00057DD7">
        <w:br/>
        <w:t>9-12 </w:t>
      </w:r>
      <w:r>
        <w:t>lat.</w:t>
      </w:r>
    </w:p>
    <w:p w14:paraId="47BDC4A9" w14:textId="17E44971" w:rsidR="00643A22" w:rsidRDefault="00334D75" w:rsidP="003F5078">
      <w:pPr>
        <w:pStyle w:val="Akapitzlist"/>
        <w:numPr>
          <w:ilvl w:val="4"/>
          <w:numId w:val="8"/>
        </w:numPr>
      </w:pPr>
      <w:r w:rsidRPr="00E35760">
        <w:t>W</w:t>
      </w:r>
      <w:r w:rsidR="00247297">
        <w:t>ykonawca</w:t>
      </w:r>
      <w:r w:rsidRPr="00E35760">
        <w:t xml:space="preserve">, </w:t>
      </w:r>
      <w:r w:rsidR="008C7D72" w:rsidRPr="00E35760">
        <w:t>pr</w:t>
      </w:r>
      <w:r w:rsidRPr="00E35760">
        <w:t xml:space="preserve">zez cały czas trwania </w:t>
      </w:r>
      <w:r w:rsidR="00ED790D">
        <w:t>k</w:t>
      </w:r>
      <w:r w:rsidRPr="00E35760">
        <w:t>ampanii,</w:t>
      </w:r>
      <w:r w:rsidR="008C7D72" w:rsidRPr="00E35760">
        <w:t xml:space="preserve"> </w:t>
      </w:r>
      <w:r w:rsidR="00F13BB2">
        <w:t xml:space="preserve">zapewni </w:t>
      </w:r>
      <w:r w:rsidR="00792A18">
        <w:t xml:space="preserve">produkcję i </w:t>
      </w:r>
      <w:r w:rsidR="00F820F4">
        <w:t>emisję</w:t>
      </w:r>
      <w:r w:rsidR="00F13BB2">
        <w:t xml:space="preserve"> materiałów filmowych na </w:t>
      </w:r>
      <w:r w:rsidR="008C7D72" w:rsidRPr="00E35760">
        <w:t xml:space="preserve">co najmniej </w:t>
      </w:r>
      <w:r w:rsidR="00F13BB2">
        <w:t xml:space="preserve">czterech </w:t>
      </w:r>
      <w:r w:rsidR="007D4F17">
        <w:t xml:space="preserve">polskojęzycznych </w:t>
      </w:r>
      <w:proofErr w:type="spellStart"/>
      <w:r w:rsidR="003F6B1F">
        <w:t>vlogach</w:t>
      </w:r>
      <w:proofErr w:type="spellEnd"/>
      <w:r w:rsidR="003F6B1F">
        <w:t xml:space="preserve"> prowadzonych w </w:t>
      </w:r>
      <w:proofErr w:type="spellStart"/>
      <w:r w:rsidR="00F13BB2">
        <w:t>internecie</w:t>
      </w:r>
      <w:proofErr w:type="spellEnd"/>
      <w:r w:rsidR="00F13BB2">
        <w:t xml:space="preserve"> mających</w:t>
      </w:r>
      <w:r w:rsidR="008C7D72" w:rsidRPr="00E35760">
        <w:t xml:space="preserve"> stałych subskrybentów</w:t>
      </w:r>
      <w:r w:rsidR="00CB5528">
        <w:t xml:space="preserve"> w liczbie minimum </w:t>
      </w:r>
      <w:r w:rsidR="00706CEB">
        <w:t>3</w:t>
      </w:r>
      <w:r w:rsidR="00CB5528">
        <w:t>0</w:t>
      </w:r>
      <w:r w:rsidR="00232D76">
        <w:t> </w:t>
      </w:r>
      <w:r w:rsidR="00CB5528">
        <w:t>000</w:t>
      </w:r>
      <w:r w:rsidR="003F6B1F">
        <w:t xml:space="preserve"> od co </w:t>
      </w:r>
      <w:r w:rsidR="00232D76">
        <w:t>najmniej pół roku (warunek dla każdego z nich)</w:t>
      </w:r>
      <w:r w:rsidR="00643A22">
        <w:t xml:space="preserve">, a po </w:t>
      </w:r>
      <w:r w:rsidR="003F6B1F">
        <w:t>zakończeniu każdego z </w:t>
      </w:r>
      <w:r w:rsidR="00643A22">
        <w:t xml:space="preserve">etapów, o których mowa w harmonogramie stanowiącym załącznik nr 1 do </w:t>
      </w:r>
      <w:proofErr w:type="spellStart"/>
      <w:r w:rsidR="00643A22">
        <w:t>OPZ</w:t>
      </w:r>
      <w:proofErr w:type="spellEnd"/>
      <w:r w:rsidR="00643A22">
        <w:t>,</w:t>
      </w:r>
      <w:r w:rsidR="00643A22" w:rsidRPr="00E35760">
        <w:t xml:space="preserve"> przygotuje i przedstawi Zamawiającemu </w:t>
      </w:r>
      <w:r w:rsidR="001460CB">
        <w:t>raporty</w:t>
      </w:r>
      <w:r w:rsidR="00643A22" w:rsidRPr="00E35760">
        <w:t xml:space="preserve"> z kampanii, według </w:t>
      </w:r>
      <w:r w:rsidR="00643A22" w:rsidRPr="001575C4">
        <w:t xml:space="preserve">załącznika nr </w:t>
      </w:r>
      <w:r w:rsidR="00643A22">
        <w:t>5</w:t>
      </w:r>
      <w:r w:rsidR="00643A22" w:rsidRPr="006A05A3">
        <w:t xml:space="preserve"> do</w:t>
      </w:r>
      <w:r w:rsidR="003F6B1F">
        <w:t> </w:t>
      </w:r>
      <w:proofErr w:type="spellStart"/>
      <w:r w:rsidR="00643A22" w:rsidRPr="00E35760">
        <w:t>OPZ</w:t>
      </w:r>
      <w:proofErr w:type="spellEnd"/>
      <w:r w:rsidR="00643A22">
        <w:t xml:space="preserve"> pkt I </w:t>
      </w:r>
      <w:proofErr w:type="spellStart"/>
      <w:r w:rsidR="00643A22">
        <w:t>ppkt</w:t>
      </w:r>
      <w:proofErr w:type="spellEnd"/>
      <w:r w:rsidR="00643A22">
        <w:t xml:space="preserve"> 6 oraz pkt IX </w:t>
      </w:r>
      <w:proofErr w:type="spellStart"/>
      <w:r w:rsidR="00643A22">
        <w:t>ppkt</w:t>
      </w:r>
      <w:proofErr w:type="spellEnd"/>
      <w:r w:rsidR="00643A22">
        <w:t> 2</w:t>
      </w:r>
      <w:r w:rsidR="00EE47CA">
        <w:t xml:space="preserve">, wraz z materiałami dowodowymi </w:t>
      </w:r>
      <w:r w:rsidR="003F6B1F">
        <w:t>potwierdzającymi liczbę</w:t>
      </w:r>
      <w:r w:rsidR="00EE47CA">
        <w:t xml:space="preserve"> wyświetleń</w:t>
      </w:r>
      <w:r w:rsidR="00643A22">
        <w:t>.</w:t>
      </w:r>
    </w:p>
    <w:p w14:paraId="684CB464" w14:textId="6F9D7D51" w:rsidR="003F5078" w:rsidRDefault="00F13BB2" w:rsidP="003F5078">
      <w:pPr>
        <w:pStyle w:val="Akapitzlist"/>
        <w:numPr>
          <w:ilvl w:val="4"/>
          <w:numId w:val="8"/>
        </w:numPr>
      </w:pPr>
      <w:r>
        <w:t>Należy wybrać takie</w:t>
      </w:r>
      <w:r w:rsidR="008C7D72" w:rsidRPr="00E35760">
        <w:t xml:space="preserve"> </w:t>
      </w:r>
      <w:proofErr w:type="spellStart"/>
      <w:r>
        <w:t>vlogi</w:t>
      </w:r>
      <w:proofErr w:type="spellEnd"/>
      <w:r>
        <w:t xml:space="preserve">, które </w:t>
      </w:r>
      <w:r w:rsidR="008C7D72" w:rsidRPr="00E35760">
        <w:t>są adresowan</w:t>
      </w:r>
      <w:r w:rsidR="003F6B1F">
        <w:t>ie do dzieci w wieku 9-12 lat i </w:t>
      </w:r>
      <w:r w:rsidR="00EB4388">
        <w:t>charakteryzują się wysoką popularnością w tej grupie</w:t>
      </w:r>
      <w:r w:rsidR="00334D75" w:rsidRPr="00E35760">
        <w:t>.</w:t>
      </w:r>
      <w:r w:rsidR="007D4F17">
        <w:t xml:space="preserve"> Jeden </w:t>
      </w:r>
      <w:r w:rsidR="00806C26">
        <w:t xml:space="preserve">z </w:t>
      </w:r>
      <w:proofErr w:type="spellStart"/>
      <w:r w:rsidR="007D4F17">
        <w:t>vlog</w:t>
      </w:r>
      <w:r w:rsidR="00176A09">
        <w:t>ów</w:t>
      </w:r>
      <w:proofErr w:type="spellEnd"/>
      <w:r w:rsidR="00176A09">
        <w:t xml:space="preserve"> </w:t>
      </w:r>
      <w:r w:rsidR="007D4F17">
        <w:t>może być adresowany do rodziców dzieci z grupy docelowej.</w:t>
      </w:r>
      <w:r w:rsidR="001B18C6">
        <w:t xml:space="preserve"> </w:t>
      </w:r>
      <w:r w:rsidR="00A5434A">
        <w:t>Po podpisaniu umowy w terminie ustalonym podczas spotkania</w:t>
      </w:r>
      <w:r w:rsidR="00643A22">
        <w:t xml:space="preserve"> organizacyjnego</w:t>
      </w:r>
      <w:r w:rsidR="00A5434A">
        <w:t xml:space="preserve"> Wykonawca przedstawi Zamawiającemu listę </w:t>
      </w:r>
      <w:proofErr w:type="spellStart"/>
      <w:r w:rsidR="00A5434A">
        <w:t>vlogów</w:t>
      </w:r>
      <w:proofErr w:type="spellEnd"/>
      <w:r w:rsidR="00A5434A">
        <w:t>.</w:t>
      </w:r>
    </w:p>
    <w:p w14:paraId="68160EBE" w14:textId="3509231A" w:rsidR="00232D76" w:rsidRPr="00E35760" w:rsidRDefault="003F6B1F" w:rsidP="003F6B1F">
      <w:pPr>
        <w:pStyle w:val="Akapitzlist"/>
        <w:numPr>
          <w:ilvl w:val="4"/>
          <w:numId w:val="8"/>
        </w:numPr>
      </w:pPr>
      <w:r>
        <w:t xml:space="preserve">W trakcie realizacji umowy </w:t>
      </w:r>
      <w:r w:rsidR="00232D76">
        <w:t>Wykon</w:t>
      </w:r>
      <w:r w:rsidR="00FD49BA">
        <w:t xml:space="preserve">awca ma możliwość zmiany </w:t>
      </w:r>
      <w:proofErr w:type="spellStart"/>
      <w:r w:rsidR="00FD49BA">
        <w:t>vlogu</w:t>
      </w:r>
      <w:proofErr w:type="spellEnd"/>
      <w:r>
        <w:t xml:space="preserve"> lub </w:t>
      </w:r>
      <w:proofErr w:type="spellStart"/>
      <w:r>
        <w:t>vlogów</w:t>
      </w:r>
      <w:proofErr w:type="spellEnd"/>
      <w:r>
        <w:t xml:space="preserve">. </w:t>
      </w:r>
      <w:r w:rsidR="00FD03FF">
        <w:t>Zmiana musi zostać zaakceptowana przez Zamawiającego. Wykonawca każdorazowo jest zobowiązany do przedstawienia Zamawiającemu, w formie pisemnej, argumentacji wskazującej na konieczność dokonania zmiany.</w:t>
      </w:r>
    </w:p>
    <w:p w14:paraId="351C2281" w14:textId="5C465F30" w:rsidR="00A5434A" w:rsidRDefault="00792A18" w:rsidP="00024182">
      <w:pPr>
        <w:pStyle w:val="Akapitzlist"/>
        <w:numPr>
          <w:ilvl w:val="4"/>
          <w:numId w:val="8"/>
        </w:numPr>
      </w:pPr>
      <w:r>
        <w:t>Wyko</w:t>
      </w:r>
      <w:r w:rsidR="00F820F4">
        <w:t>nawca zapewni produkcję i emisję</w:t>
      </w:r>
      <w:r>
        <w:t xml:space="preserve"> n</w:t>
      </w:r>
      <w:r w:rsidR="00F13BB2">
        <w:t xml:space="preserve">a </w:t>
      </w:r>
      <w:proofErr w:type="spellStart"/>
      <w:r w:rsidR="00F13BB2">
        <w:t>vlogach</w:t>
      </w:r>
      <w:proofErr w:type="spellEnd"/>
      <w:r w:rsidR="00430608">
        <w:t xml:space="preserve"> łącznie</w:t>
      </w:r>
      <w:r w:rsidR="00F13BB2">
        <w:t xml:space="preserve"> co najmniej</w:t>
      </w:r>
      <w:r w:rsidR="00A5434A">
        <w:t>:</w:t>
      </w:r>
    </w:p>
    <w:p w14:paraId="5389200B" w14:textId="6D1DDD83" w:rsidR="00A5434A" w:rsidRDefault="00F13BB2" w:rsidP="00792A18">
      <w:pPr>
        <w:pStyle w:val="Akapitzlist"/>
        <w:numPr>
          <w:ilvl w:val="6"/>
          <w:numId w:val="8"/>
        </w:numPr>
      </w:pPr>
      <w:r>
        <w:t>14 materiałów filmowych</w:t>
      </w:r>
      <w:r w:rsidRPr="00E35760">
        <w:t xml:space="preserve"> (</w:t>
      </w:r>
      <w:r w:rsidR="00FD03FF">
        <w:t xml:space="preserve">co najmniej </w:t>
      </w:r>
      <w:r w:rsidRPr="00E35760">
        <w:t>po dwa na każdy etap</w:t>
      </w:r>
      <w:r w:rsidR="00736B85">
        <w:t>) trwających co </w:t>
      </w:r>
      <w:r w:rsidR="00EE47CA">
        <w:t>najmniej 6</w:t>
      </w:r>
      <w:r>
        <w:t>0 sek., propagujących</w:t>
      </w:r>
      <w:r w:rsidRPr="00E35760">
        <w:t xml:space="preserve"> bezpieczne zachowa</w:t>
      </w:r>
      <w:r w:rsidR="00736B85">
        <w:t xml:space="preserve">nie </w:t>
      </w:r>
      <w:r w:rsidRPr="00E35760">
        <w:t>na terenach kolejowych (dworzec, pociąg, tory, przejazd kolejowy)</w:t>
      </w:r>
      <w:r w:rsidR="00792A18">
        <w:t xml:space="preserve"> – c</w:t>
      </w:r>
      <w:r w:rsidR="00736B85">
        <w:t>o najmniej jeden z </w:t>
      </w:r>
      <w:r w:rsidR="00792A18" w:rsidRPr="00E35760">
        <w:t xml:space="preserve">materiałów filmowych powinien uwzględniać wykorzystanie edukacyjnej </w:t>
      </w:r>
      <w:r w:rsidR="00792A18">
        <w:t>aplikacji</w:t>
      </w:r>
      <w:r w:rsidR="00792A18" w:rsidRPr="00E35760">
        <w:t xml:space="preserve"> </w:t>
      </w:r>
      <w:r w:rsidR="00792A18">
        <w:t>na urządzenia mobilne</w:t>
      </w:r>
      <w:r w:rsidR="00792A18" w:rsidRPr="00E35760">
        <w:t xml:space="preserve"> przy</w:t>
      </w:r>
      <w:r w:rsidR="00736B85">
        <w:t>gotowanej przez Zamawiającego w </w:t>
      </w:r>
      <w:r w:rsidR="00792A18" w:rsidRPr="00E35760">
        <w:t>r</w:t>
      </w:r>
      <w:r w:rsidR="00792A18">
        <w:t xml:space="preserve">amach </w:t>
      </w:r>
      <w:r w:rsidR="0021311C">
        <w:t>realizacji p</w:t>
      </w:r>
      <w:r w:rsidR="00792A18">
        <w:t>rojektu</w:t>
      </w:r>
      <w:r w:rsidR="0021311C">
        <w:t xml:space="preserve"> </w:t>
      </w:r>
      <w:r w:rsidR="0021311C" w:rsidRPr="00E35760">
        <w:rPr>
          <w:rFonts w:eastAsia="Times New Roman"/>
        </w:rPr>
        <w:t>„Kampania Kolejowe ABC”</w:t>
      </w:r>
      <w:r w:rsidR="00792A18">
        <w:t>;</w:t>
      </w:r>
    </w:p>
    <w:p w14:paraId="346A7B84" w14:textId="1824809F" w:rsidR="00A5434A" w:rsidRDefault="00FD03FF" w:rsidP="00A5434A">
      <w:pPr>
        <w:pStyle w:val="Akapitzlist"/>
        <w:numPr>
          <w:ilvl w:val="6"/>
          <w:numId w:val="8"/>
        </w:numPr>
      </w:pPr>
      <w:r>
        <w:t xml:space="preserve">jednego </w:t>
      </w:r>
      <w:r w:rsidR="00F13BB2" w:rsidRPr="00E35760">
        <w:t>materiał</w:t>
      </w:r>
      <w:r w:rsidR="00792A18">
        <w:t>u</w:t>
      </w:r>
      <w:r w:rsidR="00F13BB2" w:rsidRPr="00E35760">
        <w:t xml:space="preserve"> film</w:t>
      </w:r>
      <w:r w:rsidR="00792A18">
        <w:t>owego dotyczącego</w:t>
      </w:r>
      <w:r w:rsidR="00F13BB2">
        <w:t xml:space="preserve"> </w:t>
      </w:r>
      <w:r w:rsidR="006140C5">
        <w:t>promującego A</w:t>
      </w:r>
      <w:r w:rsidR="00EE47CA">
        <w:t>kcję</w:t>
      </w:r>
      <w:r w:rsidR="00F13BB2">
        <w:t xml:space="preserve"> </w:t>
      </w:r>
      <w:r w:rsidR="00F13BB2" w:rsidRPr="00E35760">
        <w:t>Mural</w:t>
      </w:r>
      <w:r w:rsidR="00792A18">
        <w:t>;</w:t>
      </w:r>
    </w:p>
    <w:p w14:paraId="2148F799" w14:textId="5D6EA317" w:rsidR="00792A18" w:rsidRDefault="00FD03FF" w:rsidP="00A5434A">
      <w:pPr>
        <w:pStyle w:val="Akapitzlist"/>
        <w:numPr>
          <w:ilvl w:val="6"/>
          <w:numId w:val="8"/>
        </w:numPr>
      </w:pPr>
      <w:r>
        <w:t xml:space="preserve">jednego </w:t>
      </w:r>
      <w:r w:rsidR="00F13BB2">
        <w:t>ma</w:t>
      </w:r>
      <w:r w:rsidR="00792A18">
        <w:t>teriału filmowego dotyczącego</w:t>
      </w:r>
      <w:r w:rsidR="00F13BB2">
        <w:t xml:space="preserve"> powstawan</w:t>
      </w:r>
      <w:r w:rsidR="00A5434A">
        <w:t>ia samego muralu i jego odsłony</w:t>
      </w:r>
      <w:r w:rsidR="00F13BB2">
        <w:t xml:space="preserve">. </w:t>
      </w:r>
    </w:p>
    <w:p w14:paraId="768ED8C4" w14:textId="110F0E10" w:rsidR="00334D75" w:rsidRPr="00E35760" w:rsidRDefault="008C7D72" w:rsidP="00024182">
      <w:pPr>
        <w:pStyle w:val="Akapitzlist"/>
        <w:numPr>
          <w:ilvl w:val="4"/>
          <w:numId w:val="8"/>
        </w:numPr>
      </w:pPr>
      <w:r w:rsidRPr="00E35760">
        <w:lastRenderedPageBreak/>
        <w:t>Materiały przed emisją muszą zostać zatwierdzone przez Zamawiającego. Nie mogą zawierać wulgaryzmów, pokazywać czy pochwalać przemoc</w:t>
      </w:r>
      <w:r w:rsidR="00FD03FF">
        <w:t>y, pokazywać drastycznych scen. M</w:t>
      </w:r>
      <w:r w:rsidRPr="00E35760">
        <w:t xml:space="preserve">ają być poświęcone propagowaniu bezpiecznych </w:t>
      </w:r>
      <w:proofErr w:type="spellStart"/>
      <w:r w:rsidRPr="00E35760">
        <w:t>zachowań</w:t>
      </w:r>
      <w:proofErr w:type="spellEnd"/>
      <w:r w:rsidRPr="00E35760">
        <w:t xml:space="preserve"> </w:t>
      </w:r>
      <w:r w:rsidR="00334D75" w:rsidRPr="00E35760">
        <w:t>na obszarach kolejowych.</w:t>
      </w:r>
    </w:p>
    <w:p w14:paraId="611ECA98" w14:textId="264DD5E0" w:rsidR="00334D75" w:rsidRPr="00E35760" w:rsidRDefault="008C7D72" w:rsidP="00024182">
      <w:pPr>
        <w:pStyle w:val="Akapitzlist"/>
        <w:numPr>
          <w:ilvl w:val="4"/>
          <w:numId w:val="8"/>
        </w:numPr>
      </w:pPr>
      <w:r w:rsidRPr="00E35760">
        <w:t>W każdym z etapów kampanii muszą być emitowane wyłącznie nowe materiały. Powtórna emisja materiałów jest możliwa wyłącznie</w:t>
      </w:r>
      <w:r w:rsidR="00215141">
        <w:t xml:space="preserve"> jako</w:t>
      </w:r>
      <w:r w:rsidRPr="00E35760">
        <w:t xml:space="preserve"> </w:t>
      </w:r>
      <w:r w:rsidR="00215141">
        <w:t xml:space="preserve">jeden z elementów nowego filmu, </w:t>
      </w:r>
      <w:r w:rsidR="00215141" w:rsidRPr="00E35760">
        <w:t xml:space="preserve">nawiązanie </w:t>
      </w:r>
      <w:r w:rsidRPr="00E35760">
        <w:t xml:space="preserve">tematyczne, </w:t>
      </w:r>
      <w:r w:rsidR="00334D75" w:rsidRPr="00E35760">
        <w:t>ilustracja poruszanego tematu.</w:t>
      </w:r>
    </w:p>
    <w:p w14:paraId="69CBB189" w14:textId="6DAF5EDA" w:rsidR="00403FE2" w:rsidRDefault="00B34E08" w:rsidP="00403FE2">
      <w:pPr>
        <w:pStyle w:val="Akapitzlist"/>
        <w:numPr>
          <w:ilvl w:val="4"/>
          <w:numId w:val="8"/>
        </w:numPr>
      </w:pPr>
      <w:r>
        <w:t>P</w:t>
      </w:r>
      <w:r w:rsidR="00403FE2" w:rsidRPr="00E35760">
        <w:t xml:space="preserve">rzed każdym z etapów kampanii wskazanych w harmonogramie, </w:t>
      </w:r>
      <w:r w:rsidR="00403FE2">
        <w:t xml:space="preserve">stanowiącym </w:t>
      </w:r>
      <w:r w:rsidR="00643A22" w:rsidRPr="000A63C3">
        <w:t>załącznik nr 1</w:t>
      </w:r>
      <w:r w:rsidRPr="000A63C3">
        <w:t xml:space="preserve"> do </w:t>
      </w:r>
      <w:proofErr w:type="spellStart"/>
      <w:r w:rsidRPr="000A63C3">
        <w:t>OPZ</w:t>
      </w:r>
      <w:proofErr w:type="spellEnd"/>
      <w:r w:rsidR="00736B85">
        <w:t>,</w:t>
      </w:r>
      <w:r w:rsidR="00403FE2" w:rsidRPr="000A63C3">
        <w:t xml:space="preserve"> Wykonawca opracuje i przedstawi do akceptacji Zamawiającego dokładne plany emisji materiałów filmowych na dany etap, </w:t>
      </w:r>
      <w:r w:rsidR="00643A22" w:rsidRPr="000A63C3">
        <w:t>zgodnie z załącznikiem nr 4</w:t>
      </w:r>
      <w:r>
        <w:t xml:space="preserve"> do </w:t>
      </w:r>
      <w:proofErr w:type="spellStart"/>
      <w:r>
        <w:t>OPZ</w:t>
      </w:r>
      <w:proofErr w:type="spellEnd"/>
      <w:r w:rsidR="00403FE2" w:rsidRPr="00E35760">
        <w:t xml:space="preserve"> </w:t>
      </w:r>
      <w:r w:rsidR="00643A22">
        <w:t xml:space="preserve">pkt VIII </w:t>
      </w:r>
      <w:proofErr w:type="spellStart"/>
      <w:r w:rsidR="00643A22">
        <w:t>ppkt</w:t>
      </w:r>
      <w:proofErr w:type="spellEnd"/>
      <w:r w:rsidR="00643A22">
        <w:t xml:space="preserve"> 2.</w:t>
      </w:r>
    </w:p>
    <w:p w14:paraId="503D3413" w14:textId="45D1F28A" w:rsidR="00215141" w:rsidRDefault="00215141" w:rsidP="00215141">
      <w:pPr>
        <w:pStyle w:val="Akapitzlist"/>
        <w:numPr>
          <w:ilvl w:val="4"/>
          <w:numId w:val="8"/>
        </w:numPr>
      </w:pPr>
      <w:r>
        <w:t xml:space="preserve">Priorytetem </w:t>
      </w:r>
      <w:proofErr w:type="spellStart"/>
      <w:r>
        <w:t>mediowym</w:t>
      </w:r>
      <w:proofErr w:type="spellEnd"/>
      <w:r>
        <w:t xml:space="preserve"> i kryterium oceny jest sumaryczna liczba </w:t>
      </w:r>
      <w:proofErr w:type="spellStart"/>
      <w:r w:rsidR="00F60C5C">
        <w:t>odtworzeń</w:t>
      </w:r>
      <w:proofErr w:type="spellEnd"/>
      <w:r>
        <w:t xml:space="preserve"> wszystkich materiałów filmowych</w:t>
      </w:r>
      <w:r w:rsidR="00736B85">
        <w:t xml:space="preserve"> dotyczących</w:t>
      </w:r>
      <w:r w:rsidRPr="00E35760">
        <w:t xml:space="preserve"> bezpieczeństwa na kolei</w:t>
      </w:r>
      <w:r>
        <w:t>,</w:t>
      </w:r>
      <w:r w:rsidR="00736B85">
        <w:t xml:space="preserve"> umieszczonych na </w:t>
      </w:r>
      <w:proofErr w:type="spellStart"/>
      <w:r w:rsidRPr="00E35760">
        <w:t>vlogach</w:t>
      </w:r>
      <w:proofErr w:type="spellEnd"/>
      <w:r w:rsidRPr="00215141">
        <w:t xml:space="preserve"> </w:t>
      </w:r>
      <w:r w:rsidRPr="0033609A">
        <w:t>adresowanych do dzieci 9-12</w:t>
      </w:r>
      <w:r w:rsidR="003127A5">
        <w:t>,</w:t>
      </w:r>
      <w:r w:rsidR="003127A5" w:rsidRPr="003127A5">
        <w:t xml:space="preserve"> </w:t>
      </w:r>
      <w:r w:rsidR="003127A5">
        <w:t>(wyłącznie wśród użytkowników z polskim IP, czyli adresem urządzenia użytkownika),</w:t>
      </w:r>
      <w:r w:rsidRPr="00E35760">
        <w:t xml:space="preserve"> </w:t>
      </w:r>
      <w:r w:rsidR="00736B85" w:rsidRPr="00C2702E">
        <w:t xml:space="preserve">w ramach </w:t>
      </w:r>
      <w:r w:rsidR="00736B85">
        <w:t>pięciu (5) etapów kampanii</w:t>
      </w:r>
      <w:r w:rsidRPr="00E35760">
        <w:t>.</w:t>
      </w:r>
    </w:p>
    <w:p w14:paraId="6BA340A8" w14:textId="33C39C99" w:rsidR="003F5078" w:rsidRDefault="0021311C" w:rsidP="00024182">
      <w:pPr>
        <w:pStyle w:val="Akapitzlist"/>
        <w:numPr>
          <w:ilvl w:val="3"/>
          <w:numId w:val="8"/>
        </w:numPr>
      </w:pPr>
      <w:r>
        <w:t>Media społecznościowe</w:t>
      </w:r>
    </w:p>
    <w:p w14:paraId="219BD102" w14:textId="601B66B8" w:rsidR="003F5078" w:rsidRDefault="003F5078" w:rsidP="003F5078">
      <w:pPr>
        <w:pStyle w:val="Akapitzlist"/>
        <w:numPr>
          <w:ilvl w:val="4"/>
          <w:numId w:val="8"/>
        </w:numPr>
      </w:pPr>
      <w:r>
        <w:t xml:space="preserve">Grupa docelowa: </w:t>
      </w:r>
      <w:r w:rsidR="00057DD7">
        <w:t xml:space="preserve">działania w mediach społecznościowych adresowane są do </w:t>
      </w:r>
      <w:r w:rsidR="00295E86">
        <w:t>doro</w:t>
      </w:r>
      <w:r w:rsidR="00057DD7">
        <w:t>słych</w:t>
      </w:r>
      <w:r w:rsidR="00295E86">
        <w:t xml:space="preserve"> </w:t>
      </w:r>
      <w:r w:rsidR="00057DD7">
        <w:t xml:space="preserve">w wieku </w:t>
      </w:r>
      <w:r w:rsidR="00295E86">
        <w:t xml:space="preserve">25-55 lat lub </w:t>
      </w:r>
      <w:r>
        <w:t>r</w:t>
      </w:r>
      <w:r w:rsidR="00057DD7">
        <w:t>odziców</w:t>
      </w:r>
      <w:r>
        <w:t>,</w:t>
      </w:r>
      <w:r w:rsidR="00057DD7">
        <w:t xml:space="preserve"> opiekunów</w:t>
      </w:r>
      <w:r>
        <w:t xml:space="preserve">, </w:t>
      </w:r>
      <w:r w:rsidR="00057DD7">
        <w:t>nauczycieli</w:t>
      </w:r>
      <w:r w:rsidR="00097954">
        <w:t xml:space="preserve"> i </w:t>
      </w:r>
      <w:r w:rsidR="00057DD7">
        <w:t>wychowawców</w:t>
      </w:r>
      <w:r w:rsidRPr="00E35760">
        <w:t xml:space="preserve"> </w:t>
      </w:r>
      <w:r w:rsidR="00057DD7">
        <w:t>dzieci w </w:t>
      </w:r>
      <w:r w:rsidRPr="00E35760">
        <w:t>wieku 4–12 lat</w:t>
      </w:r>
      <w:r w:rsidR="00295E86">
        <w:t>.</w:t>
      </w:r>
    </w:p>
    <w:p w14:paraId="612AD11E" w14:textId="20516147" w:rsidR="00D34ACD" w:rsidRPr="00E35760" w:rsidRDefault="002512CC" w:rsidP="003F5078">
      <w:pPr>
        <w:pStyle w:val="Akapitzlist"/>
        <w:numPr>
          <w:ilvl w:val="4"/>
          <w:numId w:val="8"/>
        </w:numPr>
      </w:pPr>
      <w:r>
        <w:t xml:space="preserve">Wykonawca </w:t>
      </w:r>
      <w:r w:rsidR="00D252F9">
        <w:t xml:space="preserve">będzie prowadził </w:t>
      </w:r>
      <w:r>
        <w:t>i promował,</w:t>
      </w:r>
      <w:r w:rsidRPr="002512CC">
        <w:t xml:space="preserve"> </w:t>
      </w:r>
      <w:r w:rsidRPr="00E35760">
        <w:t>w porozumieniu z Zamawiającym</w:t>
      </w:r>
      <w:r>
        <w:t xml:space="preserve">, </w:t>
      </w:r>
      <w:r w:rsidR="00D252F9">
        <w:t>profile</w:t>
      </w:r>
      <w:r w:rsidR="00EC64E1">
        <w:t xml:space="preserve"> </w:t>
      </w:r>
      <w:r w:rsidR="00326ABA">
        <w:t>„Kampanii</w:t>
      </w:r>
      <w:r w:rsidR="008C7D72" w:rsidRPr="00E35760">
        <w:t xml:space="preserve"> Kol</w:t>
      </w:r>
      <w:r w:rsidR="00EC64E1">
        <w:t>ejowe ABC” w</w:t>
      </w:r>
      <w:r w:rsidR="00D34ACD" w:rsidRPr="00E35760">
        <w:t xml:space="preserve"> dwóch </w:t>
      </w:r>
      <w:r w:rsidR="00313D89">
        <w:t>serwisach</w:t>
      </w:r>
      <w:r w:rsidR="008C7D72" w:rsidRPr="00E35760">
        <w:t xml:space="preserve"> społecznościowych</w:t>
      </w:r>
      <w:r>
        <w:t>, na których Zamawiający posiada konta, tj. Facebooku i Instagramie</w:t>
      </w:r>
      <w:r w:rsidR="008C7D72" w:rsidRPr="00E35760">
        <w:t xml:space="preserve">. </w:t>
      </w:r>
      <w:r>
        <w:t>Wykonawca może zaproponować ponadto stworzenie kont, prowadzenie i promocję profili na innych serwisach społecznościowych – s</w:t>
      </w:r>
      <w:r w:rsidR="00EC64E1">
        <w:t>erwisy</w:t>
      </w:r>
      <w:r w:rsidR="00EC64E1" w:rsidRPr="00E35760">
        <w:t xml:space="preserve"> te muszą mieć charakter ogólny, </w:t>
      </w:r>
      <w:proofErr w:type="spellStart"/>
      <w:r>
        <w:t>niebranżowy</w:t>
      </w:r>
      <w:proofErr w:type="spellEnd"/>
      <w:r>
        <w:t>, niezwiązany z nawiązywaniem kontaktów zawodowo-biznesowych czy rekrutacją</w:t>
      </w:r>
      <w:r w:rsidR="000F2560">
        <w:t>, nie </w:t>
      </w:r>
      <w:r w:rsidR="00295E86">
        <w:t>mogą to być również portale randkowe, o charakterze erotycznym, dotyczące polityki czy innej tematyki, która jest odległa od tematyki kampanii i może negatywnie wpływać na wizerunek Zamawiającego oraz samej kampanii.</w:t>
      </w:r>
    </w:p>
    <w:p w14:paraId="4D56CEE3" w14:textId="7CD6811C" w:rsidR="00D9537A" w:rsidRDefault="008C7D72" w:rsidP="00D9537A">
      <w:pPr>
        <w:pStyle w:val="Akapitzlist"/>
        <w:numPr>
          <w:ilvl w:val="4"/>
          <w:numId w:val="8"/>
        </w:numPr>
      </w:pPr>
      <w:r w:rsidRPr="00E35760">
        <w:t xml:space="preserve">Kampania </w:t>
      </w:r>
      <w:r w:rsidR="00EC64E1">
        <w:t xml:space="preserve">w serwisach </w:t>
      </w:r>
      <w:r w:rsidRPr="00E35760">
        <w:t>będzie miała charakter ciąg</w:t>
      </w:r>
      <w:r w:rsidR="00A54E47">
        <w:t>ły, ze szczególnym natężeniem w </w:t>
      </w:r>
      <w:r w:rsidRPr="00E35760">
        <w:t>czasie promocji organizowanych wydar</w:t>
      </w:r>
      <w:r w:rsidR="00D34ACD" w:rsidRPr="00E35760">
        <w:t>zeń edukacyjn</w:t>
      </w:r>
      <w:r w:rsidR="00024182">
        <w:t>o-</w:t>
      </w:r>
      <w:r w:rsidR="001B18C6">
        <w:t>informacyjnych</w:t>
      </w:r>
      <w:r w:rsidR="0028166F">
        <w:t xml:space="preserve">, pikników, konferencji, </w:t>
      </w:r>
      <w:r w:rsidR="006140C5">
        <w:t>A</w:t>
      </w:r>
      <w:r w:rsidR="00EC64E1">
        <w:t>kcji Mural</w:t>
      </w:r>
      <w:r w:rsidR="0028166F">
        <w:t xml:space="preserve"> oraz ekspozycji na lokomotywie</w:t>
      </w:r>
      <w:r w:rsidRPr="00E35760">
        <w:t>.</w:t>
      </w:r>
    </w:p>
    <w:p w14:paraId="38587FE2" w14:textId="54E5D022" w:rsidR="00D9537A" w:rsidRPr="00E35760" w:rsidRDefault="00D9537A" w:rsidP="00D9537A">
      <w:pPr>
        <w:pStyle w:val="Akapitzlist"/>
        <w:numPr>
          <w:ilvl w:val="4"/>
          <w:numId w:val="8"/>
        </w:numPr>
      </w:pPr>
      <w:r>
        <w:t>Wykonawca jest zobowiązany do produkcji</w:t>
      </w:r>
      <w:r w:rsidRPr="00A12C46">
        <w:t xml:space="preserve"> grafik </w:t>
      </w:r>
      <w:r>
        <w:t xml:space="preserve">do profilu </w:t>
      </w:r>
      <w:r w:rsidR="007D4588">
        <w:t>i</w:t>
      </w:r>
      <w:r>
        <w:t xml:space="preserve"> postów w </w:t>
      </w:r>
      <w:r w:rsidR="007D4588">
        <w:t>okresie trwania kampanii.</w:t>
      </w:r>
    </w:p>
    <w:p w14:paraId="2EE9966A" w14:textId="77777777" w:rsidR="009B2E25" w:rsidRDefault="00A5518D" w:rsidP="009B2E25">
      <w:pPr>
        <w:pStyle w:val="Akapitzlist"/>
        <w:numPr>
          <w:ilvl w:val="4"/>
          <w:numId w:val="8"/>
        </w:numPr>
      </w:pPr>
      <w:r>
        <w:t>Prowadzone</w:t>
      </w:r>
      <w:r w:rsidRPr="00E35760">
        <w:t xml:space="preserve"> </w:t>
      </w:r>
      <w:r w:rsidR="008C7D72" w:rsidRPr="00E35760">
        <w:t xml:space="preserve">przez wykonawcę profile będą sukcesywnie wypełniane przez </w:t>
      </w:r>
      <w:r w:rsidR="00CF3BFE">
        <w:t>W</w:t>
      </w:r>
      <w:r w:rsidR="008C7D72" w:rsidRPr="00E35760">
        <w:t>ykonawcę treścią w postaci wpisów (postów</w:t>
      </w:r>
      <w:r w:rsidR="00EC64E1">
        <w:t>)</w:t>
      </w:r>
      <w:r w:rsidR="008C7D72" w:rsidRPr="00E35760">
        <w:t>, grafik, materiałó</w:t>
      </w:r>
      <w:r w:rsidR="00EC64E1">
        <w:t xml:space="preserve">w audio i video </w:t>
      </w:r>
      <w:r w:rsidR="00EC64E1" w:rsidRPr="00E35760">
        <w:t>– co najmniej 3 </w:t>
      </w:r>
      <w:r w:rsidR="002512CC">
        <w:t xml:space="preserve">posty </w:t>
      </w:r>
      <w:r w:rsidR="00EC64E1" w:rsidRPr="00E35760">
        <w:t>tygodniowo</w:t>
      </w:r>
      <w:r w:rsidR="00343406">
        <w:t xml:space="preserve"> na każdym profil</w:t>
      </w:r>
      <w:r w:rsidR="002512CC">
        <w:t>u</w:t>
      </w:r>
      <w:r w:rsidR="00EC64E1">
        <w:t>.</w:t>
      </w:r>
      <w:r w:rsidR="00343406">
        <w:t xml:space="preserve"> Materiały zamieszczane na profilach muszą</w:t>
      </w:r>
      <w:r w:rsidR="00343406" w:rsidRPr="00E35760">
        <w:t xml:space="preserve"> uwzględniać wykorzystanie wszystkich działań prowadzonych w ramach kampanii.</w:t>
      </w:r>
    </w:p>
    <w:p w14:paraId="4419863E" w14:textId="6AD4686E" w:rsidR="009B2E25" w:rsidRDefault="009B2E25" w:rsidP="009B2E25">
      <w:pPr>
        <w:pStyle w:val="Akapitzlist"/>
        <w:numPr>
          <w:ilvl w:val="4"/>
          <w:numId w:val="8"/>
        </w:numPr>
      </w:pPr>
      <w:r>
        <w:t>M</w:t>
      </w:r>
      <w:r w:rsidRPr="00E35760">
        <w:t>ateriały do emisji w mediach społecznościowych</w:t>
      </w:r>
      <w:r>
        <w:t xml:space="preserve"> muszą być zgodne z konceptem kreatywnym oraz zaproponowanym planem działań w mediach społecznościowych. Propozycje będą wymagały uzgodnienia z Zamawiającym. Wszystkie materiały muszą zawierać oznakowanie:</w:t>
      </w:r>
      <w:r w:rsidRPr="0048433C">
        <w:t xml:space="preserve"> </w:t>
      </w:r>
      <w:r w:rsidRPr="00222E16">
        <w:t xml:space="preserve">logotyp UTK, logotyp </w:t>
      </w:r>
      <w:r w:rsidR="00ED790D">
        <w:t>„</w:t>
      </w:r>
      <w:r w:rsidRPr="00ED790D">
        <w:t>Kampanii Kolejowe ABC</w:t>
      </w:r>
      <w:r w:rsidR="00ED790D">
        <w:t>”</w:t>
      </w:r>
      <w:r w:rsidR="00A54E47">
        <w:t xml:space="preserve"> oraz </w:t>
      </w:r>
      <w:r w:rsidRPr="00222E16">
        <w:t>elementy graficzne obowiązujące dla Program</w:t>
      </w:r>
      <w:r w:rsidR="00500F0F">
        <w:t>u Operacyjnego Infrastruktura i </w:t>
      </w:r>
      <w:r w:rsidRPr="00222E16">
        <w:t>Środowisko 2014-2020</w:t>
      </w:r>
      <w:r w:rsidR="00426EDD">
        <w:t>.</w:t>
      </w:r>
    </w:p>
    <w:p w14:paraId="7C4CC81F" w14:textId="6DB7F717" w:rsidR="00343406" w:rsidRDefault="00343406" w:rsidP="00343406">
      <w:pPr>
        <w:pStyle w:val="Akapitzlist"/>
        <w:numPr>
          <w:ilvl w:val="4"/>
          <w:numId w:val="8"/>
        </w:numPr>
      </w:pPr>
      <w:r>
        <w:t>Profile, język oraz forma komunikacji zostaną dostosowane do specyfiki danego serwisu społecznościowego, przy zachowaniu spójności przekazu</w:t>
      </w:r>
      <w:r w:rsidR="00295E86">
        <w:t xml:space="preserve"> z platformą kreatywną</w:t>
      </w:r>
      <w:r>
        <w:t>.</w:t>
      </w:r>
    </w:p>
    <w:p w14:paraId="1AE59653" w14:textId="43FF7B5C" w:rsidR="00343406" w:rsidRDefault="00343406" w:rsidP="00343406">
      <w:pPr>
        <w:pStyle w:val="Akapitzlist"/>
        <w:numPr>
          <w:ilvl w:val="4"/>
          <w:numId w:val="8"/>
        </w:numPr>
      </w:pPr>
      <w:r>
        <w:lastRenderedPageBreak/>
        <w:t xml:space="preserve">Komunikacja z odbiorcami </w:t>
      </w:r>
      <w:r w:rsidR="00D9537A">
        <w:t>musi</w:t>
      </w:r>
      <w:r>
        <w:t xml:space="preserve"> być utrzymana w tonie bezpośrednim, szczerym i życzliwym, zrozumiałym i wiarygodnym. Wyraźnie powinna zachęcać do podjęcia aktywności przez użytkowników.</w:t>
      </w:r>
    </w:p>
    <w:p w14:paraId="7172A59B" w14:textId="6B1CC002" w:rsidR="007E1652" w:rsidRDefault="00343406" w:rsidP="007E1652">
      <w:pPr>
        <w:pStyle w:val="Akapitzlist"/>
        <w:numPr>
          <w:ilvl w:val="4"/>
          <w:numId w:val="8"/>
        </w:numPr>
      </w:pPr>
      <w:r>
        <w:t xml:space="preserve">Wykonawca </w:t>
      </w:r>
      <w:r w:rsidR="00D9537A">
        <w:t xml:space="preserve">jest odpowiedzialny za moderację profili, czyli </w:t>
      </w:r>
      <w:r w:rsidR="00706CEB">
        <w:t>stymulowanie</w:t>
      </w:r>
      <w:r w:rsidR="00D9537A" w:rsidRPr="00A12C46">
        <w:t xml:space="preserve"> </w:t>
      </w:r>
      <w:r w:rsidR="00D9537A">
        <w:t>aktywności użytkowników, analizę</w:t>
      </w:r>
      <w:r w:rsidR="00D9537A" w:rsidRPr="00A12C46">
        <w:t xml:space="preserve"> wpisów, odpisywanie na komentarze</w:t>
      </w:r>
      <w:r w:rsidR="00426EDD">
        <w:t>, moderację dyskusji, usuwanie treści niezgodnych z założeniami kampanii</w:t>
      </w:r>
      <w:r w:rsidR="00D9537A">
        <w:t xml:space="preserve">. Wykonawca </w:t>
      </w:r>
      <w:r>
        <w:t xml:space="preserve">będzie prowadził aktywizację użytkowników z wykorzystaniem np. prostych aplikacji, konkursów, gier </w:t>
      </w:r>
      <w:r w:rsidR="007E1652">
        <w:t xml:space="preserve">online, moderowania dyskusji </w:t>
      </w:r>
      <w:r>
        <w:t>oraz innych dostępnych narzędzi</w:t>
      </w:r>
      <w:r w:rsidR="007E1652">
        <w:t>. Aktywność w mediach społecznościowych powinna podtrzymywa</w:t>
      </w:r>
      <w:r w:rsidR="00176A09">
        <w:t>ć stałe zainteresowanie p</w:t>
      </w:r>
      <w:r w:rsidR="007E1652">
        <w:t xml:space="preserve">rojektem „Kampania Kolejowe ABC” i aktywizować odbiorców zgodnie z celami kampanii. Wykonawca zapewni stałą komunikację z użytkownikami w celu umożliwienia </w:t>
      </w:r>
      <w:r w:rsidR="00FD03FF">
        <w:t>niezwłocznego</w:t>
      </w:r>
      <w:r w:rsidR="007E1652">
        <w:t xml:space="preserve"> łagodzenia ewentualnych konfliktów</w:t>
      </w:r>
      <w:r w:rsidR="00426EDD">
        <w:t xml:space="preserve"> oraz szybką reakcję na </w:t>
      </w:r>
      <w:r w:rsidR="007B7670">
        <w:t>zapotrzebowania zgłaszane przez użytkowników (np. odpowiedzi na zadane zapytania itp.).</w:t>
      </w:r>
    </w:p>
    <w:p w14:paraId="64751FAB" w14:textId="6FB705F2" w:rsidR="00343406" w:rsidRPr="00E35760" w:rsidRDefault="007B7670" w:rsidP="007E1652">
      <w:pPr>
        <w:pStyle w:val="Akapitzlist"/>
        <w:numPr>
          <w:ilvl w:val="4"/>
          <w:numId w:val="8"/>
        </w:numPr>
      </w:pPr>
      <w:r>
        <w:t xml:space="preserve">Dodatkowo </w:t>
      </w:r>
      <w:r w:rsidR="007E1652">
        <w:t>Zamawiając</w:t>
      </w:r>
      <w:r>
        <w:t>y będzie miał możliwość</w:t>
      </w:r>
      <w:r w:rsidR="007E1652">
        <w:t xml:space="preserve"> samodzielne</w:t>
      </w:r>
      <w:r>
        <w:t>go prowadzenia</w:t>
      </w:r>
      <w:r w:rsidR="007E1652">
        <w:t xml:space="preserve"> działań na profilach kampanii w mediach społecznościowych (w tym dokonywanie wpisów, umieszczanie informacji, zdjęć, artykułów, m</w:t>
      </w:r>
      <w:r w:rsidR="009D4967">
        <w:t>ateriałów audiowizualnych itp.)</w:t>
      </w:r>
      <w:r w:rsidR="007E1652">
        <w:t>.</w:t>
      </w:r>
    </w:p>
    <w:p w14:paraId="4B7F4B0D" w14:textId="2F004670" w:rsidR="00403FE2" w:rsidRDefault="00403FE2" w:rsidP="00403FE2">
      <w:pPr>
        <w:pStyle w:val="Akapitzlist"/>
        <w:numPr>
          <w:ilvl w:val="4"/>
          <w:numId w:val="8"/>
        </w:numPr>
      </w:pPr>
      <w:r w:rsidRPr="00403FE2">
        <w:t xml:space="preserve">Działania </w:t>
      </w:r>
      <w:r>
        <w:t>muszą</w:t>
      </w:r>
      <w:r w:rsidRPr="00403FE2">
        <w:t xml:space="preserve"> być prowadzone zgodnie z </w:t>
      </w:r>
      <w:proofErr w:type="spellStart"/>
      <w:r w:rsidRPr="00403FE2">
        <w:t>ogólnoprzyjętymi</w:t>
      </w:r>
      <w:proofErr w:type="spellEnd"/>
      <w:r w:rsidRPr="00403FE2">
        <w:t xml:space="preserve"> „najlepszymi praktykami” </w:t>
      </w:r>
      <w:r>
        <w:t>w sposób umożliwiający</w:t>
      </w:r>
      <w:r w:rsidRPr="00403FE2">
        <w:t xml:space="preserve"> jak najbardziej efektywne dotarcie do grupy docelowej, maksymaliz</w:t>
      </w:r>
      <w:r w:rsidR="00643A22">
        <w:t>ację aktywności dotyczącej postów</w:t>
      </w:r>
      <w:r w:rsidRPr="00403FE2">
        <w:t xml:space="preserve">, liczby </w:t>
      </w:r>
      <w:proofErr w:type="spellStart"/>
      <w:r w:rsidRPr="00403FE2">
        <w:t>polubień</w:t>
      </w:r>
      <w:proofErr w:type="spellEnd"/>
      <w:r w:rsidR="009D4967">
        <w:t xml:space="preserve"> i </w:t>
      </w:r>
      <w:r w:rsidR="00C26CAE">
        <w:t xml:space="preserve">liczby </w:t>
      </w:r>
      <w:r w:rsidRPr="00403FE2">
        <w:t>fan</w:t>
      </w:r>
      <w:r w:rsidR="00C26CAE">
        <w:t>ów</w:t>
      </w:r>
      <w:r w:rsidRPr="00403FE2">
        <w:t xml:space="preserve"> </w:t>
      </w:r>
      <w:r w:rsidR="00C718A5">
        <w:t>profili</w:t>
      </w:r>
      <w:r w:rsidR="002B28BB">
        <w:t>.</w:t>
      </w:r>
    </w:p>
    <w:p w14:paraId="165F6F43" w14:textId="7A3C7E9F" w:rsidR="00870E0F" w:rsidRDefault="00870E0F" w:rsidP="00870E0F">
      <w:pPr>
        <w:pStyle w:val="Akapitzlist"/>
        <w:numPr>
          <w:ilvl w:val="4"/>
          <w:numId w:val="8"/>
        </w:numPr>
      </w:pPr>
      <w:r w:rsidRPr="00E35760">
        <w:t xml:space="preserve">Wykonawca zaplanuje </w:t>
      </w:r>
      <w:r w:rsidR="00343406">
        <w:t>działania na profilach oraz dział</w:t>
      </w:r>
      <w:r w:rsidR="00A54E47">
        <w:t>ania promujące profile tak, aby </w:t>
      </w:r>
      <w:r w:rsidR="00343406">
        <w:t xml:space="preserve">uzyskać jak największą liczbę </w:t>
      </w:r>
      <w:proofErr w:type="spellStart"/>
      <w:r w:rsidR="00343406">
        <w:t>polubień</w:t>
      </w:r>
      <w:proofErr w:type="spellEnd"/>
      <w:r w:rsidR="00977916">
        <w:t>/obserwujących</w:t>
      </w:r>
      <w:r w:rsidR="00343406">
        <w:t xml:space="preserve"> ww. profili.</w:t>
      </w:r>
      <w:r w:rsidR="00343406" w:rsidRPr="00E35760">
        <w:t xml:space="preserve"> </w:t>
      </w:r>
      <w:r w:rsidR="00343406">
        <w:t xml:space="preserve">Sposób prowadzenia działań musi zagwarantować </w:t>
      </w:r>
      <w:r w:rsidRPr="00E35760">
        <w:t xml:space="preserve">minimum </w:t>
      </w:r>
      <w:r w:rsidR="00FA29FC">
        <w:t>5</w:t>
      </w:r>
      <w:r w:rsidR="00E65F1F">
        <w:t xml:space="preserve"> 000 </w:t>
      </w:r>
      <w:proofErr w:type="spellStart"/>
      <w:r w:rsidR="00343406">
        <w:t>polubień</w:t>
      </w:r>
      <w:proofErr w:type="spellEnd"/>
      <w:r>
        <w:t xml:space="preserve"> profil</w:t>
      </w:r>
      <w:r w:rsidR="00343406">
        <w:t xml:space="preserve">u w serwisie Facebook, minimum </w:t>
      </w:r>
      <w:r w:rsidR="00FA29FC">
        <w:t>3</w:t>
      </w:r>
      <w:r w:rsidR="00343406">
        <w:t xml:space="preserve">000 </w:t>
      </w:r>
      <w:r w:rsidR="00977916">
        <w:t>obserwujących profil</w:t>
      </w:r>
      <w:r w:rsidR="00057ADB">
        <w:t xml:space="preserve"> w serwisie Instagram </w:t>
      </w:r>
      <w:r w:rsidR="00F60C5C">
        <w:t>(wyłącznie wśród użytkowników z polskim IP, czyli adresem urządzenia użytkownika)</w:t>
      </w:r>
      <w:r w:rsidR="00A54E47">
        <w:t>,</w:t>
      </w:r>
      <w:r w:rsidR="00003F88">
        <w:t xml:space="preserve"> przy z</w:t>
      </w:r>
      <w:r w:rsidR="00CF3BFE">
        <w:t>a</w:t>
      </w:r>
      <w:r w:rsidR="00003F88">
        <w:t>łożeniu</w:t>
      </w:r>
      <w:r w:rsidR="00343406">
        <w:t>,</w:t>
      </w:r>
      <w:r w:rsidR="00977916">
        <w:t xml:space="preserve"> że </w:t>
      </w:r>
      <w:r w:rsidR="00003F88">
        <w:t>minimu</w:t>
      </w:r>
      <w:r w:rsidR="00097414">
        <w:t xml:space="preserve">m 50% zostanie osiągnięte </w:t>
      </w:r>
      <w:r w:rsidR="00057ADB">
        <w:t>przed 1 września 2019 r</w:t>
      </w:r>
      <w:r w:rsidR="00097414">
        <w:t>.</w:t>
      </w:r>
    </w:p>
    <w:p w14:paraId="7DDE6767" w14:textId="427A8E6B" w:rsidR="00EC64E1" w:rsidRDefault="00EC64E1" w:rsidP="00EC64E1">
      <w:pPr>
        <w:pStyle w:val="Akapitzlist"/>
        <w:numPr>
          <w:ilvl w:val="4"/>
          <w:numId w:val="8"/>
        </w:numPr>
      </w:pPr>
      <w:r>
        <w:t>Po podpisaniu umowy Wykonawca w porozumieniu z Zamawiającym stworzy procedurę prowadzenia profili, w której zawrze:</w:t>
      </w:r>
    </w:p>
    <w:p w14:paraId="5831C736" w14:textId="77777777" w:rsidR="00EC64E1" w:rsidRDefault="00EC64E1" w:rsidP="00EC64E1">
      <w:pPr>
        <w:pStyle w:val="Akapitzlist"/>
        <w:numPr>
          <w:ilvl w:val="6"/>
          <w:numId w:val="8"/>
        </w:numPr>
      </w:pPr>
      <w:r>
        <w:t>opis sposobu administrowania profilami,</w:t>
      </w:r>
    </w:p>
    <w:p w14:paraId="08B458EF" w14:textId="712108DB" w:rsidR="00EC64E1" w:rsidRDefault="0047176F" w:rsidP="00EC64E1">
      <w:pPr>
        <w:pStyle w:val="Akapitzlist"/>
        <w:numPr>
          <w:ilvl w:val="6"/>
          <w:numId w:val="8"/>
        </w:numPr>
      </w:pPr>
      <w:r>
        <w:t xml:space="preserve">szczegółowy </w:t>
      </w:r>
      <w:r w:rsidR="00EC64E1">
        <w:t xml:space="preserve">plan </w:t>
      </w:r>
      <w:r w:rsidR="00532199">
        <w:t xml:space="preserve">realizacji </w:t>
      </w:r>
      <w:r w:rsidR="00EC64E1">
        <w:t>działań na profilach,</w:t>
      </w:r>
    </w:p>
    <w:p w14:paraId="7333A65C" w14:textId="1BF01BA3" w:rsidR="00816415" w:rsidRDefault="00EC64E1" w:rsidP="00816415">
      <w:pPr>
        <w:pStyle w:val="Akapitzlist"/>
        <w:numPr>
          <w:ilvl w:val="6"/>
          <w:numId w:val="8"/>
        </w:numPr>
      </w:pPr>
      <w:r>
        <w:t>strategię działania w przypadku ne</w:t>
      </w:r>
      <w:r w:rsidR="00A54E47">
        <w:t>gatywnych komentarzy, uwag dotyczących</w:t>
      </w:r>
      <w:r w:rsidR="00910F21">
        <w:t> </w:t>
      </w:r>
      <w:r>
        <w:t>pociągów/ przewoźników, uwag dotyczący</w:t>
      </w:r>
      <w:r w:rsidR="00A54E47">
        <w:t xml:space="preserve">ch opóźnień/ </w:t>
      </w:r>
      <w:proofErr w:type="spellStart"/>
      <w:r w:rsidR="00A54E47">
        <w:t>odwołań</w:t>
      </w:r>
      <w:proofErr w:type="spellEnd"/>
      <w:r w:rsidR="00A54E47">
        <w:t>, uwag dotyczących</w:t>
      </w:r>
      <w:r w:rsidR="00910F21">
        <w:t> </w:t>
      </w:r>
      <w:r>
        <w:t>pracowników Zamawiającego, uw</w:t>
      </w:r>
      <w:r w:rsidR="00A54E47">
        <w:t>ag dotyczących</w:t>
      </w:r>
      <w:r w:rsidR="00910F21">
        <w:t xml:space="preserve"> kwestii niezwiązanych z </w:t>
      </w:r>
      <w:r>
        <w:t>kampanią itp.</w:t>
      </w:r>
    </w:p>
    <w:p w14:paraId="1B35C12F" w14:textId="1092F72C" w:rsidR="00403FE2" w:rsidRPr="000A63C3" w:rsidRDefault="00403FE2" w:rsidP="00403FE2">
      <w:pPr>
        <w:pStyle w:val="Akapitzlist"/>
        <w:numPr>
          <w:ilvl w:val="4"/>
          <w:numId w:val="8"/>
        </w:numPr>
      </w:pPr>
      <w:r>
        <w:t>W trakcie realizacji umowy W</w:t>
      </w:r>
      <w:r w:rsidRPr="00E35760">
        <w:t xml:space="preserve">ykonawca </w:t>
      </w:r>
      <w:r>
        <w:t>będzie przygotowywał</w:t>
      </w:r>
      <w:r w:rsidRPr="00E35760">
        <w:t xml:space="preserve"> </w:t>
      </w:r>
      <w:r>
        <w:t xml:space="preserve">w uzgodnieniu z Zamawiającym comiesięczne szczegółowe plany </w:t>
      </w:r>
      <w:r w:rsidR="00532199">
        <w:t xml:space="preserve">realizacji </w:t>
      </w:r>
      <w:r>
        <w:t>działań</w:t>
      </w:r>
      <w:r w:rsidR="00916DA4" w:rsidRPr="00403FE2">
        <w:t xml:space="preserve"> dla </w:t>
      </w:r>
      <w:r>
        <w:t>kampanii prowadzonych w serwisach</w:t>
      </w:r>
      <w:r w:rsidR="00916DA4" w:rsidRPr="00403FE2">
        <w:t xml:space="preserve"> Facebook </w:t>
      </w:r>
      <w:r>
        <w:t>i Instagram</w:t>
      </w:r>
      <w:r w:rsidR="009B3553">
        <w:t xml:space="preserve">, zgodnie z </w:t>
      </w:r>
      <w:r w:rsidR="009B3553" w:rsidRPr="000A63C3">
        <w:t xml:space="preserve">załącznikiem nr 4 do </w:t>
      </w:r>
      <w:proofErr w:type="spellStart"/>
      <w:r w:rsidR="009B3553" w:rsidRPr="000A63C3">
        <w:t>OPZ</w:t>
      </w:r>
      <w:proofErr w:type="spellEnd"/>
      <w:r w:rsidR="009B3553" w:rsidRPr="000A63C3">
        <w:t xml:space="preserve"> pkt VII</w:t>
      </w:r>
      <w:r w:rsidRPr="000A63C3">
        <w:t xml:space="preserve">. </w:t>
      </w:r>
      <w:r w:rsidR="00426EDD">
        <w:t>W </w:t>
      </w:r>
      <w:r w:rsidR="00176A09" w:rsidRPr="000A63C3">
        <w:t>trakcie realizacji umowy W</w:t>
      </w:r>
      <w:r w:rsidR="00FD03FF" w:rsidRPr="000A63C3">
        <w:t>ykonawca będzie miał możliwość dokonania zmian w</w:t>
      </w:r>
      <w:r w:rsidR="00426EDD">
        <w:t> </w:t>
      </w:r>
      <w:r w:rsidR="00FD03FF" w:rsidRPr="000A63C3">
        <w:t>działaniach proponowanych w planach</w:t>
      </w:r>
      <w:r w:rsidR="00A54E47">
        <w:t xml:space="preserve"> realizacji działań</w:t>
      </w:r>
      <w:r w:rsidR="00FD03FF" w:rsidRPr="000A63C3">
        <w:t xml:space="preserve">. Zmiany muszą zostać zaakceptowane przez Zamawiającego. Wykonawca każdorazowo przekaże Zamawiającemu, w formie pisemnej, </w:t>
      </w:r>
      <w:r w:rsidR="00176A09" w:rsidRPr="000A63C3">
        <w:t>argumentację</w:t>
      </w:r>
      <w:r w:rsidR="00FD03FF" w:rsidRPr="000A63C3">
        <w:t xml:space="preserve"> wskazującą </w:t>
      </w:r>
      <w:r w:rsidR="00176A09" w:rsidRPr="000A63C3">
        <w:t>na konieczność dokonania zmian.</w:t>
      </w:r>
    </w:p>
    <w:p w14:paraId="5F34EBFC" w14:textId="119C0E2B" w:rsidR="0007737D" w:rsidRDefault="00176A09" w:rsidP="0007737D">
      <w:pPr>
        <w:pStyle w:val="Akapitzlist"/>
        <w:numPr>
          <w:ilvl w:val="4"/>
          <w:numId w:val="8"/>
        </w:numPr>
      </w:pPr>
      <w:r w:rsidRPr="000A63C3">
        <w:t>Po</w:t>
      </w:r>
      <w:r w:rsidR="0007737D" w:rsidRPr="000A63C3">
        <w:t xml:space="preserve"> zakoń</w:t>
      </w:r>
      <w:r w:rsidRPr="000A63C3">
        <w:t>czeniu</w:t>
      </w:r>
      <w:r w:rsidR="0007737D" w:rsidRPr="000A63C3">
        <w:t xml:space="preserve"> każdego miesiąca Wykonawca będzie przedstawiał Zamawiającemu częściowy raport z realizacji działań, zgodnie z załącznikiem nr </w:t>
      </w:r>
      <w:r w:rsidR="009B3553" w:rsidRPr="000A63C3">
        <w:t>5</w:t>
      </w:r>
      <w:r w:rsidR="0007737D">
        <w:t xml:space="preserve"> </w:t>
      </w:r>
      <w:r w:rsidR="00CF3BFE">
        <w:t xml:space="preserve">do </w:t>
      </w:r>
      <w:proofErr w:type="spellStart"/>
      <w:r w:rsidR="00CF3BFE">
        <w:t>OPZ</w:t>
      </w:r>
      <w:proofErr w:type="spellEnd"/>
      <w:r w:rsidR="00426EDD">
        <w:t xml:space="preserve"> 5 do </w:t>
      </w:r>
      <w:proofErr w:type="spellStart"/>
      <w:r w:rsidR="00426EDD">
        <w:t>OPZ</w:t>
      </w:r>
      <w:proofErr w:type="spellEnd"/>
      <w:r w:rsidR="00426EDD">
        <w:t xml:space="preserve"> pkt </w:t>
      </w:r>
      <w:r w:rsidR="009B3553">
        <w:t xml:space="preserve">I </w:t>
      </w:r>
      <w:proofErr w:type="spellStart"/>
      <w:r w:rsidR="009B3553">
        <w:t>ppkt</w:t>
      </w:r>
      <w:proofErr w:type="spellEnd"/>
      <w:r w:rsidR="009B3553">
        <w:t xml:space="preserve"> 7 oraz pkt VIII</w:t>
      </w:r>
      <w:r w:rsidR="00EE47CA">
        <w:t>, zawierający udokumentowane statystyki kampanii</w:t>
      </w:r>
      <w:r w:rsidR="009B3553">
        <w:t>.</w:t>
      </w:r>
    </w:p>
    <w:p w14:paraId="1EC76B42" w14:textId="117540FC" w:rsidR="0061115D" w:rsidRPr="00E35760" w:rsidRDefault="00343406" w:rsidP="00532199">
      <w:pPr>
        <w:pStyle w:val="Akapitzlist"/>
        <w:numPr>
          <w:ilvl w:val="4"/>
          <w:numId w:val="8"/>
        </w:numPr>
      </w:pPr>
      <w:r>
        <w:lastRenderedPageBreak/>
        <w:t xml:space="preserve">Priorytetem </w:t>
      </w:r>
      <w:proofErr w:type="spellStart"/>
      <w:r>
        <w:t>mediowym</w:t>
      </w:r>
      <w:proofErr w:type="spellEnd"/>
      <w:r>
        <w:t xml:space="preserve"> i kryterium oceny jest sumaryczna liczba </w:t>
      </w:r>
      <w:proofErr w:type="spellStart"/>
      <w:r>
        <w:t>polubień</w:t>
      </w:r>
      <w:proofErr w:type="spellEnd"/>
      <w:r w:rsidR="00977916">
        <w:t>/obserwujących</w:t>
      </w:r>
      <w:r>
        <w:t xml:space="preserve"> </w:t>
      </w:r>
      <w:r w:rsidR="00977916">
        <w:t xml:space="preserve">dot. </w:t>
      </w:r>
      <w:r>
        <w:t>wszystkich prowadzonych</w:t>
      </w:r>
      <w:r w:rsidR="00326ABA">
        <w:t xml:space="preserve"> prze</w:t>
      </w:r>
      <w:r w:rsidR="00125107">
        <w:t>z</w:t>
      </w:r>
      <w:r w:rsidR="00326ABA">
        <w:t xml:space="preserve"> Wykonawcę</w:t>
      </w:r>
      <w:r>
        <w:t xml:space="preserve"> profili</w:t>
      </w:r>
      <w:r w:rsidRPr="00E35760">
        <w:t xml:space="preserve"> „Kampanii K</w:t>
      </w:r>
      <w:r w:rsidR="00426EDD">
        <w:t>olejowego ABC” na dzień 30 </w:t>
      </w:r>
      <w:r w:rsidR="00125107">
        <w:t>listopada</w:t>
      </w:r>
      <w:r w:rsidRPr="00E35760">
        <w:t xml:space="preserve"> każdego kolejnego roku kampanii.</w:t>
      </w:r>
    </w:p>
    <w:p w14:paraId="104CC75A" w14:textId="77777777" w:rsidR="00D3334C" w:rsidRPr="00044461" w:rsidRDefault="00722028" w:rsidP="00044461">
      <w:pPr>
        <w:pStyle w:val="Akapitzlist"/>
        <w:rPr>
          <w:b/>
        </w:rPr>
      </w:pPr>
      <w:r w:rsidRPr="00044461">
        <w:rPr>
          <w:b/>
        </w:rPr>
        <w:t>Reklama zewnętrzna (</w:t>
      </w:r>
      <w:proofErr w:type="spellStart"/>
      <w:r w:rsidRPr="00044461">
        <w:rPr>
          <w:b/>
        </w:rPr>
        <w:t>outdoor</w:t>
      </w:r>
      <w:proofErr w:type="spellEnd"/>
      <w:r w:rsidRPr="00044461">
        <w:rPr>
          <w:b/>
        </w:rPr>
        <w:t>)</w:t>
      </w:r>
    </w:p>
    <w:p w14:paraId="38249E65" w14:textId="58ADDBE9" w:rsidR="009B3553" w:rsidRPr="00E35760" w:rsidRDefault="00264104" w:rsidP="009B3553">
      <w:pPr>
        <w:pStyle w:val="Akapitzlist"/>
        <w:numPr>
          <w:ilvl w:val="3"/>
          <w:numId w:val="8"/>
        </w:numPr>
      </w:pPr>
      <w:r w:rsidRPr="00E35760">
        <w:t xml:space="preserve">Wykonawca </w:t>
      </w:r>
      <w:r w:rsidR="00BC1FD2" w:rsidRPr="00E35760">
        <w:t xml:space="preserve">zaplanuje oraz zrealizuje kampanię </w:t>
      </w:r>
      <w:r w:rsidR="00106A0C" w:rsidRPr="00E35760">
        <w:t xml:space="preserve">na nośnikach reklamy zewnętrznej typu </w:t>
      </w:r>
      <w:r w:rsidR="003127A5">
        <w:t xml:space="preserve">standard </w:t>
      </w:r>
      <w:r w:rsidR="00106A0C" w:rsidRPr="00E35760">
        <w:t>billboard</w:t>
      </w:r>
      <w:r w:rsidR="009B3553">
        <w:t xml:space="preserve">, a po </w:t>
      </w:r>
      <w:r w:rsidR="009B3553" w:rsidRPr="00E35760">
        <w:t xml:space="preserve">zakończeniu każdego z </w:t>
      </w:r>
      <w:r w:rsidR="00426EDD">
        <w:t>etapów, o których mowa w </w:t>
      </w:r>
      <w:r w:rsidR="009B3553">
        <w:t xml:space="preserve">harmonogramie stanowiącym załącznik nr 1 do </w:t>
      </w:r>
      <w:proofErr w:type="spellStart"/>
      <w:r w:rsidR="009B3553">
        <w:t>OPZ</w:t>
      </w:r>
      <w:proofErr w:type="spellEnd"/>
      <w:r w:rsidR="009B3553">
        <w:t>,</w:t>
      </w:r>
      <w:r w:rsidR="009B3553" w:rsidRPr="00E35760">
        <w:t xml:space="preserve"> przygotuje i przedstawi Zamawiającemu </w:t>
      </w:r>
      <w:r w:rsidR="001460CB">
        <w:t>raporty</w:t>
      </w:r>
      <w:r w:rsidR="009B3553" w:rsidRPr="00E35760">
        <w:t xml:space="preserve">, według </w:t>
      </w:r>
      <w:r w:rsidR="009B3553" w:rsidRPr="000A63C3">
        <w:t>załącznika nr 5</w:t>
      </w:r>
      <w:r w:rsidR="009B3553" w:rsidRPr="006A05A3">
        <w:t xml:space="preserve"> do</w:t>
      </w:r>
      <w:r w:rsidR="009B3553" w:rsidRPr="00E35760">
        <w:t xml:space="preserve"> </w:t>
      </w:r>
      <w:proofErr w:type="spellStart"/>
      <w:r w:rsidR="009B3553" w:rsidRPr="00E35760">
        <w:t>OPZ</w:t>
      </w:r>
      <w:proofErr w:type="spellEnd"/>
      <w:r w:rsidR="00426EDD">
        <w:t xml:space="preserve"> pkt I </w:t>
      </w:r>
      <w:proofErr w:type="spellStart"/>
      <w:r w:rsidR="00426EDD">
        <w:t>ppkt</w:t>
      </w:r>
      <w:proofErr w:type="spellEnd"/>
      <w:r w:rsidR="00426EDD">
        <w:t xml:space="preserve"> 4 oraz pkt </w:t>
      </w:r>
      <w:r w:rsidR="009B3553">
        <w:t>V.</w:t>
      </w:r>
    </w:p>
    <w:p w14:paraId="4D3FFDC2" w14:textId="77777777" w:rsidR="00EF6C32" w:rsidRPr="003A65D4" w:rsidRDefault="00EF6C32" w:rsidP="00024182">
      <w:pPr>
        <w:pStyle w:val="Akapitzlist"/>
        <w:numPr>
          <w:ilvl w:val="3"/>
          <w:numId w:val="8"/>
        </w:numPr>
      </w:pPr>
      <w:r w:rsidRPr="003A65D4">
        <w:t>Wykonawca zobowiązany jest do:</w:t>
      </w:r>
    </w:p>
    <w:p w14:paraId="39341626" w14:textId="2CC9DBB5" w:rsidR="00D64278" w:rsidRDefault="00D64278" w:rsidP="00024182">
      <w:pPr>
        <w:pStyle w:val="Akapitzlist"/>
        <w:numPr>
          <w:ilvl w:val="5"/>
          <w:numId w:val="8"/>
        </w:numPr>
      </w:pPr>
      <w:r>
        <w:t>wykonania projektów plakatów – Wykonawca wyprodukuje plakaty według ostatecznych, zaakceptowanych przez Zamawiającego wersji projektów,</w:t>
      </w:r>
    </w:p>
    <w:p w14:paraId="2AF6C7D5" w14:textId="4E416181" w:rsidR="00EB07AF" w:rsidRPr="003A65D4" w:rsidRDefault="00EF6C32" w:rsidP="00024182">
      <w:pPr>
        <w:pStyle w:val="Akapitzlist"/>
        <w:numPr>
          <w:ilvl w:val="5"/>
          <w:numId w:val="8"/>
        </w:numPr>
      </w:pPr>
      <w:r w:rsidRPr="003A65D4">
        <w:t>dokonania za</w:t>
      </w:r>
      <w:r w:rsidR="00EB07AF" w:rsidRPr="003A65D4">
        <w:t>kupu powierzchni reklamowych na</w:t>
      </w:r>
      <w:r w:rsidRPr="003A65D4">
        <w:t xml:space="preserve"> potrzeb</w:t>
      </w:r>
      <w:r w:rsidR="00EB07AF" w:rsidRPr="003A65D4">
        <w:t>y</w:t>
      </w:r>
      <w:r w:rsidRPr="003A65D4">
        <w:t xml:space="preserve"> ekspozycji materiałów reklamowych, </w:t>
      </w:r>
    </w:p>
    <w:p w14:paraId="585CED60" w14:textId="77777777" w:rsidR="00EB07AF" w:rsidRPr="003A65D4" w:rsidRDefault="00EF6C32" w:rsidP="00024182">
      <w:pPr>
        <w:pStyle w:val="Akapitzlist"/>
        <w:numPr>
          <w:ilvl w:val="5"/>
          <w:numId w:val="8"/>
        </w:numPr>
      </w:pPr>
      <w:r w:rsidRPr="003A65D4">
        <w:t>druku materiału reklamowego, a następ</w:t>
      </w:r>
      <w:r w:rsidR="003D3EC2" w:rsidRPr="003A65D4">
        <w:t>nie jego terminowego wyklejenia i </w:t>
      </w:r>
      <w:r w:rsidRPr="003A65D4">
        <w:t>eksponowania na wymienionych no</w:t>
      </w:r>
      <w:r w:rsidR="003D3EC2" w:rsidRPr="003A65D4">
        <w:t>śnikach,</w:t>
      </w:r>
    </w:p>
    <w:p w14:paraId="0D9063B4" w14:textId="77777777" w:rsidR="003A65D4" w:rsidRPr="003A65D4" w:rsidRDefault="00EF6C32" w:rsidP="003A65D4">
      <w:pPr>
        <w:pStyle w:val="Default"/>
        <w:numPr>
          <w:ilvl w:val="5"/>
          <w:numId w:val="8"/>
        </w:numPr>
        <w:autoSpaceDE/>
        <w:autoSpaceDN/>
        <w:adjustRightInd/>
        <w:spacing w:after="60"/>
        <w:jc w:val="both"/>
        <w:rPr>
          <w:rFonts w:ascii="Times New Roman" w:hAnsi="Times New Roman" w:cs="Times New Roman"/>
          <w:color w:val="000000" w:themeColor="text1"/>
        </w:rPr>
      </w:pPr>
      <w:r w:rsidRPr="003A65D4">
        <w:rPr>
          <w:rFonts w:ascii="Times New Roman" w:hAnsi="Times New Roman" w:cs="Times New Roman"/>
        </w:rPr>
        <w:t>kontroli jakości umieszczenia plakatów na ww. nośnikach, konserwacji ekspozycji</w:t>
      </w:r>
      <w:r w:rsidR="00672A25" w:rsidRPr="003A65D4">
        <w:rPr>
          <w:rFonts w:ascii="Times New Roman" w:hAnsi="Times New Roman" w:cs="Times New Roman"/>
        </w:rPr>
        <w:t xml:space="preserve"> </w:t>
      </w:r>
      <w:r w:rsidRPr="003A65D4">
        <w:rPr>
          <w:rFonts w:ascii="Times New Roman" w:hAnsi="Times New Roman" w:cs="Times New Roman"/>
        </w:rPr>
        <w:t>oraz wszelkich czynności niezbędnych do utrzymania</w:t>
      </w:r>
      <w:r w:rsidR="00EB07AF" w:rsidRPr="003A65D4">
        <w:rPr>
          <w:rFonts w:ascii="Times New Roman" w:hAnsi="Times New Roman" w:cs="Times New Roman"/>
        </w:rPr>
        <w:t xml:space="preserve"> wysokiego poziomu ekspozycji podczas</w:t>
      </w:r>
      <w:r w:rsidRPr="003A65D4">
        <w:rPr>
          <w:rFonts w:ascii="Times New Roman" w:hAnsi="Times New Roman" w:cs="Times New Roman"/>
        </w:rPr>
        <w:t xml:space="preserve"> </w:t>
      </w:r>
      <w:r w:rsidR="00EB07AF" w:rsidRPr="003A65D4">
        <w:rPr>
          <w:rFonts w:ascii="Times New Roman" w:hAnsi="Times New Roman" w:cs="Times New Roman"/>
        </w:rPr>
        <w:t>trwania kampanii reklamowej,</w:t>
      </w:r>
    </w:p>
    <w:p w14:paraId="493CB985" w14:textId="563F1CD1" w:rsidR="003A65D4" w:rsidRPr="00A620B7" w:rsidRDefault="003A65D4" w:rsidP="00A620B7">
      <w:pPr>
        <w:pStyle w:val="Default"/>
        <w:numPr>
          <w:ilvl w:val="5"/>
          <w:numId w:val="8"/>
        </w:numPr>
        <w:autoSpaceDE/>
        <w:autoSpaceDN/>
        <w:adjustRightInd/>
        <w:spacing w:after="60"/>
        <w:jc w:val="both"/>
        <w:rPr>
          <w:rFonts w:ascii="Times New Roman" w:hAnsi="Times New Roman" w:cs="Times New Roman"/>
          <w:color w:val="000000" w:themeColor="text1"/>
        </w:rPr>
      </w:pPr>
      <w:r w:rsidRPr="003A65D4">
        <w:rPr>
          <w:rFonts w:ascii="Times New Roman" w:hAnsi="Times New Roman" w:cs="Times New Roman"/>
        </w:rPr>
        <w:t xml:space="preserve">usunięcia materiałów z nośników po zakończeniu ekspozycji, </w:t>
      </w:r>
    </w:p>
    <w:p w14:paraId="4FC149AF" w14:textId="36C5DCFD" w:rsidR="00EF6C32" w:rsidRPr="00E35760" w:rsidRDefault="0007200F" w:rsidP="00024182">
      <w:pPr>
        <w:pStyle w:val="Akapitzlist"/>
        <w:numPr>
          <w:ilvl w:val="5"/>
          <w:numId w:val="8"/>
        </w:numPr>
      </w:pPr>
      <w:r w:rsidRPr="00E35760">
        <w:t>sporządzenia r</w:t>
      </w:r>
      <w:r w:rsidR="00EB07AF" w:rsidRPr="00E35760">
        <w:t>aport</w:t>
      </w:r>
      <w:r w:rsidRPr="00E35760">
        <w:t>u</w:t>
      </w:r>
      <w:r w:rsidR="00EB07AF" w:rsidRPr="00E35760">
        <w:t xml:space="preserve"> w formie elektronicznej z</w:t>
      </w:r>
      <w:r w:rsidR="00EF6C32" w:rsidRPr="00E35760">
        <w:t xml:space="preserve"> kontrol</w:t>
      </w:r>
      <w:r w:rsidR="00EB07AF" w:rsidRPr="00E35760">
        <w:t>i</w:t>
      </w:r>
      <w:r w:rsidR="00EF6C32" w:rsidRPr="00E35760">
        <w:t xml:space="preserve"> proces</w:t>
      </w:r>
      <w:r w:rsidR="00EB07AF" w:rsidRPr="00E35760">
        <w:t>u wyklejenia plakatów</w:t>
      </w:r>
      <w:r w:rsidR="008D7633">
        <w:t>, w terminie uzgodnionym z Zamawiającym,</w:t>
      </w:r>
      <w:r w:rsidR="00EB07AF" w:rsidRPr="00E35760">
        <w:t xml:space="preserve"> zawier</w:t>
      </w:r>
      <w:r w:rsidR="00EF6C32" w:rsidRPr="00E35760">
        <w:t>a</w:t>
      </w:r>
      <w:r w:rsidR="00F0423D">
        <w:t>jącego</w:t>
      </w:r>
      <w:r w:rsidR="00EF6C32" w:rsidRPr="00E35760">
        <w:t>:</w:t>
      </w:r>
    </w:p>
    <w:p w14:paraId="45349E69" w14:textId="245BB321" w:rsidR="00EF6C32" w:rsidRPr="00E35760" w:rsidRDefault="00EF6C32" w:rsidP="00024182">
      <w:pPr>
        <w:pStyle w:val="Akapitzlist"/>
        <w:numPr>
          <w:ilvl w:val="6"/>
          <w:numId w:val="8"/>
        </w:numPr>
      </w:pPr>
      <w:r w:rsidRPr="00E35760">
        <w:t xml:space="preserve">zdjęcia </w:t>
      </w:r>
      <w:r w:rsidR="00F0423D">
        <w:t>wszystkich nośników</w:t>
      </w:r>
      <w:r w:rsidRPr="00E35760">
        <w:t xml:space="preserve"> wraz z wyklejonym</w:t>
      </w:r>
      <w:r w:rsidR="00F0423D">
        <w:t>i plakatami</w:t>
      </w:r>
      <w:r w:rsidR="00EB07AF" w:rsidRPr="00E35760">
        <w:t>,</w:t>
      </w:r>
      <w:r w:rsidRPr="00E35760">
        <w:t xml:space="preserve"> </w:t>
      </w:r>
    </w:p>
    <w:p w14:paraId="0EADEF79" w14:textId="421F4CF5" w:rsidR="00EF6C32" w:rsidRPr="00E35760" w:rsidRDefault="00EF6C32" w:rsidP="00024182">
      <w:pPr>
        <w:pStyle w:val="Akapitzlist"/>
        <w:numPr>
          <w:ilvl w:val="6"/>
          <w:numId w:val="8"/>
        </w:numPr>
      </w:pPr>
      <w:r w:rsidRPr="00E35760">
        <w:t>opis zdjęcia zawierający informacje takie jak: nume</w:t>
      </w:r>
      <w:r w:rsidR="00532199">
        <w:t>r nośnika, ulica wraz </w:t>
      </w:r>
      <w:r w:rsidR="00672A25" w:rsidRPr="00E35760">
        <w:t xml:space="preserve">numerem, </w:t>
      </w:r>
      <w:r w:rsidRPr="00E35760">
        <w:t xml:space="preserve">na której się znajduje, datę wyklejenia danego nośnika. </w:t>
      </w:r>
    </w:p>
    <w:p w14:paraId="13EEC045" w14:textId="3A703C02" w:rsidR="00D64278" w:rsidRDefault="0021311C" w:rsidP="00D64278">
      <w:pPr>
        <w:pStyle w:val="Akapitzlist"/>
        <w:numPr>
          <w:ilvl w:val="3"/>
          <w:numId w:val="8"/>
        </w:numPr>
      </w:pPr>
      <w:r>
        <w:t>Założenia produkcyjne</w:t>
      </w:r>
    </w:p>
    <w:p w14:paraId="4952C346" w14:textId="35CEB529" w:rsidR="00D64278" w:rsidRDefault="00FD03FF" w:rsidP="00D64278">
      <w:pPr>
        <w:pStyle w:val="Akapitzlist"/>
        <w:numPr>
          <w:ilvl w:val="0"/>
          <w:numId w:val="0"/>
        </w:numPr>
        <w:ind w:left="907"/>
      </w:pPr>
      <w:r>
        <w:t>Dwa</w:t>
      </w:r>
      <w:r w:rsidR="00D64278" w:rsidRPr="00E35760">
        <w:t xml:space="preserve"> </w:t>
      </w:r>
      <w:r w:rsidR="00D64278">
        <w:t xml:space="preserve">różne </w:t>
      </w:r>
      <w:r>
        <w:t xml:space="preserve">projekty </w:t>
      </w:r>
      <w:r w:rsidR="00D64278">
        <w:t>pla</w:t>
      </w:r>
      <w:r>
        <w:t>katów</w:t>
      </w:r>
      <w:r w:rsidR="00D64278" w:rsidRPr="00E35760">
        <w:t xml:space="preserve"> do zamieszczenia na nośnikach reklamy zewnętrznej typu</w:t>
      </w:r>
      <w:r w:rsidR="00D64278">
        <w:t xml:space="preserve"> standard</w:t>
      </w:r>
      <w:r w:rsidR="00D64278" w:rsidRPr="00E35760">
        <w:t xml:space="preserve"> billboard, </w:t>
      </w:r>
      <w:r w:rsidR="00D64278">
        <w:t>zgodnie</w:t>
      </w:r>
      <w:r w:rsidR="00D64278" w:rsidRPr="00E35760">
        <w:t xml:space="preserve"> z założeniami, o których mowa w pkt</w:t>
      </w:r>
      <w:r w:rsidR="00532199">
        <w:t xml:space="preserve">. II </w:t>
      </w:r>
      <w:r w:rsidR="00D64278">
        <w:t>3.</w:t>
      </w:r>
      <w:r w:rsidR="00D64278" w:rsidRPr="00E35760">
        <w:t xml:space="preserve">, </w:t>
      </w:r>
      <w:r w:rsidR="00532199">
        <w:t>nawiązujących do </w:t>
      </w:r>
      <w:r w:rsidR="00D64278">
        <w:t xml:space="preserve">tematów bazowych kampanii, o których mowa w pkt II 3.3., </w:t>
      </w:r>
      <w:r w:rsidR="00D64278" w:rsidRPr="00E35760">
        <w:t>po </w:t>
      </w:r>
      <w:r w:rsidR="00532199">
        <w:t>jednym na każdy z </w:t>
      </w:r>
      <w:r w:rsidR="00D64278">
        <w:t>dwóch etapów.</w:t>
      </w:r>
    </w:p>
    <w:p w14:paraId="1365139F" w14:textId="490D7394" w:rsidR="00D64278" w:rsidRDefault="00D64278" w:rsidP="00D64278">
      <w:pPr>
        <w:pStyle w:val="Akapitzlist"/>
        <w:numPr>
          <w:ilvl w:val="4"/>
          <w:numId w:val="8"/>
        </w:numPr>
      </w:pPr>
      <w:r>
        <w:t>P</w:t>
      </w:r>
      <w:r w:rsidR="00FD03FF">
        <w:t>rojekty plakatów</w:t>
      </w:r>
      <w:r>
        <w:t xml:space="preserve"> muszą zawierać </w:t>
      </w:r>
      <w:r w:rsidRPr="00222E16">
        <w:t xml:space="preserve">oznakowanie: logotyp UTK, logotyp </w:t>
      </w:r>
      <w:r w:rsidR="00ED790D">
        <w:t>„</w:t>
      </w:r>
      <w:r w:rsidRPr="00ED790D">
        <w:t>Kampanii Kolejowe ABC</w:t>
      </w:r>
      <w:r w:rsidR="00ED790D">
        <w:t>”</w:t>
      </w:r>
      <w:r w:rsidRPr="00222E16">
        <w:t xml:space="preserve"> oraz elementy graficzne obowiązujące dla Programu Operacyjnego Infrastruktura i Środowisko 2014-2020</w:t>
      </w:r>
      <w:r>
        <w:t>.</w:t>
      </w:r>
    </w:p>
    <w:p w14:paraId="27AE64A6" w14:textId="4E750DB1" w:rsidR="00D64278" w:rsidRDefault="00D64278" w:rsidP="00D64278">
      <w:pPr>
        <w:pStyle w:val="Akapitzlist"/>
        <w:numPr>
          <w:ilvl w:val="4"/>
          <w:numId w:val="8"/>
        </w:numPr>
      </w:pPr>
      <w:r>
        <w:t xml:space="preserve">Wykonawca jest zobowiązany dostarczyć Zamawiającemu gotowe </w:t>
      </w:r>
      <w:r w:rsidR="00FD03FF">
        <w:t>projekty plakatów</w:t>
      </w:r>
      <w:r w:rsidR="00532199">
        <w:t xml:space="preserve"> w </w:t>
      </w:r>
      <w:r>
        <w:t>formatach .jpg, .</w:t>
      </w:r>
      <w:proofErr w:type="spellStart"/>
      <w:r>
        <w:t>png</w:t>
      </w:r>
      <w:proofErr w:type="spellEnd"/>
      <w:r>
        <w:t>, .pdf oraz p</w:t>
      </w:r>
      <w:r w:rsidR="00FD03FF">
        <w:t>rojekty plakatów</w:t>
      </w:r>
      <w:r>
        <w:t xml:space="preserve"> </w:t>
      </w:r>
      <w:r w:rsidR="00977916">
        <w:t>w wersji umożliwiającej edycję</w:t>
      </w:r>
      <w:r>
        <w:t>.</w:t>
      </w:r>
    </w:p>
    <w:p w14:paraId="6857FC62" w14:textId="77777777" w:rsidR="00D64278" w:rsidRPr="00E35760" w:rsidRDefault="00D64278" w:rsidP="00D64278">
      <w:pPr>
        <w:pStyle w:val="Akapitzlist"/>
        <w:numPr>
          <w:ilvl w:val="4"/>
          <w:numId w:val="8"/>
        </w:numPr>
      </w:pPr>
      <w:r>
        <w:t>Format i kolor:</w:t>
      </w:r>
    </w:p>
    <w:p w14:paraId="127A31C4" w14:textId="77777777" w:rsidR="00D64278" w:rsidRPr="00E35760" w:rsidRDefault="00D64278" w:rsidP="00D64278">
      <w:pPr>
        <w:pStyle w:val="Akapitzlist"/>
        <w:numPr>
          <w:ilvl w:val="5"/>
          <w:numId w:val="8"/>
        </w:numPr>
      </w:pPr>
      <w:r w:rsidRPr="00E35760">
        <w:t xml:space="preserve">format: min. </w:t>
      </w:r>
      <w:r w:rsidRPr="008E506C">
        <w:t xml:space="preserve">504:238 cm, </w:t>
      </w:r>
    </w:p>
    <w:p w14:paraId="7C78870D" w14:textId="3E952BC3" w:rsidR="00D64278" w:rsidRDefault="00D64278" w:rsidP="00D64278">
      <w:pPr>
        <w:pStyle w:val="Akapitzlist"/>
        <w:numPr>
          <w:ilvl w:val="5"/>
          <w:numId w:val="8"/>
        </w:numPr>
      </w:pPr>
      <w:r w:rsidRPr="008E506C">
        <w:t>kolor</w:t>
      </w:r>
      <w:r>
        <w:t xml:space="preserve"> 4+4.</w:t>
      </w:r>
    </w:p>
    <w:p w14:paraId="41C8B9D1" w14:textId="7EBAF6C2" w:rsidR="007561B9" w:rsidRPr="00E35760" w:rsidRDefault="00C64022" w:rsidP="00024182">
      <w:pPr>
        <w:pStyle w:val="Akapitzlist"/>
        <w:numPr>
          <w:ilvl w:val="3"/>
          <w:numId w:val="8"/>
        </w:numPr>
      </w:pPr>
      <w:r w:rsidRPr="00E35760">
        <w:t>Grupy docelowe</w:t>
      </w:r>
    </w:p>
    <w:p w14:paraId="4C8D5DFE" w14:textId="3D4702D0" w:rsidR="007561B9" w:rsidRPr="00E35760" w:rsidRDefault="00F0423D" w:rsidP="00024182">
      <w:pPr>
        <w:pStyle w:val="Akapitzlist"/>
        <w:numPr>
          <w:ilvl w:val="5"/>
          <w:numId w:val="8"/>
        </w:numPr>
      </w:pPr>
      <w:r>
        <w:t>D</w:t>
      </w:r>
      <w:r w:rsidR="0086049A" w:rsidRPr="00E35760">
        <w:t>zieci w wieku 4–</w:t>
      </w:r>
      <w:r w:rsidR="007561B9" w:rsidRPr="00E35760">
        <w:t>12 lat</w:t>
      </w:r>
      <w:r w:rsidR="006D28C9" w:rsidRPr="00E35760">
        <w:t>.</w:t>
      </w:r>
    </w:p>
    <w:p w14:paraId="665BB5A8" w14:textId="03993C9E" w:rsidR="007561B9" w:rsidRPr="00E35760" w:rsidRDefault="00F0423D" w:rsidP="00024182">
      <w:pPr>
        <w:pStyle w:val="Akapitzlist"/>
        <w:numPr>
          <w:ilvl w:val="5"/>
          <w:numId w:val="8"/>
        </w:numPr>
      </w:pPr>
      <w:r>
        <w:t>R</w:t>
      </w:r>
      <w:r w:rsidR="007561B9" w:rsidRPr="00E35760">
        <w:t>odzice</w:t>
      </w:r>
      <w:r>
        <w:t>,</w:t>
      </w:r>
      <w:r w:rsidR="0086049A" w:rsidRPr="00E35760">
        <w:t xml:space="preserve"> </w:t>
      </w:r>
      <w:r w:rsidRPr="00E35760">
        <w:t>opiekunowie</w:t>
      </w:r>
      <w:r>
        <w:t xml:space="preserve">, </w:t>
      </w:r>
      <w:r w:rsidRPr="00E35760">
        <w:t>nauczyciele i wychowawcy</w:t>
      </w:r>
      <w:r w:rsidR="0086049A" w:rsidRPr="00E35760">
        <w:t xml:space="preserve"> dzieci w wieku 4–</w:t>
      </w:r>
      <w:r w:rsidR="007561B9" w:rsidRPr="00E35760">
        <w:t>12 lat.</w:t>
      </w:r>
    </w:p>
    <w:p w14:paraId="6754ECCF" w14:textId="4A4837C0" w:rsidR="00264104" w:rsidRPr="00E35760" w:rsidRDefault="0021311C" w:rsidP="00024182">
      <w:pPr>
        <w:pStyle w:val="Akapitzlist"/>
        <w:numPr>
          <w:ilvl w:val="3"/>
          <w:numId w:val="8"/>
        </w:numPr>
      </w:pPr>
      <w:r>
        <w:t>Czas trwania kampanii</w:t>
      </w:r>
    </w:p>
    <w:p w14:paraId="18D86E96" w14:textId="0EDDCB9C" w:rsidR="003127A5" w:rsidRPr="000A63C3" w:rsidRDefault="00264104" w:rsidP="003127A5">
      <w:pPr>
        <w:pStyle w:val="Akapitzlist"/>
        <w:numPr>
          <w:ilvl w:val="4"/>
          <w:numId w:val="8"/>
        </w:numPr>
      </w:pPr>
      <w:r w:rsidRPr="00E35760">
        <w:lastRenderedPageBreak/>
        <w:t xml:space="preserve">Kampania ma być zaplanowana zgodnie z harmonogramem, </w:t>
      </w:r>
      <w:r w:rsidR="00F0423D">
        <w:t xml:space="preserve">stanowiącym </w:t>
      </w:r>
      <w:r w:rsidR="00532199">
        <w:t>załącznik nr </w:t>
      </w:r>
      <w:r w:rsidR="009B3553" w:rsidRPr="000A63C3">
        <w:t>1</w:t>
      </w:r>
      <w:r w:rsidR="00CF3BFE" w:rsidRPr="000A63C3">
        <w:t xml:space="preserve"> do </w:t>
      </w:r>
      <w:proofErr w:type="spellStart"/>
      <w:r w:rsidR="00CF3BFE" w:rsidRPr="000A63C3">
        <w:t>OPZ</w:t>
      </w:r>
      <w:proofErr w:type="spellEnd"/>
      <w:r w:rsidR="001521D6" w:rsidRPr="000A63C3">
        <w:t xml:space="preserve">. </w:t>
      </w:r>
      <w:r w:rsidRPr="000A63C3">
        <w:t>W każdym z 2 opisanych w harmonogramie etapów musi być eksponowana nowa kreacja.</w:t>
      </w:r>
    </w:p>
    <w:p w14:paraId="07F20A6C" w14:textId="3879D7E9" w:rsidR="003127A5" w:rsidRPr="000A63C3" w:rsidRDefault="00F46688" w:rsidP="002C187A">
      <w:pPr>
        <w:pStyle w:val="Akapitzlist"/>
        <w:numPr>
          <w:ilvl w:val="4"/>
          <w:numId w:val="8"/>
        </w:numPr>
      </w:pPr>
      <w:r>
        <w:t xml:space="preserve">Ekspozycja pierwszego projektu plakatu będzie trwała miesiąc. Nastąpi ona na początku pierwszego etapu kampanii lub w drugim etapie kampanii wskazanym </w:t>
      </w:r>
      <w:r>
        <w:br/>
        <w:t xml:space="preserve">w harmonogramie stanowiącym załącznik nr 1 do </w:t>
      </w:r>
      <w:proofErr w:type="spellStart"/>
      <w:r>
        <w:t>OPZ</w:t>
      </w:r>
      <w:proofErr w:type="spellEnd"/>
      <w:r>
        <w:t>. Ekspozycja drugiego plakatu będzie trwała miesiąc i nastąpi w pierwszym miesiącu ostatniego etapu kampanii</w:t>
      </w:r>
    </w:p>
    <w:p w14:paraId="66F00A0F" w14:textId="4F8F8B87" w:rsidR="0014462C" w:rsidRPr="000A63C3" w:rsidRDefault="001521D6" w:rsidP="00024182">
      <w:pPr>
        <w:pStyle w:val="Akapitzlist"/>
        <w:numPr>
          <w:ilvl w:val="3"/>
          <w:numId w:val="8"/>
        </w:numPr>
      </w:pPr>
      <w:r w:rsidRPr="000A63C3">
        <w:t>D</w:t>
      </w:r>
      <w:r w:rsidR="00264104" w:rsidRPr="000A63C3">
        <w:t xml:space="preserve">obór </w:t>
      </w:r>
      <w:r w:rsidR="0007200F" w:rsidRPr="000A63C3">
        <w:t xml:space="preserve">lokalizacji </w:t>
      </w:r>
      <w:r w:rsidR="00264104" w:rsidRPr="000A63C3">
        <w:t>nośników</w:t>
      </w:r>
    </w:p>
    <w:p w14:paraId="21BECEEC" w14:textId="06D7CB29" w:rsidR="0007200F" w:rsidRPr="00E35760" w:rsidRDefault="00264104" w:rsidP="00024182">
      <w:pPr>
        <w:pStyle w:val="Akapitzlist"/>
        <w:numPr>
          <w:ilvl w:val="4"/>
          <w:numId w:val="8"/>
        </w:numPr>
        <w:rPr>
          <w:color w:val="2F5597"/>
        </w:rPr>
      </w:pPr>
      <w:r w:rsidRPr="000A63C3">
        <w:t xml:space="preserve">W każdym z </w:t>
      </w:r>
      <w:r w:rsidR="00F0423D" w:rsidRPr="000A63C3">
        <w:t>2</w:t>
      </w:r>
      <w:r w:rsidRPr="000A63C3">
        <w:t xml:space="preserve"> etapów </w:t>
      </w:r>
      <w:r w:rsidR="0086049A" w:rsidRPr="000A63C3">
        <w:t>po</w:t>
      </w:r>
      <w:r w:rsidRPr="000A63C3">
        <w:t>winno być zaplanowane</w:t>
      </w:r>
      <w:r w:rsidR="005B00D6">
        <w:t xml:space="preserve"> po</w:t>
      </w:r>
      <w:r w:rsidRPr="000A63C3">
        <w:t xml:space="preserve"> minimum</w:t>
      </w:r>
      <w:r w:rsidR="005B00D6">
        <w:t xml:space="preserve"> </w:t>
      </w:r>
      <w:r w:rsidR="00CE4881" w:rsidRPr="000A63C3">
        <w:t>7</w:t>
      </w:r>
      <w:r w:rsidRPr="000A63C3">
        <w:t xml:space="preserve">00 </w:t>
      </w:r>
      <w:r w:rsidR="00532199">
        <w:t>ekspozycji na </w:t>
      </w:r>
      <w:r w:rsidR="0007200F" w:rsidRPr="000A63C3">
        <w:t>nośnik</w:t>
      </w:r>
      <w:r w:rsidR="004D0AB3" w:rsidRPr="000A63C3">
        <w:t>ach</w:t>
      </w:r>
      <w:r w:rsidRPr="000A63C3">
        <w:t xml:space="preserve"> </w:t>
      </w:r>
      <w:r w:rsidR="0007200F" w:rsidRPr="000A63C3">
        <w:t xml:space="preserve">reklamy zewnętrznej typu </w:t>
      </w:r>
      <w:r w:rsidR="003127A5" w:rsidRPr="000A63C3">
        <w:t xml:space="preserve">standard billboard o formacie </w:t>
      </w:r>
      <w:r w:rsidR="0007200F" w:rsidRPr="000A63C3">
        <w:t>5</w:t>
      </w:r>
      <w:r w:rsidR="003127A5" w:rsidRPr="000A63C3">
        <w:t>04 </w:t>
      </w:r>
      <w:r w:rsidR="0007200F" w:rsidRPr="000A63C3">
        <w:t>cm x 2</w:t>
      </w:r>
      <w:r w:rsidR="003127A5" w:rsidRPr="000A63C3">
        <w:t>38 </w:t>
      </w:r>
      <w:r w:rsidR="00F0423D" w:rsidRPr="000A63C3">
        <w:t>cm</w:t>
      </w:r>
      <w:r w:rsidR="007B60BF" w:rsidRPr="000A63C3">
        <w:t xml:space="preserve">, </w:t>
      </w:r>
      <w:r w:rsidR="00350FF9" w:rsidRPr="000A63C3">
        <w:br/>
      </w:r>
      <w:r w:rsidR="00F3278D" w:rsidRPr="000A63C3">
        <w:t xml:space="preserve">w </w:t>
      </w:r>
      <w:r w:rsidR="003127A5" w:rsidRPr="000A63C3">
        <w:t xml:space="preserve">miastach, o których mowa </w:t>
      </w:r>
      <w:r w:rsidR="009B3553" w:rsidRPr="000A63C3">
        <w:t>w załączniku nr</w:t>
      </w:r>
      <w:r w:rsidR="009B3553">
        <w:t xml:space="preserve"> 3 </w:t>
      </w:r>
      <w:r w:rsidR="004A4330">
        <w:t xml:space="preserve">do </w:t>
      </w:r>
      <w:proofErr w:type="spellStart"/>
      <w:r w:rsidR="004A4330">
        <w:t>OPZ</w:t>
      </w:r>
      <w:proofErr w:type="spellEnd"/>
      <w:r w:rsidR="003127A5">
        <w:t xml:space="preserve">. Liczba tablic </w:t>
      </w:r>
      <w:r w:rsidR="00350FF9">
        <w:br/>
      </w:r>
      <w:r w:rsidR="003127A5">
        <w:t>w poszczególnych miastach powinna być proporcjonalna do liczby ludności w tych miastach</w:t>
      </w:r>
      <w:r w:rsidR="0007200F" w:rsidRPr="00E35760">
        <w:t>.</w:t>
      </w:r>
    </w:p>
    <w:p w14:paraId="3014F5AC" w14:textId="3344041C" w:rsidR="0007200F" w:rsidRPr="00A630C5" w:rsidRDefault="00F46688" w:rsidP="00145F5D">
      <w:pPr>
        <w:pStyle w:val="Akapitzlist"/>
        <w:numPr>
          <w:ilvl w:val="4"/>
          <w:numId w:val="8"/>
        </w:numPr>
      </w:pPr>
      <w:r>
        <w:t xml:space="preserve">Wszystkie lokalizacje muszą być bardzo dobrze widoczne dla ruchu pieszego </w:t>
      </w:r>
      <w:r>
        <w:br/>
        <w:t xml:space="preserve">lub pieszego i kołowego. Powinny być zlokalizowane wyłącznie przy głównych ciągach komunikacyjnych lub w innych miejscach charakteryzujących się dużym ruchem. </w:t>
      </w:r>
      <w:r>
        <w:br/>
        <w:t xml:space="preserve">Co najmniej 20% tablic powinno być zlokalizowanych w sąsiedztwie dworców/stacji kolejowych, czyli na ruchliwych parkingach/placach przy samym dworcu lub </w:t>
      </w:r>
      <w:r>
        <w:br/>
        <w:t>na drogach dojazdowych do/z dworców w odległości nie większej niż 500 m od tych dworców, i charakteryzować się bardzo dobrą widocznością dla podróżnych korzystających z kolei</w:t>
      </w:r>
    </w:p>
    <w:p w14:paraId="060A3FCC" w14:textId="415F847B" w:rsidR="00FD4A92" w:rsidRPr="00ED3789" w:rsidRDefault="004A4330" w:rsidP="00673AAD">
      <w:pPr>
        <w:pStyle w:val="Akapitzlist"/>
        <w:numPr>
          <w:ilvl w:val="4"/>
          <w:numId w:val="8"/>
        </w:numPr>
        <w:rPr>
          <w:color w:val="auto"/>
        </w:rPr>
      </w:pPr>
      <w:r w:rsidRPr="000A63C3">
        <w:t>P</w:t>
      </w:r>
      <w:r w:rsidR="002344AC" w:rsidRPr="000A63C3">
        <w:t xml:space="preserve">rzed każdym z etapów kampanii wskazanych w harmonogramie, </w:t>
      </w:r>
      <w:r w:rsidR="00C72342" w:rsidRPr="000A63C3">
        <w:t xml:space="preserve">stanowiącym </w:t>
      </w:r>
      <w:r w:rsidR="009B3553" w:rsidRPr="000A63C3">
        <w:t>załącznik nr 1</w:t>
      </w:r>
      <w:r w:rsidRPr="000A63C3">
        <w:t xml:space="preserve"> </w:t>
      </w:r>
      <w:proofErr w:type="spellStart"/>
      <w:r w:rsidRPr="000A63C3">
        <w:t>OPZ</w:t>
      </w:r>
      <w:proofErr w:type="spellEnd"/>
      <w:r w:rsidR="002344AC" w:rsidRPr="000A63C3">
        <w:t xml:space="preserve">, </w:t>
      </w:r>
      <w:r w:rsidR="00EF6C32" w:rsidRPr="000A63C3">
        <w:t>Wykonawca przedstawi propozycję wszystkich lokalizacji</w:t>
      </w:r>
      <w:r w:rsidR="005B00D6">
        <w:t xml:space="preserve"> dla </w:t>
      </w:r>
      <w:r w:rsidR="002344AC" w:rsidRPr="000A63C3">
        <w:t>danego etapu</w:t>
      </w:r>
      <w:r w:rsidR="009B3553" w:rsidRPr="000A63C3">
        <w:t xml:space="preserve">, zgodnie z załącznikiem nr 4 do </w:t>
      </w:r>
      <w:proofErr w:type="spellStart"/>
      <w:r w:rsidR="009B3553" w:rsidRPr="000A63C3">
        <w:t>OPZ</w:t>
      </w:r>
      <w:proofErr w:type="spellEnd"/>
      <w:r w:rsidR="009B3553" w:rsidRPr="000A63C3">
        <w:t xml:space="preserve"> pkt IV</w:t>
      </w:r>
      <w:r w:rsidR="002344AC" w:rsidRPr="000A63C3">
        <w:t>.</w:t>
      </w:r>
      <w:r w:rsidR="00EF6C32" w:rsidRPr="00E35760">
        <w:t xml:space="preserve"> Zamawiający będzie miał prawo żądać </w:t>
      </w:r>
      <w:r w:rsidR="00EF6C32" w:rsidRPr="00ED3789">
        <w:rPr>
          <w:color w:val="auto"/>
        </w:rPr>
        <w:t xml:space="preserve">od Wykonawcy </w:t>
      </w:r>
      <w:r w:rsidR="002D756C" w:rsidRPr="00ED3789">
        <w:rPr>
          <w:color w:val="auto"/>
        </w:rPr>
        <w:t xml:space="preserve">aktualnego </w:t>
      </w:r>
      <w:r w:rsidR="0007200F" w:rsidRPr="00ED3789">
        <w:rPr>
          <w:color w:val="auto"/>
        </w:rPr>
        <w:t>zdjęcia danej lokalizacji w </w:t>
      </w:r>
      <w:r w:rsidR="00C72342" w:rsidRPr="00ED3789">
        <w:rPr>
          <w:color w:val="auto"/>
        </w:rPr>
        <w:t>formacie .jpg</w:t>
      </w:r>
      <w:r w:rsidR="00EF6C32" w:rsidRPr="00ED3789">
        <w:rPr>
          <w:color w:val="auto"/>
        </w:rPr>
        <w:t>.</w:t>
      </w:r>
      <w:r w:rsidR="007E1E97" w:rsidRPr="00ED3789">
        <w:rPr>
          <w:color w:val="auto"/>
        </w:rPr>
        <w:t xml:space="preserve"> </w:t>
      </w:r>
      <w:r w:rsidR="00425AE1" w:rsidRPr="00ED3789">
        <w:rPr>
          <w:color w:val="auto"/>
        </w:rPr>
        <w:t>L</w:t>
      </w:r>
      <w:r w:rsidR="007E1E97" w:rsidRPr="00ED3789">
        <w:rPr>
          <w:color w:val="auto"/>
        </w:rPr>
        <w:t>okalizacje zostaną uzgodnione z Zamawiającym.</w:t>
      </w:r>
    </w:p>
    <w:p w14:paraId="594B7948" w14:textId="3C8AC660" w:rsidR="00FD4A92" w:rsidRPr="00ED3789" w:rsidRDefault="00FD4A92" w:rsidP="00C72342">
      <w:pPr>
        <w:pStyle w:val="Akapitzlist"/>
        <w:numPr>
          <w:ilvl w:val="4"/>
          <w:numId w:val="8"/>
        </w:numPr>
        <w:rPr>
          <w:color w:val="auto"/>
        </w:rPr>
      </w:pPr>
      <w:r w:rsidRPr="00ED3789">
        <w:rPr>
          <w:color w:val="auto"/>
        </w:rPr>
        <w:t>Plakaty powinny być wykonane z materiałów trwałych, odpornych na zanieczyszczenia</w:t>
      </w:r>
      <w:r w:rsidR="00673AAD" w:rsidRPr="00ED3789">
        <w:rPr>
          <w:color w:val="auto"/>
        </w:rPr>
        <w:t xml:space="preserve"> i niekorzystne warunki</w:t>
      </w:r>
      <w:r w:rsidRPr="00ED3789">
        <w:rPr>
          <w:color w:val="auto"/>
        </w:rPr>
        <w:t xml:space="preserve">, </w:t>
      </w:r>
      <w:r w:rsidR="00506BB6" w:rsidRPr="00ED3789">
        <w:rPr>
          <w:color w:val="auto"/>
        </w:rPr>
        <w:t>przeznaczonych</w:t>
      </w:r>
      <w:r w:rsidRPr="00ED3789">
        <w:rPr>
          <w:color w:val="auto"/>
        </w:rPr>
        <w:t xml:space="preserve"> </w:t>
      </w:r>
      <w:r w:rsidR="00673AAD" w:rsidRPr="00ED3789">
        <w:rPr>
          <w:color w:val="auto"/>
        </w:rPr>
        <w:t>do ekspozycji</w:t>
      </w:r>
      <w:r w:rsidRPr="00ED3789">
        <w:rPr>
          <w:color w:val="auto"/>
        </w:rPr>
        <w:t xml:space="preserve"> zewnętrzne</w:t>
      </w:r>
      <w:r w:rsidR="00673AAD" w:rsidRPr="00ED3789">
        <w:rPr>
          <w:color w:val="auto"/>
        </w:rPr>
        <w:t>j</w:t>
      </w:r>
      <w:r w:rsidRPr="00ED3789">
        <w:rPr>
          <w:color w:val="auto"/>
        </w:rPr>
        <w:t>.</w:t>
      </w:r>
    </w:p>
    <w:p w14:paraId="314266CA" w14:textId="39453667" w:rsidR="0007200F" w:rsidRPr="00E35760" w:rsidRDefault="00EF6C32" w:rsidP="00FD4A92">
      <w:pPr>
        <w:pStyle w:val="Akapitzlist"/>
        <w:numPr>
          <w:ilvl w:val="3"/>
          <w:numId w:val="8"/>
        </w:numPr>
      </w:pPr>
      <w:r w:rsidRPr="00ED3789">
        <w:rPr>
          <w:color w:val="auto"/>
        </w:rPr>
        <w:t xml:space="preserve">W przypadku zniszczenia </w:t>
      </w:r>
      <w:r w:rsidRPr="00E35760">
        <w:t xml:space="preserve">bądź uszkodzenia nośnika, na którym wyeksponowany będzie plakat, Wykonawca w ciągu </w:t>
      </w:r>
      <w:r w:rsidR="00FD4A92">
        <w:t>3</w:t>
      </w:r>
      <w:r w:rsidR="00C72342">
        <w:t xml:space="preserve"> dni od momentu</w:t>
      </w:r>
      <w:r w:rsidRPr="00E35760">
        <w:t xml:space="preserve"> powzięc</w:t>
      </w:r>
      <w:r w:rsidR="005B00D6">
        <w:t>ia informacji o zniszczeniu lub </w:t>
      </w:r>
      <w:r w:rsidRPr="00E35760">
        <w:t xml:space="preserve">uszkodzeniu plakatów bądź zgłoszenia takiej informacji przez Zamawiającego, </w:t>
      </w:r>
      <w:r w:rsidR="00366DDC">
        <w:br/>
      </w:r>
      <w:r w:rsidRPr="00E35760">
        <w:t xml:space="preserve">w porozumieniu z Zamawiającym, wyklei plakat na innym nośniku, spełniającym kryteria zawarte w </w:t>
      </w:r>
      <w:proofErr w:type="spellStart"/>
      <w:r w:rsidRPr="00E35760">
        <w:t>OPZ</w:t>
      </w:r>
      <w:proofErr w:type="spellEnd"/>
      <w:r w:rsidRPr="00E35760">
        <w:t>.</w:t>
      </w:r>
    </w:p>
    <w:p w14:paraId="5B6E2A00" w14:textId="7C4B3FCA" w:rsidR="00CD4FF1" w:rsidRPr="00E35760" w:rsidRDefault="00E4505D" w:rsidP="00FD4A92">
      <w:pPr>
        <w:pStyle w:val="Akapitzlist"/>
        <w:numPr>
          <w:ilvl w:val="3"/>
          <w:numId w:val="8"/>
        </w:numPr>
      </w:pPr>
      <w:r w:rsidRPr="00E35760">
        <w:t xml:space="preserve">Priorytet </w:t>
      </w:r>
      <w:proofErr w:type="spellStart"/>
      <w:r w:rsidRPr="00E35760">
        <w:t>mediowy</w:t>
      </w:r>
      <w:proofErr w:type="spellEnd"/>
    </w:p>
    <w:p w14:paraId="0B19B7D4" w14:textId="77445DD4" w:rsidR="009B3553" w:rsidRPr="00E35760" w:rsidRDefault="00CD4FF1" w:rsidP="00426EDD">
      <w:pPr>
        <w:pStyle w:val="Akapitzlist"/>
        <w:numPr>
          <w:ilvl w:val="0"/>
          <w:numId w:val="0"/>
        </w:numPr>
        <w:ind w:left="1134"/>
      </w:pPr>
      <w:r w:rsidRPr="00E35760">
        <w:t xml:space="preserve">Priorytetem </w:t>
      </w:r>
      <w:proofErr w:type="spellStart"/>
      <w:r w:rsidRPr="00E35760">
        <w:t>m</w:t>
      </w:r>
      <w:r w:rsidR="0086049A" w:rsidRPr="00E35760">
        <w:t>ediowym</w:t>
      </w:r>
      <w:proofErr w:type="spellEnd"/>
      <w:r w:rsidR="0021311C">
        <w:t xml:space="preserve"> </w:t>
      </w:r>
      <w:r w:rsidR="0007200F" w:rsidRPr="00E35760">
        <w:t>jest</w:t>
      </w:r>
      <w:r w:rsidR="0086049A" w:rsidRPr="00E35760">
        <w:t xml:space="preserve"> liczba </w:t>
      </w:r>
      <w:r w:rsidR="009F798B">
        <w:t>nośników,</w:t>
      </w:r>
      <w:r w:rsidR="0086049A" w:rsidRPr="00E35760">
        <w:t xml:space="preserve"> widoczność</w:t>
      </w:r>
      <w:r w:rsidR="00E4505D" w:rsidRPr="00E35760">
        <w:t xml:space="preserve"> lokalizacji</w:t>
      </w:r>
      <w:r w:rsidR="009F798B" w:rsidRPr="009F798B">
        <w:t xml:space="preserve"> </w:t>
      </w:r>
      <w:r w:rsidR="009F798B">
        <w:t>oraz odsetek tablic w bezpośrednim sąsiedztwie dworców</w:t>
      </w:r>
      <w:r w:rsidR="004A4330">
        <w:t xml:space="preserve"> kolejowych</w:t>
      </w:r>
      <w:r w:rsidR="00374EAF" w:rsidRPr="00E35760">
        <w:t>.</w:t>
      </w:r>
    </w:p>
    <w:p w14:paraId="16D22CFF" w14:textId="0A736254" w:rsidR="00D3334C" w:rsidRPr="00A630C5" w:rsidRDefault="006D28C9" w:rsidP="00FD4A92">
      <w:pPr>
        <w:pStyle w:val="Akapitzlist"/>
        <w:rPr>
          <w:b/>
        </w:rPr>
      </w:pPr>
      <w:r w:rsidRPr="00A630C5">
        <w:rPr>
          <w:b/>
        </w:rPr>
        <w:t xml:space="preserve">Akcja </w:t>
      </w:r>
      <w:r w:rsidR="00E65073">
        <w:rPr>
          <w:b/>
        </w:rPr>
        <w:t>Mural</w:t>
      </w:r>
    </w:p>
    <w:p w14:paraId="2FD3D377" w14:textId="79CCB8EE" w:rsidR="009B3553" w:rsidRDefault="00E739F8" w:rsidP="009B3553">
      <w:pPr>
        <w:pStyle w:val="Akapitzlist"/>
        <w:numPr>
          <w:ilvl w:val="3"/>
          <w:numId w:val="8"/>
        </w:numPr>
      </w:pPr>
      <w:r w:rsidRPr="00E35760">
        <w:t>Zadaniem Wykonawcy jest zaprojektowanie i stworzenie jednego muralu</w:t>
      </w:r>
      <w:r w:rsidR="004A3611">
        <w:t xml:space="preserve"> tematycznie związanego z realizowaną „Kampanią Kolejowe ABC”</w:t>
      </w:r>
      <w:r w:rsidRPr="00E35760">
        <w:t xml:space="preserve"> w lokalizacji miejskiej</w:t>
      </w:r>
      <w:r w:rsidR="00C72342">
        <w:t>,</w:t>
      </w:r>
      <w:r w:rsidRPr="00E35760">
        <w:t xml:space="preserve"> </w:t>
      </w:r>
      <w:r w:rsidR="00C72342">
        <w:t xml:space="preserve">zaproponowanej przez Wykonawcę i </w:t>
      </w:r>
      <w:r w:rsidRPr="00E35760">
        <w:t>uzgodnionej z Zamawiającym</w:t>
      </w:r>
      <w:r w:rsidR="00C72342">
        <w:t>,</w:t>
      </w:r>
      <w:r w:rsidRPr="00E35760">
        <w:t xml:space="preserve"> </w:t>
      </w:r>
      <w:r w:rsidR="00366DDC">
        <w:br/>
      </w:r>
      <w:r w:rsidRPr="00E35760">
        <w:t xml:space="preserve">o wymiarach co najmniej </w:t>
      </w:r>
      <w:r w:rsidR="005565D0">
        <w:t>2</w:t>
      </w:r>
      <w:r w:rsidR="006230C5" w:rsidRPr="00E35760">
        <w:t>0</w:t>
      </w:r>
      <w:r w:rsidR="00F83B12" w:rsidRPr="00E35760">
        <w:t>0</w:t>
      </w:r>
      <w:r w:rsidRPr="00E35760">
        <w:t> </w:t>
      </w:r>
      <w:proofErr w:type="spellStart"/>
      <w:r w:rsidRPr="00E35760">
        <w:t>m</w:t>
      </w:r>
      <w:r w:rsidR="00C72342">
        <w:rPr>
          <w:vertAlign w:val="superscript"/>
        </w:rPr>
        <w:t>2</w:t>
      </w:r>
      <w:proofErr w:type="spellEnd"/>
      <w:r w:rsidR="004A3611">
        <w:t xml:space="preserve">. </w:t>
      </w:r>
      <w:r w:rsidRPr="00E35760">
        <w:t>W tym celu Wykonawca zorganizuje</w:t>
      </w:r>
      <w:r w:rsidR="0007200F" w:rsidRPr="00E35760">
        <w:t xml:space="preserve"> i </w:t>
      </w:r>
      <w:r w:rsidRPr="00E35760">
        <w:t xml:space="preserve">przeprowadzi </w:t>
      </w:r>
      <w:r w:rsidR="004A3611">
        <w:t xml:space="preserve">wśród dzieci z grupy docelowej </w:t>
      </w:r>
      <w:r w:rsidRPr="00E35760">
        <w:t xml:space="preserve">konkurs na stworzenie najciekawszej grafiki – projektu muralu, którego przesłaniem będzie bezpieczeństwo na obszarach kolejowych. </w:t>
      </w:r>
      <w:r w:rsidR="007662F0">
        <w:t>Regulamin konkursu musi zostać zaakceptowany przez Zamawiającego.</w:t>
      </w:r>
      <w:r w:rsidR="004A3611">
        <w:t xml:space="preserve"> Przeprowadzeniu konkursu </w:t>
      </w:r>
      <w:r w:rsidR="004A3611">
        <w:lastRenderedPageBreak/>
        <w:t>będzie towarzyszyła akcja promocyjna zaproponowana, przygotowana i skoordynowana przez Wykonawcę.</w:t>
      </w:r>
    </w:p>
    <w:p w14:paraId="74ADFB81" w14:textId="1C63F136" w:rsidR="009B3553" w:rsidRDefault="004C2B77" w:rsidP="009B3553">
      <w:pPr>
        <w:pStyle w:val="Akapitzlist"/>
        <w:numPr>
          <w:ilvl w:val="3"/>
          <w:numId w:val="8"/>
        </w:numPr>
      </w:pPr>
      <w:r>
        <w:t xml:space="preserve">W trakcie realizacji umowy w terminie uzgodnionym podczas spotkania organizacyjnego Wykonawca przedstawi plan działań dotyczący akcji, zgodnie z </w:t>
      </w:r>
      <w:r w:rsidRPr="000A63C3">
        <w:t xml:space="preserve">załącznikiem nr 4 do </w:t>
      </w:r>
      <w:proofErr w:type="spellStart"/>
      <w:r w:rsidRPr="000A63C3">
        <w:t>OPZ</w:t>
      </w:r>
      <w:proofErr w:type="spellEnd"/>
      <w:r w:rsidRPr="000A63C3">
        <w:t xml:space="preserve"> pkt V. </w:t>
      </w:r>
      <w:r w:rsidR="009B3553" w:rsidRPr="000A63C3">
        <w:t xml:space="preserve">Po zakończeniu akcji Wykonawca przygotuje i przedstawi Zamawiającemu </w:t>
      </w:r>
      <w:r w:rsidR="001460CB" w:rsidRPr="000A63C3">
        <w:t>raport</w:t>
      </w:r>
      <w:r w:rsidR="009B3553" w:rsidRPr="000A63C3">
        <w:t xml:space="preserve"> </w:t>
      </w:r>
      <w:r w:rsidR="00366DDC" w:rsidRPr="000A63C3">
        <w:br/>
      </w:r>
      <w:r w:rsidR="009B3553" w:rsidRPr="000A63C3">
        <w:t xml:space="preserve">z realizacji akcji, według załącznika nr </w:t>
      </w:r>
      <w:r w:rsidR="009B3553">
        <w:t>5</w:t>
      </w:r>
      <w:r w:rsidR="009B3553" w:rsidRPr="006A05A3">
        <w:t xml:space="preserve"> do</w:t>
      </w:r>
      <w:r w:rsidR="009B3553" w:rsidRPr="00E35760">
        <w:t xml:space="preserve"> </w:t>
      </w:r>
      <w:proofErr w:type="spellStart"/>
      <w:r w:rsidR="009B3553" w:rsidRPr="00E35760">
        <w:t>OPZ</w:t>
      </w:r>
      <w:proofErr w:type="spellEnd"/>
      <w:r w:rsidR="009B3553">
        <w:t xml:space="preserve"> pkt VI.</w:t>
      </w:r>
    </w:p>
    <w:p w14:paraId="185E514E" w14:textId="6DDB2BCE" w:rsidR="00497459" w:rsidRPr="00E35760" w:rsidRDefault="00497459" w:rsidP="00497459">
      <w:pPr>
        <w:pStyle w:val="Akapitzlist"/>
        <w:numPr>
          <w:ilvl w:val="3"/>
          <w:numId w:val="8"/>
        </w:numPr>
      </w:pPr>
      <w:r w:rsidRPr="00E35760">
        <w:t>Grupy docelowe</w:t>
      </w:r>
    </w:p>
    <w:p w14:paraId="7561EBB5" w14:textId="4E0C1014" w:rsidR="00497459" w:rsidRPr="00E35760" w:rsidRDefault="0056637D" w:rsidP="00497459">
      <w:pPr>
        <w:pStyle w:val="Akapitzlist"/>
        <w:numPr>
          <w:ilvl w:val="5"/>
          <w:numId w:val="8"/>
        </w:numPr>
      </w:pPr>
      <w:r>
        <w:t>Główną grupą docelową są</w:t>
      </w:r>
      <w:r w:rsidR="00497459" w:rsidRPr="00E35760">
        <w:t xml:space="preserve"> dzieci w wieku 9–12 lat.</w:t>
      </w:r>
    </w:p>
    <w:p w14:paraId="489C7ECE" w14:textId="1C612E0A" w:rsidR="00497459" w:rsidRPr="00E35760" w:rsidRDefault="0056637D" w:rsidP="00497459">
      <w:pPr>
        <w:pStyle w:val="Akapitzlist"/>
        <w:numPr>
          <w:ilvl w:val="5"/>
          <w:numId w:val="8"/>
        </w:numPr>
      </w:pPr>
      <w:r>
        <w:t>Drugą grupą docelową są</w:t>
      </w:r>
      <w:r w:rsidR="00497459" w:rsidRPr="00E35760">
        <w:t xml:space="preserve"> </w:t>
      </w:r>
      <w:r w:rsidR="00497459">
        <w:t>r</w:t>
      </w:r>
      <w:r w:rsidR="00497459" w:rsidRPr="00E35760">
        <w:t>odzice</w:t>
      </w:r>
      <w:r w:rsidR="00497459">
        <w:t>,</w:t>
      </w:r>
      <w:r w:rsidR="00497459" w:rsidRPr="00E35760">
        <w:t xml:space="preserve"> opiekunowie</w:t>
      </w:r>
      <w:r w:rsidR="00497459">
        <w:t xml:space="preserve">, </w:t>
      </w:r>
      <w:r w:rsidR="00497459" w:rsidRPr="00E35760">
        <w:t>nauczyciele i wychowawcy</w:t>
      </w:r>
      <w:r w:rsidR="00497459">
        <w:t xml:space="preserve"> dzieci </w:t>
      </w:r>
      <w:r w:rsidR="00366DDC">
        <w:br/>
      </w:r>
      <w:r w:rsidR="00497459">
        <w:t>w wieku 9</w:t>
      </w:r>
      <w:r w:rsidR="00497459" w:rsidRPr="00E35760">
        <w:t>–12 lat.</w:t>
      </w:r>
    </w:p>
    <w:p w14:paraId="36B98F03" w14:textId="70E086BE" w:rsidR="00497459" w:rsidRPr="00E35760" w:rsidRDefault="005B00D6" w:rsidP="00497459">
      <w:pPr>
        <w:pStyle w:val="Akapitzlist"/>
        <w:numPr>
          <w:ilvl w:val="3"/>
          <w:numId w:val="8"/>
        </w:numPr>
      </w:pPr>
      <w:r>
        <w:t>Czas trwania A</w:t>
      </w:r>
      <w:r w:rsidR="00497459" w:rsidRPr="00E35760">
        <w:t>kcji</w:t>
      </w:r>
      <w:r>
        <w:t xml:space="preserve"> Mural</w:t>
      </w:r>
    </w:p>
    <w:p w14:paraId="0C07E7E0" w14:textId="3D561BFF" w:rsidR="00497459" w:rsidRDefault="00C22246" w:rsidP="00C22246">
      <w:pPr>
        <w:pStyle w:val="Akapitzlist"/>
        <w:numPr>
          <w:ilvl w:val="0"/>
          <w:numId w:val="0"/>
        </w:numPr>
        <w:ind w:left="1134"/>
      </w:pPr>
      <w:r>
        <w:t xml:space="preserve">Konkurs powinien zostać </w:t>
      </w:r>
      <w:r w:rsidRPr="00E35760">
        <w:t>przeprowadzony w roku szkolnym 2019/2020</w:t>
      </w:r>
      <w:r>
        <w:t>. Akcja zostanie poprzedzona działaniami promującymi konkurs w taki s</w:t>
      </w:r>
      <w:r w:rsidR="005B00D6">
        <w:t>posób, aby efektywnie dotrzeć z </w:t>
      </w:r>
      <w:r>
        <w:t>komunikatem o konkursie do jak największej liczby osób z głównej grupy docelowej (dzieci 9-12 lat) oraz ich rodziców i nauczycieli.</w:t>
      </w:r>
    </w:p>
    <w:p w14:paraId="4C7AA6D0" w14:textId="2AC79B12" w:rsidR="00497459" w:rsidRDefault="00497459" w:rsidP="00CF30C7">
      <w:pPr>
        <w:pStyle w:val="Akapitzlist"/>
        <w:numPr>
          <w:ilvl w:val="3"/>
          <w:numId w:val="8"/>
        </w:numPr>
      </w:pPr>
      <w:r>
        <w:t>Wytyczn</w:t>
      </w:r>
      <w:r w:rsidR="004A3611">
        <w:t>e dotyczące</w:t>
      </w:r>
      <w:r w:rsidR="005B00D6">
        <w:t xml:space="preserve"> A</w:t>
      </w:r>
      <w:r w:rsidR="00CF30C7">
        <w:t>kcji</w:t>
      </w:r>
      <w:r w:rsidR="005B00D6">
        <w:t xml:space="preserve"> Mural</w:t>
      </w:r>
    </w:p>
    <w:p w14:paraId="452A8CC2" w14:textId="1612F99A" w:rsidR="00CF30C7" w:rsidRDefault="00E739F8" w:rsidP="00CF30C7">
      <w:pPr>
        <w:pStyle w:val="Akapitzlist"/>
        <w:numPr>
          <w:ilvl w:val="4"/>
          <w:numId w:val="8"/>
        </w:numPr>
      </w:pPr>
      <w:r w:rsidRPr="00E35760">
        <w:t>Konkurs na projekt zostanie zorganizowany w</w:t>
      </w:r>
      <w:r w:rsidR="00E35FE6">
        <w:t>śród dzieci z głównej grupy</w:t>
      </w:r>
      <w:r w:rsidRPr="00E35760">
        <w:t xml:space="preserve"> docelowej. W założeniu projekt powinien zostać przygotowany przez dzieci, ale może być przygotowywany we wsp</w:t>
      </w:r>
      <w:r w:rsidR="00005C80" w:rsidRPr="00E35760">
        <w:t>ółpracy z dorosłymi opiekunami.</w:t>
      </w:r>
      <w:r w:rsidR="007366E8">
        <w:t xml:space="preserve"> </w:t>
      </w:r>
      <w:r w:rsidR="00E7749D">
        <w:t xml:space="preserve">Wykonawca musi zapewnić udział </w:t>
      </w:r>
      <w:r w:rsidR="00EF4708">
        <w:t xml:space="preserve">w komisji konkursowej zarówno </w:t>
      </w:r>
      <w:r w:rsidR="00E7749D">
        <w:t>przedstawicieli Zamawiającego</w:t>
      </w:r>
      <w:r w:rsidR="00E35FE6">
        <w:t>, jak i minimum</w:t>
      </w:r>
      <w:r w:rsidR="005B00D6">
        <w:t xml:space="preserve"> dwóch</w:t>
      </w:r>
      <w:r w:rsidR="00EF4708">
        <w:t xml:space="preserve"> artystów </w:t>
      </w:r>
      <w:proofErr w:type="spellStart"/>
      <w:r w:rsidR="00EF4708">
        <w:t>muralowców</w:t>
      </w:r>
      <w:proofErr w:type="spellEnd"/>
      <w:r w:rsidR="007366E8">
        <w:t>.</w:t>
      </w:r>
      <w:r w:rsidR="00E7749D">
        <w:t xml:space="preserve"> Wykonawca jest zobo</w:t>
      </w:r>
      <w:r w:rsidR="005B00D6">
        <w:t>wiązany do zapewnienia zgody na </w:t>
      </w:r>
      <w:r w:rsidR="00E7749D">
        <w:t xml:space="preserve">przetwarzanie danych osobowych uczestników konkursu oraz </w:t>
      </w:r>
      <w:r w:rsidR="00C22246">
        <w:t xml:space="preserve">(jeśli to niezbędne) </w:t>
      </w:r>
      <w:r w:rsidR="005B00D6">
        <w:t>ich </w:t>
      </w:r>
      <w:r w:rsidR="00E7749D">
        <w:t>opiekunów.</w:t>
      </w:r>
    </w:p>
    <w:p w14:paraId="1203AAF5" w14:textId="34CE5748" w:rsidR="00EF4708" w:rsidRDefault="00EF4708" w:rsidP="00CF30C7">
      <w:pPr>
        <w:pStyle w:val="Akapitzlist"/>
        <w:numPr>
          <w:ilvl w:val="4"/>
          <w:numId w:val="8"/>
        </w:numPr>
      </w:pPr>
      <w:r>
        <w:t xml:space="preserve">Zwycięzca konkursu z pomocą </w:t>
      </w:r>
      <w:r w:rsidR="004A3611">
        <w:t xml:space="preserve">co najmniej jednego </w:t>
      </w:r>
      <w:r>
        <w:t xml:space="preserve">artysty </w:t>
      </w:r>
      <w:proofErr w:type="spellStart"/>
      <w:r>
        <w:t>muralowca</w:t>
      </w:r>
      <w:proofErr w:type="spellEnd"/>
      <w:r>
        <w:t xml:space="preserve"> </w:t>
      </w:r>
      <w:r w:rsidR="00792A18">
        <w:t xml:space="preserve">zapewnionego przez Wykonawcę </w:t>
      </w:r>
      <w:r>
        <w:t>dopracuje projekt, który następnie zostanie wykonany w przestrzeni publicznej.</w:t>
      </w:r>
    </w:p>
    <w:p w14:paraId="2E325A08" w14:textId="754B8792" w:rsidR="00CF30C7" w:rsidRDefault="0061389D" w:rsidP="00CF30C7">
      <w:pPr>
        <w:pStyle w:val="Akapitzlist"/>
        <w:numPr>
          <w:ilvl w:val="4"/>
          <w:numId w:val="8"/>
        </w:numPr>
      </w:pPr>
      <w:r w:rsidRPr="00E35760">
        <w:t xml:space="preserve">Wykonawca doprowadzi do </w:t>
      </w:r>
      <w:r w:rsidR="00506BB6">
        <w:t xml:space="preserve">profesjonalnego </w:t>
      </w:r>
      <w:r w:rsidRPr="00E35760">
        <w:t>wykonania z</w:t>
      </w:r>
      <w:r w:rsidR="00005C80" w:rsidRPr="00E35760">
        <w:t>wycięski</w:t>
      </w:r>
      <w:r w:rsidRPr="00E35760">
        <w:t>ego</w:t>
      </w:r>
      <w:r w:rsidR="00005C80" w:rsidRPr="00E35760">
        <w:t xml:space="preserve"> projekt</w:t>
      </w:r>
      <w:r w:rsidRPr="00E35760">
        <w:t>u</w:t>
      </w:r>
      <w:r w:rsidR="005B00D6">
        <w:t xml:space="preserve"> na </w:t>
      </w:r>
      <w:r w:rsidR="00005C80" w:rsidRPr="00E35760">
        <w:t xml:space="preserve">wybranej i zarezerwowanej wcześniej przez Wykonawcę ścianie znajdującej się </w:t>
      </w:r>
      <w:r w:rsidR="00366DDC">
        <w:br/>
      </w:r>
      <w:r w:rsidR="00005C80" w:rsidRPr="00E35760">
        <w:t xml:space="preserve">w </w:t>
      </w:r>
      <w:r w:rsidR="004D0AB3">
        <w:t xml:space="preserve">miejscowości, w której </w:t>
      </w:r>
      <w:r w:rsidR="002542EF">
        <w:t xml:space="preserve">w 2020 r. </w:t>
      </w:r>
      <w:r w:rsidR="004D0AB3">
        <w:t xml:space="preserve">realizowane będzie </w:t>
      </w:r>
      <w:r w:rsidR="004D0AB3" w:rsidRPr="00E35760">
        <w:t>wydarzeni</w:t>
      </w:r>
      <w:r w:rsidR="002542EF">
        <w:t>e</w:t>
      </w:r>
      <w:r w:rsidR="004D0AB3" w:rsidRPr="00E35760">
        <w:t xml:space="preserve"> edukacyjno-informacyjne, o którym mowa w pkt</w:t>
      </w:r>
      <w:r w:rsidR="004D0AB3">
        <w:t>.</w:t>
      </w:r>
      <w:r w:rsidR="004D0AB3" w:rsidRPr="00E35760">
        <w:t xml:space="preserve"> </w:t>
      </w:r>
      <w:proofErr w:type="spellStart"/>
      <w:r w:rsidR="004C2B77">
        <w:t>II.4.11</w:t>
      </w:r>
      <w:proofErr w:type="spellEnd"/>
      <w:r w:rsidR="00005C80" w:rsidRPr="00E35760">
        <w:t>, w pobliżu obszarów kolejowych</w:t>
      </w:r>
      <w:r w:rsidR="005B00D6">
        <w:t>, w </w:t>
      </w:r>
      <w:r w:rsidR="009026D9">
        <w:t>miejscu charakteryzującym</w:t>
      </w:r>
      <w:r w:rsidR="009026D9" w:rsidRPr="00E35760">
        <w:t xml:space="preserve"> się bardzo dobrą widocznością dla</w:t>
      </w:r>
      <w:r w:rsidR="009026D9">
        <w:t xml:space="preserve"> ruchu pieszego </w:t>
      </w:r>
      <w:r w:rsidR="00366DDC">
        <w:br/>
      </w:r>
      <w:r w:rsidR="009026D9">
        <w:t>i kołowego oraz dla</w:t>
      </w:r>
      <w:r w:rsidR="009026D9" w:rsidRPr="00E35760">
        <w:t xml:space="preserve"> podróżnych korzystających z kolei</w:t>
      </w:r>
      <w:r w:rsidR="00005C80" w:rsidRPr="00E35760">
        <w:t xml:space="preserve">. </w:t>
      </w:r>
      <w:r w:rsidR="00FE4154">
        <w:t>Dokładna lokalizacja zostanie ustalona z Z</w:t>
      </w:r>
      <w:r w:rsidR="009F798B">
        <w:t>amawiającym</w:t>
      </w:r>
      <w:r w:rsidR="002C747B">
        <w:t xml:space="preserve"> </w:t>
      </w:r>
      <w:r w:rsidR="00221717">
        <w:t xml:space="preserve">w trakcie realizacji </w:t>
      </w:r>
      <w:r w:rsidR="002C747B">
        <w:t>umowy</w:t>
      </w:r>
      <w:r w:rsidR="00AF482E">
        <w:t>.</w:t>
      </w:r>
    </w:p>
    <w:p w14:paraId="6D4FA1C2" w14:textId="392747CF" w:rsidR="00CF30C7" w:rsidRDefault="00794C6A" w:rsidP="00CF30C7">
      <w:pPr>
        <w:pStyle w:val="Akapitzlist"/>
        <w:numPr>
          <w:ilvl w:val="4"/>
          <w:numId w:val="8"/>
        </w:numPr>
      </w:pPr>
      <w:r>
        <w:t>Oznaczenie muralu musi uwzględniać</w:t>
      </w:r>
      <w:r w:rsidR="00C72342">
        <w:t xml:space="preserve">: logotyp UTK, logotyp </w:t>
      </w:r>
      <w:r w:rsidR="00ED790D">
        <w:t>„</w:t>
      </w:r>
      <w:r w:rsidR="00C72342" w:rsidRPr="00ED790D">
        <w:t>Kampanii Kolejowe ABC</w:t>
      </w:r>
      <w:r w:rsidR="00ED790D">
        <w:t>”</w:t>
      </w:r>
      <w:r w:rsidR="00C72342">
        <w:t xml:space="preserve"> oraz elementy graficzne obowiązujące dla Programu Operacyjnego Infrastruktura i Środowisko 2014-2020.</w:t>
      </w:r>
    </w:p>
    <w:p w14:paraId="59CDDDB0" w14:textId="65B6B531" w:rsidR="00CF30C7" w:rsidRDefault="00D526B3" w:rsidP="00702D56">
      <w:pPr>
        <w:pStyle w:val="Akapitzlist"/>
        <w:numPr>
          <w:ilvl w:val="4"/>
          <w:numId w:val="8"/>
        </w:numPr>
      </w:pPr>
      <w:r>
        <w:t xml:space="preserve">Do rozpoczęcia wydarzenia edukacyjno-informacyjnego, o którym mowa </w:t>
      </w:r>
      <w:bookmarkStart w:id="0" w:name="_GoBack"/>
      <w:bookmarkEnd w:id="0"/>
      <w:r>
        <w:t xml:space="preserve">w pkt. </w:t>
      </w:r>
      <w:proofErr w:type="spellStart"/>
      <w:r>
        <w:t>II.4.11</w:t>
      </w:r>
      <w:proofErr w:type="spellEnd"/>
      <w:r>
        <w:t>., realizowanego w 2020 r. mural musi zostać wykonany, a w tym samym czasie, w którym będzie odbywało się wydarzenie, musi nastąpić jego uroczysta odsłona przeprowadzona z udziałem Zamawiającego. Wykonawca tak zaplanuje działania, które będą prowadzone podczas wydarzenia oraz Akcji Mural, by były one spójne</w:t>
      </w:r>
      <w:r w:rsidR="00CF30C7">
        <w:t>.</w:t>
      </w:r>
    </w:p>
    <w:p w14:paraId="72EE656C" w14:textId="6F3178EA" w:rsidR="00506BB6" w:rsidRPr="00CF30C7" w:rsidRDefault="00506BB6" w:rsidP="00CF30C7">
      <w:pPr>
        <w:pStyle w:val="Akapitzlist"/>
        <w:numPr>
          <w:ilvl w:val="4"/>
          <w:numId w:val="8"/>
        </w:numPr>
      </w:pPr>
      <w:r>
        <w:t xml:space="preserve">Mural powinien być wykonany z </w:t>
      </w:r>
      <w:r w:rsidR="00673AAD">
        <w:t xml:space="preserve">materiałów trwałych, odpornych na zanieczyszczenia </w:t>
      </w:r>
      <w:r w:rsidR="00366DDC">
        <w:br/>
      </w:r>
      <w:r w:rsidR="00673AAD">
        <w:t>i niekorzystne warunki</w:t>
      </w:r>
      <w:r w:rsidR="002C747B">
        <w:t xml:space="preserve"> atmosferyczne</w:t>
      </w:r>
      <w:r w:rsidR="00673AAD">
        <w:t>, przeznaczonych do ekspozycji zewnętrznej</w:t>
      </w:r>
      <w:r>
        <w:t>.</w:t>
      </w:r>
    </w:p>
    <w:p w14:paraId="6A8FDE9C" w14:textId="77777777" w:rsidR="002C747B" w:rsidRPr="00E35760" w:rsidRDefault="002C747B" w:rsidP="002C747B">
      <w:pPr>
        <w:pStyle w:val="Akapitzlist"/>
        <w:numPr>
          <w:ilvl w:val="4"/>
          <w:numId w:val="8"/>
        </w:numPr>
      </w:pPr>
      <w:r w:rsidRPr="00E35760">
        <w:lastRenderedPageBreak/>
        <w:t>Malowanie muralu musi odbywać się w godzinach uzgodnionych z Zamawiającym tak, aby nie zakłócać ruchu</w:t>
      </w:r>
      <w:r>
        <w:t xml:space="preserve"> ani nie przeszkadzać użytkownikom/mieszkańcom obiektu</w:t>
      </w:r>
      <w:r w:rsidRPr="00E35760">
        <w:t>.</w:t>
      </w:r>
    </w:p>
    <w:p w14:paraId="2C5C0634" w14:textId="380BD426" w:rsidR="002C747B" w:rsidRDefault="002C747B" w:rsidP="002C747B">
      <w:pPr>
        <w:pStyle w:val="Akapitzlist"/>
        <w:numPr>
          <w:ilvl w:val="4"/>
          <w:numId w:val="8"/>
        </w:numPr>
      </w:pPr>
      <w:r w:rsidRPr="00E35760">
        <w:t>Mural będzie eksponowany</w:t>
      </w:r>
      <w:r w:rsidR="00426EDD">
        <w:t xml:space="preserve"> bez przerwy</w:t>
      </w:r>
      <w:r w:rsidRPr="00E35760">
        <w:t xml:space="preserve"> przez co najmniej pół roku. W tym czasie Wykonawca jest zobowiązany do utrzymania muralu w czystości i </w:t>
      </w:r>
      <w:r>
        <w:t>wi</w:t>
      </w:r>
      <w:r w:rsidR="005B00D6">
        <w:t>doczności oraz </w:t>
      </w:r>
      <w:r w:rsidR="00426EDD">
        <w:t>w </w:t>
      </w:r>
      <w:r>
        <w:t>dobrym stanie technicznym</w:t>
      </w:r>
      <w:r w:rsidR="00426EDD">
        <w:t>.</w:t>
      </w:r>
    </w:p>
    <w:p w14:paraId="6AD11F56" w14:textId="445D59EE" w:rsidR="0061389D" w:rsidRPr="00E35760" w:rsidRDefault="00E739F8" w:rsidP="00506BB6">
      <w:pPr>
        <w:pStyle w:val="Akapitzlist"/>
        <w:numPr>
          <w:ilvl w:val="4"/>
          <w:numId w:val="8"/>
        </w:numPr>
      </w:pPr>
      <w:r w:rsidRPr="00E35760">
        <w:t>Wykonawca udzieli</w:t>
      </w:r>
      <w:r w:rsidR="00426EDD">
        <w:t xml:space="preserve"> co najmniej</w:t>
      </w:r>
      <w:r w:rsidRPr="00E35760">
        <w:t xml:space="preserve"> 6-miesięcznej gwarancji na trwałość </w:t>
      </w:r>
      <w:r w:rsidR="000E6DB1" w:rsidRPr="00E35760">
        <w:t>grafiki</w:t>
      </w:r>
      <w:r w:rsidR="0061389D" w:rsidRPr="00E35760">
        <w:t xml:space="preserve"> stworzonego muralu.</w:t>
      </w:r>
    </w:p>
    <w:p w14:paraId="73AC0DA4" w14:textId="77777777" w:rsidR="0061389D" w:rsidRPr="00E35760" w:rsidRDefault="00E739F8" w:rsidP="00506BB6">
      <w:pPr>
        <w:pStyle w:val="Akapitzlist"/>
        <w:numPr>
          <w:ilvl w:val="4"/>
          <w:numId w:val="8"/>
        </w:numPr>
      </w:pPr>
      <w:r w:rsidRPr="00E35760">
        <w:t>Wszystkie koszty związane ze stworzeniem mu</w:t>
      </w:r>
      <w:r w:rsidR="0061389D" w:rsidRPr="00E35760">
        <w:t>ralu leżą po stronie Wykonawcy.</w:t>
      </w:r>
    </w:p>
    <w:p w14:paraId="2A943FE5" w14:textId="57F89CFF" w:rsidR="00E739F8" w:rsidRDefault="00E739F8" w:rsidP="00506BB6">
      <w:pPr>
        <w:pStyle w:val="Akapitzlist"/>
        <w:numPr>
          <w:ilvl w:val="4"/>
          <w:numId w:val="8"/>
        </w:numPr>
      </w:pPr>
      <w:r w:rsidRPr="00E35760">
        <w:t>Wykonawca zobowiązany jest do zapewnienia wszelkich niezbędnych dokumentów</w:t>
      </w:r>
      <w:r w:rsidR="001168C4">
        <w:t xml:space="preserve"> </w:t>
      </w:r>
      <w:r w:rsidR="00366DDC">
        <w:br/>
      </w:r>
      <w:r w:rsidR="001168C4">
        <w:t xml:space="preserve">i </w:t>
      </w:r>
      <w:r w:rsidR="001168C4" w:rsidRPr="00E35760">
        <w:t>pozwoleń</w:t>
      </w:r>
      <w:r w:rsidRPr="00E35760">
        <w:t xml:space="preserve"> umożliwiających realizację przedsięwzięcia.</w:t>
      </w:r>
    </w:p>
    <w:p w14:paraId="3739E330" w14:textId="65BB7051" w:rsidR="00EF4708" w:rsidRPr="00E35760" w:rsidRDefault="00EF4708" w:rsidP="00EF4708">
      <w:pPr>
        <w:pStyle w:val="Akapitzlist"/>
        <w:numPr>
          <w:ilvl w:val="4"/>
          <w:numId w:val="8"/>
        </w:numPr>
      </w:pPr>
      <w:r w:rsidRPr="00E35760">
        <w:t>Wykonawca przygotuje</w:t>
      </w:r>
      <w:r>
        <w:t xml:space="preserve"> i </w:t>
      </w:r>
      <w:r w:rsidRPr="00E35760">
        <w:t>zrealizuje</w:t>
      </w:r>
      <w:r w:rsidR="006140C5">
        <w:t xml:space="preserve"> promocję A</w:t>
      </w:r>
      <w:r>
        <w:t xml:space="preserve">kcji </w:t>
      </w:r>
      <w:r w:rsidRPr="00E35760">
        <w:t>M</w:t>
      </w:r>
      <w:r>
        <w:t>ural</w:t>
      </w:r>
      <w:r w:rsidRPr="00E35760">
        <w:t xml:space="preserve">, od etapu </w:t>
      </w:r>
      <w:r w:rsidR="00EE47CA">
        <w:t xml:space="preserve">rozpoczęcia </w:t>
      </w:r>
      <w:r w:rsidRPr="00E35760">
        <w:t xml:space="preserve">konkursu na projekt do publicznej prezentacji gotowego muralu, </w:t>
      </w:r>
      <w:r w:rsidRPr="00A630C5">
        <w:t>tak, aby uzysk</w:t>
      </w:r>
      <w:r w:rsidR="005B00D6">
        <w:t>ać jak </w:t>
      </w:r>
      <w:r>
        <w:t>największą liczbę dzieci</w:t>
      </w:r>
      <w:r w:rsidRPr="00A630C5">
        <w:t xml:space="preserve"> </w:t>
      </w:r>
      <w:r w:rsidR="004A3611">
        <w:t xml:space="preserve">z głównej grupy docelowej </w:t>
      </w:r>
      <w:r w:rsidRPr="00A630C5">
        <w:t xml:space="preserve">biorących udział w </w:t>
      </w:r>
      <w:r w:rsidR="005B00D6">
        <w:t>konkursie</w:t>
      </w:r>
      <w:r w:rsidRPr="00A630C5">
        <w:t>.</w:t>
      </w:r>
      <w:r w:rsidRPr="00E35760">
        <w:t xml:space="preserve"> Promocja powinna uwzględniać </w:t>
      </w:r>
      <w:r>
        <w:t xml:space="preserve">m.in. </w:t>
      </w:r>
      <w:r w:rsidRPr="00E35760">
        <w:t xml:space="preserve">wykorzystanie </w:t>
      </w:r>
      <w:r w:rsidR="005B00D6">
        <w:t>mediów społecznościowych oraz </w:t>
      </w:r>
      <w:r w:rsidRPr="00E35760">
        <w:t>zaangażowanie współpracuj</w:t>
      </w:r>
      <w:r>
        <w:t xml:space="preserve">ących w ramach kampanii </w:t>
      </w:r>
      <w:r w:rsidR="004A3611">
        <w:t>vlogerów</w:t>
      </w:r>
      <w:r w:rsidRPr="00E35760">
        <w:t xml:space="preserve"> prezentujących </w:t>
      </w:r>
      <w:r>
        <w:t xml:space="preserve">informacje o konkursie i udostępniających </w:t>
      </w:r>
      <w:r w:rsidRPr="00E35760">
        <w:t xml:space="preserve">relacje z </w:t>
      </w:r>
      <w:r>
        <w:t xml:space="preserve">powstawania muralu, a także </w:t>
      </w:r>
      <w:r w:rsidRPr="00E35760">
        <w:t xml:space="preserve">jego odsłony. </w:t>
      </w:r>
    </w:p>
    <w:p w14:paraId="1463FCA6" w14:textId="1FA1B1C4" w:rsidR="00E739F8" w:rsidRPr="00E35760" w:rsidRDefault="00E739F8" w:rsidP="00506BB6">
      <w:pPr>
        <w:pStyle w:val="Akapitzlist"/>
        <w:numPr>
          <w:ilvl w:val="3"/>
          <w:numId w:val="8"/>
        </w:numPr>
      </w:pPr>
      <w:r w:rsidRPr="00E35760">
        <w:t xml:space="preserve">Priorytet </w:t>
      </w:r>
      <w:proofErr w:type="spellStart"/>
      <w:r w:rsidRPr="00E35760">
        <w:t>mediowy</w:t>
      </w:r>
      <w:proofErr w:type="spellEnd"/>
      <w:r w:rsidR="00E4505D" w:rsidRPr="00E35760">
        <w:t xml:space="preserve"> i kryterium oceny</w:t>
      </w:r>
    </w:p>
    <w:p w14:paraId="1ACC18D8" w14:textId="341C2473" w:rsidR="00506BB6" w:rsidRPr="00E35760" w:rsidRDefault="00E739F8" w:rsidP="00532199">
      <w:pPr>
        <w:pStyle w:val="Akapitzlist"/>
        <w:numPr>
          <w:ilvl w:val="0"/>
          <w:numId w:val="0"/>
        </w:numPr>
        <w:ind w:left="1134"/>
      </w:pPr>
      <w:r w:rsidRPr="00E35760">
        <w:t xml:space="preserve">Priorytetem </w:t>
      </w:r>
      <w:proofErr w:type="spellStart"/>
      <w:r w:rsidRPr="00E35760">
        <w:t>mediowym</w:t>
      </w:r>
      <w:proofErr w:type="spellEnd"/>
      <w:r w:rsidRPr="00E35760">
        <w:t xml:space="preserve"> będzie </w:t>
      </w:r>
      <w:r w:rsidR="006230C5" w:rsidRPr="00E35760">
        <w:t>liczba osób,</w:t>
      </w:r>
      <w:r w:rsidR="0061389D" w:rsidRPr="00E35760">
        <w:t xml:space="preserve"> które wezmą udział w konkursie, </w:t>
      </w:r>
      <w:r w:rsidR="00366DDC">
        <w:br/>
      </w:r>
      <w:r w:rsidR="0061389D" w:rsidRPr="00E35760">
        <w:t>a k</w:t>
      </w:r>
      <w:r w:rsidRPr="00E35760">
        <w:t xml:space="preserve">ryterium oceny będzie </w:t>
      </w:r>
      <w:r w:rsidR="006230C5" w:rsidRPr="00E35760">
        <w:t xml:space="preserve">koncepcja </w:t>
      </w:r>
      <w:r w:rsidR="006140C5">
        <w:t>promocji A</w:t>
      </w:r>
      <w:r w:rsidR="001779A4">
        <w:t>kcji Mural</w:t>
      </w:r>
      <w:r w:rsidRPr="00E35760">
        <w:t>.</w:t>
      </w:r>
    </w:p>
    <w:p w14:paraId="5A8712B7" w14:textId="77777777" w:rsidR="00D3334C" w:rsidRPr="00A630C5" w:rsidRDefault="00BC7503" w:rsidP="00506BB6">
      <w:pPr>
        <w:pStyle w:val="Akapitzlist"/>
        <w:rPr>
          <w:b/>
        </w:rPr>
      </w:pPr>
      <w:r w:rsidRPr="00A630C5">
        <w:rPr>
          <w:b/>
        </w:rPr>
        <w:t>W</w:t>
      </w:r>
      <w:r w:rsidR="00464619" w:rsidRPr="00A630C5">
        <w:rPr>
          <w:b/>
        </w:rPr>
        <w:t>ydarzenia edukacyjno-informacyjn</w:t>
      </w:r>
      <w:r w:rsidR="00E4505D" w:rsidRPr="00A630C5">
        <w:rPr>
          <w:b/>
        </w:rPr>
        <w:t>e</w:t>
      </w:r>
    </w:p>
    <w:p w14:paraId="0AE5CDA0" w14:textId="35321115" w:rsidR="00E5709A" w:rsidRPr="00E35760" w:rsidRDefault="00EB7104" w:rsidP="00506BB6">
      <w:pPr>
        <w:pStyle w:val="Akapitzlist"/>
        <w:numPr>
          <w:ilvl w:val="3"/>
          <w:numId w:val="8"/>
        </w:numPr>
      </w:pPr>
      <w:r w:rsidRPr="00E35760">
        <w:t xml:space="preserve">Wykonawca zorganizuje dwa </w:t>
      </w:r>
      <w:r w:rsidR="00100F58">
        <w:t>minimum</w:t>
      </w:r>
      <w:r w:rsidR="001779A4">
        <w:t xml:space="preserve"> 8</w:t>
      </w:r>
      <w:r w:rsidR="00880883" w:rsidRPr="00E35760">
        <w:t xml:space="preserve">-godzinne </w:t>
      </w:r>
      <w:r w:rsidR="00464619" w:rsidRPr="00E35760">
        <w:t xml:space="preserve">wydarzenia edukacyjno-informacyjne </w:t>
      </w:r>
      <w:r w:rsidRPr="00E35760">
        <w:t>promujące bezpieczn</w:t>
      </w:r>
      <w:r w:rsidR="009D27BE" w:rsidRPr="00E35760">
        <w:t>e</w:t>
      </w:r>
      <w:r w:rsidRPr="00E35760">
        <w:t xml:space="preserve"> zachowa</w:t>
      </w:r>
      <w:r w:rsidR="009D27BE" w:rsidRPr="00E35760">
        <w:t>nia</w:t>
      </w:r>
      <w:r w:rsidRPr="00E35760">
        <w:t xml:space="preserve"> na obszarach kolejowych.</w:t>
      </w:r>
      <w:r w:rsidR="00922449">
        <w:t xml:space="preserve"> </w:t>
      </w:r>
    </w:p>
    <w:p w14:paraId="2D0E301E" w14:textId="7D380251" w:rsidR="00EB7104" w:rsidRPr="00E35760" w:rsidRDefault="0021311C" w:rsidP="00506BB6">
      <w:pPr>
        <w:pStyle w:val="Akapitzlist"/>
        <w:numPr>
          <w:ilvl w:val="3"/>
          <w:numId w:val="8"/>
        </w:numPr>
      </w:pPr>
      <w:r>
        <w:t>Cel wydarzeń</w:t>
      </w:r>
    </w:p>
    <w:p w14:paraId="1458C332" w14:textId="70E2C1CC" w:rsidR="008D27FD" w:rsidRPr="00E35760" w:rsidRDefault="007356EA" w:rsidP="00A630C5">
      <w:pPr>
        <w:pStyle w:val="Akapitzlist"/>
        <w:numPr>
          <w:ilvl w:val="0"/>
          <w:numId w:val="0"/>
        </w:numPr>
        <w:ind w:left="1134"/>
      </w:pPr>
      <w:r w:rsidRPr="00E35760">
        <w:t>Celem wydarzeń będzie propagowan</w:t>
      </w:r>
      <w:r w:rsidR="005E4C2D" w:rsidRPr="00E35760">
        <w:t>i</w:t>
      </w:r>
      <w:r w:rsidRPr="00E35760">
        <w:t xml:space="preserve">e właściwych postaw dotyczących bezpiecznego zachowania się na obszarach kolejowych </w:t>
      </w:r>
      <w:r w:rsidR="00424888" w:rsidRPr="00E35760">
        <w:t xml:space="preserve">oraz promocja działań podejmowanych </w:t>
      </w:r>
      <w:r w:rsidR="00366DDC">
        <w:br/>
      </w:r>
      <w:r w:rsidR="00424888" w:rsidRPr="00E35760">
        <w:t xml:space="preserve">w ramach </w:t>
      </w:r>
      <w:r w:rsidR="0021311C">
        <w:t>p</w:t>
      </w:r>
      <w:r w:rsidR="004C2B77">
        <w:t>rojektu</w:t>
      </w:r>
      <w:r w:rsidR="0021311C">
        <w:t xml:space="preserve"> </w:t>
      </w:r>
      <w:r w:rsidR="0021311C" w:rsidRPr="00E35760">
        <w:rPr>
          <w:rFonts w:eastAsia="Times New Roman"/>
        </w:rPr>
        <w:t>„Kampania Kolejowe ABC”</w:t>
      </w:r>
      <w:r w:rsidRPr="00E35760">
        <w:t>.</w:t>
      </w:r>
    </w:p>
    <w:p w14:paraId="2C4515E7" w14:textId="77777777" w:rsidR="007356EA" w:rsidRPr="00E35760" w:rsidRDefault="00464619" w:rsidP="00506BB6">
      <w:pPr>
        <w:pStyle w:val="Akapitzlist"/>
        <w:numPr>
          <w:ilvl w:val="3"/>
          <w:numId w:val="8"/>
        </w:numPr>
      </w:pPr>
      <w:r w:rsidRPr="00E35760">
        <w:t>Imprezy</w:t>
      </w:r>
      <w:r w:rsidR="007356EA" w:rsidRPr="00E35760">
        <w:t xml:space="preserve"> będą miały charakter otwarty </w:t>
      </w:r>
      <w:r w:rsidR="00D22F4B" w:rsidRPr="00E35760">
        <w:t>(umożliwiający udział w wydarzeniu każdej potencjalnie zainteresowanej osobie) oraz będą bezpłatne dla zainteresowanych uczest</w:t>
      </w:r>
      <w:r w:rsidR="00CB4342" w:rsidRPr="00E35760">
        <w:t>ników.</w:t>
      </w:r>
    </w:p>
    <w:p w14:paraId="7166165B" w14:textId="68BDEBCA" w:rsidR="007356EA" w:rsidRPr="00E35760" w:rsidRDefault="00DC71A0" w:rsidP="00506BB6">
      <w:pPr>
        <w:pStyle w:val="Akapitzlist"/>
        <w:numPr>
          <w:ilvl w:val="3"/>
          <w:numId w:val="8"/>
        </w:numPr>
      </w:pPr>
      <w:r w:rsidRPr="00E35760">
        <w:t>Grupy docelowe</w:t>
      </w:r>
    </w:p>
    <w:p w14:paraId="7474A049" w14:textId="56DDC92B" w:rsidR="007356EA" w:rsidRPr="00E35760" w:rsidRDefault="0056637D" w:rsidP="00506BB6">
      <w:pPr>
        <w:pStyle w:val="Akapitzlist"/>
        <w:numPr>
          <w:ilvl w:val="5"/>
          <w:numId w:val="8"/>
        </w:numPr>
      </w:pPr>
      <w:r>
        <w:t>Główną</w:t>
      </w:r>
      <w:r w:rsidR="007356EA" w:rsidRPr="00E35760">
        <w:t xml:space="preserve"> g</w:t>
      </w:r>
      <w:r>
        <w:t xml:space="preserve">rupą docelową są </w:t>
      </w:r>
      <w:r w:rsidR="0086049A" w:rsidRPr="00E35760">
        <w:t>dzieci w wieku 4–</w:t>
      </w:r>
      <w:r w:rsidR="007356EA" w:rsidRPr="00E35760">
        <w:t>12 lat</w:t>
      </w:r>
      <w:r w:rsidR="00100F58">
        <w:t>.</w:t>
      </w:r>
    </w:p>
    <w:p w14:paraId="3935FAD8" w14:textId="7CCE18B7" w:rsidR="007356EA" w:rsidRPr="00E35760" w:rsidRDefault="0056637D" w:rsidP="00506BB6">
      <w:pPr>
        <w:pStyle w:val="Akapitzlist"/>
        <w:numPr>
          <w:ilvl w:val="5"/>
          <w:numId w:val="8"/>
        </w:numPr>
      </w:pPr>
      <w:r>
        <w:t>Drugą grupą docelową są</w:t>
      </w:r>
      <w:r w:rsidR="007356EA" w:rsidRPr="00E35760">
        <w:t xml:space="preserve"> </w:t>
      </w:r>
      <w:r w:rsidR="00100F58">
        <w:t>r</w:t>
      </w:r>
      <w:r w:rsidR="00100F58" w:rsidRPr="00E35760">
        <w:t>odzice</w:t>
      </w:r>
      <w:r w:rsidR="00100F58">
        <w:t>,</w:t>
      </w:r>
      <w:r w:rsidR="00100F58" w:rsidRPr="00E35760">
        <w:t xml:space="preserve"> opiekunowie</w:t>
      </w:r>
      <w:r w:rsidR="00100F58">
        <w:t xml:space="preserve">, </w:t>
      </w:r>
      <w:r w:rsidR="00100F58" w:rsidRPr="00E35760">
        <w:t>nauczyciele i wychowawcy</w:t>
      </w:r>
      <w:r w:rsidR="00100F58">
        <w:t xml:space="preserve"> dzieci </w:t>
      </w:r>
      <w:r w:rsidR="00366DDC">
        <w:br/>
      </w:r>
      <w:r w:rsidR="00100F58">
        <w:t>w wieku 4</w:t>
      </w:r>
      <w:r w:rsidR="00100F58" w:rsidRPr="00E35760">
        <w:t>–12 lat</w:t>
      </w:r>
      <w:r w:rsidR="00100F58">
        <w:t>.</w:t>
      </w:r>
    </w:p>
    <w:p w14:paraId="3C1A567F" w14:textId="5CD4F130" w:rsidR="004C2B77" w:rsidRDefault="00B533CE" w:rsidP="00117074">
      <w:pPr>
        <w:pStyle w:val="Akapitzlist"/>
        <w:numPr>
          <w:ilvl w:val="3"/>
          <w:numId w:val="8"/>
        </w:numPr>
      </w:pPr>
      <w:r w:rsidRPr="00E35760">
        <w:t>Do zadań Wykonawcy należy p</w:t>
      </w:r>
      <w:r w:rsidR="007356EA" w:rsidRPr="00E35760">
        <w:t xml:space="preserve">rzygotowanie koncepcji, </w:t>
      </w:r>
      <w:r w:rsidR="00F579A0">
        <w:t xml:space="preserve">szczegółowego </w:t>
      </w:r>
      <w:r w:rsidR="007356EA" w:rsidRPr="00E35760">
        <w:t xml:space="preserve">scenariusza, organizacja, promocja oraz przeprowadzenie </w:t>
      </w:r>
      <w:r w:rsidR="002411B5">
        <w:t>wydarzeń.</w:t>
      </w:r>
      <w:r w:rsidR="004C2B77">
        <w:t xml:space="preserve"> Po podpisaniu umowy </w:t>
      </w:r>
      <w:r w:rsidR="00366DDC">
        <w:br/>
      </w:r>
      <w:r w:rsidR="00117074">
        <w:t>w terminie</w:t>
      </w:r>
      <w:r w:rsidR="004C2B77">
        <w:t xml:space="preserve"> ustalonym podczas spotkania organizacyjnego Wykonawca przedstawi Zamawiającemu plan działań dotyczący danego wydarzenia, zgodnie </w:t>
      </w:r>
      <w:r w:rsidR="004C2B77" w:rsidRPr="000A63C3">
        <w:t xml:space="preserve">z załącznikiem nr 4 do </w:t>
      </w:r>
      <w:proofErr w:type="spellStart"/>
      <w:r w:rsidR="004C2B77" w:rsidRPr="000A63C3">
        <w:t>OPZ</w:t>
      </w:r>
      <w:proofErr w:type="spellEnd"/>
      <w:r w:rsidR="004C2B77" w:rsidRPr="000A63C3">
        <w:t xml:space="preserve"> pkt VI. Po zakończeniu </w:t>
      </w:r>
      <w:r w:rsidR="00573E62" w:rsidRPr="000A63C3">
        <w:t xml:space="preserve">każdej </w:t>
      </w:r>
      <w:r w:rsidR="004C2B77" w:rsidRPr="000A63C3">
        <w:t xml:space="preserve">imprezy Wykonawca przygotuje i przedstawi Zamawiającemu </w:t>
      </w:r>
      <w:r w:rsidR="001460CB" w:rsidRPr="000A63C3">
        <w:t>raport</w:t>
      </w:r>
      <w:r w:rsidR="004C2B77" w:rsidRPr="000A63C3">
        <w:t xml:space="preserve">, według załącznika nr </w:t>
      </w:r>
      <w:r w:rsidR="004C2B77">
        <w:t>5</w:t>
      </w:r>
      <w:r w:rsidR="004C2B77" w:rsidRPr="006A05A3">
        <w:t xml:space="preserve"> do</w:t>
      </w:r>
      <w:r w:rsidR="004C2B77" w:rsidRPr="00E35760">
        <w:t xml:space="preserve"> </w:t>
      </w:r>
      <w:proofErr w:type="spellStart"/>
      <w:r w:rsidR="004C2B77" w:rsidRPr="00E35760">
        <w:t>OPZ</w:t>
      </w:r>
      <w:proofErr w:type="spellEnd"/>
      <w:r w:rsidR="004C2B77">
        <w:t xml:space="preserve"> pkt VII.</w:t>
      </w:r>
    </w:p>
    <w:p w14:paraId="7A595AEC" w14:textId="7B05BC0B" w:rsidR="008D27FD" w:rsidRPr="00E35760" w:rsidRDefault="007356EA" w:rsidP="00506BB6">
      <w:pPr>
        <w:pStyle w:val="Akapitzlist"/>
        <w:numPr>
          <w:ilvl w:val="3"/>
          <w:numId w:val="8"/>
        </w:numPr>
      </w:pPr>
      <w:r w:rsidRPr="00E35760">
        <w:t>Przygotowując scenariusz</w:t>
      </w:r>
      <w:r w:rsidR="0065257F" w:rsidRPr="00E35760">
        <w:t>,</w:t>
      </w:r>
      <w:r w:rsidR="00B533CE" w:rsidRPr="00E35760">
        <w:t xml:space="preserve"> W</w:t>
      </w:r>
      <w:r w:rsidRPr="00E35760">
        <w:t>ykonawca powinien zał</w:t>
      </w:r>
      <w:r w:rsidR="009D13BF">
        <w:t>ożyć udział w wydarzeniu VIP-ów</w:t>
      </w:r>
      <w:r w:rsidRPr="00E35760">
        <w:t>.</w:t>
      </w:r>
      <w:r w:rsidR="00100F58">
        <w:t xml:space="preserve"> </w:t>
      </w:r>
      <w:r w:rsidR="00794C6A">
        <w:t>Zaproszenie VIP-ów leż</w:t>
      </w:r>
      <w:r w:rsidR="004A3611">
        <w:t xml:space="preserve">y po stronie Zamawiającego. </w:t>
      </w:r>
      <w:r w:rsidR="005B00D6">
        <w:t>Szczegóły udziału tych osób w </w:t>
      </w:r>
      <w:r w:rsidR="00100F58">
        <w:t>wydarzeniach będą ustalane w ścisłej współpracy z Zamawiającym.</w:t>
      </w:r>
    </w:p>
    <w:p w14:paraId="510205E5" w14:textId="590B82B7" w:rsidR="007356EA" w:rsidRPr="00E35760" w:rsidRDefault="007356EA" w:rsidP="00506BB6">
      <w:pPr>
        <w:pStyle w:val="Akapitzlist"/>
        <w:numPr>
          <w:ilvl w:val="3"/>
          <w:numId w:val="8"/>
        </w:numPr>
      </w:pPr>
      <w:r w:rsidRPr="00E35760">
        <w:lastRenderedPageBreak/>
        <w:t xml:space="preserve">Czas i miejsce organizacji </w:t>
      </w:r>
      <w:r w:rsidR="00B533CE" w:rsidRPr="00E35760">
        <w:t xml:space="preserve">każdego z </w:t>
      </w:r>
      <w:r w:rsidRPr="00E35760">
        <w:t>wydarze</w:t>
      </w:r>
      <w:r w:rsidR="00B533CE" w:rsidRPr="00E35760">
        <w:t>ń</w:t>
      </w:r>
    </w:p>
    <w:p w14:paraId="55A90D43" w14:textId="260BDA60" w:rsidR="007356EA" w:rsidRPr="00E35760" w:rsidRDefault="007356EA" w:rsidP="00506BB6">
      <w:pPr>
        <w:pStyle w:val="Akapitzlist"/>
        <w:numPr>
          <w:ilvl w:val="4"/>
          <w:numId w:val="8"/>
        </w:numPr>
      </w:pPr>
      <w:r w:rsidRPr="00E35760">
        <w:t>Czas</w:t>
      </w:r>
      <w:r w:rsidR="00B46FF0" w:rsidRPr="00E35760">
        <w:t xml:space="preserve"> wydarzenia</w:t>
      </w:r>
      <w:r w:rsidRPr="00E35760">
        <w:t>:</w:t>
      </w:r>
      <w:r w:rsidR="0065257F" w:rsidRPr="00E35760">
        <w:t xml:space="preserve"> </w:t>
      </w:r>
      <w:r w:rsidR="00100F58">
        <w:t>minimum 8</w:t>
      </w:r>
      <w:r w:rsidR="008D27FD" w:rsidRPr="00E35760">
        <w:t xml:space="preserve">-godzinne </w:t>
      </w:r>
      <w:r w:rsidR="0065257F" w:rsidRPr="00E35760">
        <w:t xml:space="preserve">wydarzenie </w:t>
      </w:r>
      <w:r w:rsidR="00B533CE" w:rsidRPr="00E35760">
        <w:t>zrealizowane</w:t>
      </w:r>
      <w:r w:rsidR="001168C4">
        <w:t xml:space="preserve"> w weekend </w:t>
      </w:r>
      <w:r w:rsidR="00B46FF0" w:rsidRPr="00E35760">
        <w:t>w </w:t>
      </w:r>
      <w:r w:rsidR="003E28F3">
        <w:t>okresie</w:t>
      </w:r>
      <w:r w:rsidRPr="00E35760">
        <w:t xml:space="preserve"> </w:t>
      </w:r>
      <w:r w:rsidR="00AD0C5A">
        <w:t>od 0</w:t>
      </w:r>
      <w:r w:rsidR="00262F87">
        <w:t>1.0</w:t>
      </w:r>
      <w:r w:rsidR="002C747B">
        <w:t>6</w:t>
      </w:r>
      <w:r w:rsidR="00AD0C5A">
        <w:t>.</w:t>
      </w:r>
      <w:r w:rsidRPr="00E35760">
        <w:t>2019</w:t>
      </w:r>
      <w:r w:rsidR="002C747B">
        <w:t xml:space="preserve"> r.</w:t>
      </w:r>
      <w:r w:rsidRPr="00E35760">
        <w:t xml:space="preserve"> </w:t>
      </w:r>
      <w:r w:rsidR="00AD0C5A">
        <w:t xml:space="preserve">– 30.09.2019 </w:t>
      </w:r>
      <w:r w:rsidR="00567776" w:rsidRPr="00E35760">
        <w:t xml:space="preserve">r. </w:t>
      </w:r>
      <w:r w:rsidRPr="00E35760">
        <w:t xml:space="preserve">i </w:t>
      </w:r>
      <w:r w:rsidR="003E28F3" w:rsidRPr="00E35760">
        <w:t>w </w:t>
      </w:r>
      <w:r w:rsidR="003E28F3">
        <w:t>okresie</w:t>
      </w:r>
      <w:r w:rsidR="003E28F3" w:rsidRPr="00E35760">
        <w:t xml:space="preserve"> </w:t>
      </w:r>
      <w:r w:rsidR="00262F87">
        <w:t>01.0</w:t>
      </w:r>
      <w:r w:rsidR="002C747B">
        <w:t>6</w:t>
      </w:r>
      <w:r w:rsidR="00AD0C5A">
        <w:t>.2020</w:t>
      </w:r>
      <w:r w:rsidR="002C747B">
        <w:t xml:space="preserve"> r.</w:t>
      </w:r>
      <w:r w:rsidR="00AD0C5A" w:rsidRPr="00E35760">
        <w:t xml:space="preserve"> </w:t>
      </w:r>
      <w:r w:rsidR="002C747B">
        <w:t>– 30.09.</w:t>
      </w:r>
      <w:r w:rsidRPr="00E35760">
        <w:t>20</w:t>
      </w:r>
      <w:r w:rsidR="00567776" w:rsidRPr="00E35760">
        <w:t>20 r</w:t>
      </w:r>
      <w:r w:rsidR="001D35A5" w:rsidRPr="00E35760">
        <w:t>.</w:t>
      </w:r>
    </w:p>
    <w:p w14:paraId="516EB2D5" w14:textId="5BB1F454" w:rsidR="00DC71A0" w:rsidRPr="00E35760" w:rsidRDefault="00B533CE" w:rsidP="00506BB6">
      <w:pPr>
        <w:pStyle w:val="Akapitzlist"/>
        <w:numPr>
          <w:ilvl w:val="4"/>
          <w:numId w:val="8"/>
        </w:numPr>
      </w:pPr>
      <w:r w:rsidRPr="00E35760">
        <w:t xml:space="preserve">Miejsce </w:t>
      </w:r>
      <w:r w:rsidR="00B46FF0" w:rsidRPr="00E35760">
        <w:t>wydarzenia</w:t>
      </w:r>
      <w:r w:rsidR="00BA3A0A" w:rsidRPr="00E35760">
        <w:t>:</w:t>
      </w:r>
      <w:r w:rsidR="00CB4342" w:rsidRPr="00E35760">
        <w:t xml:space="preserve"> Wykonawca zaproponuje </w:t>
      </w:r>
      <w:r w:rsidR="002C747B">
        <w:t xml:space="preserve">lokalizacje wydarzeń w miastach powyżej 450 000 mieszkańców. Lokalizacje muszą charakteryzować się dużym ruchem pieszym. </w:t>
      </w:r>
      <w:r w:rsidR="002C747B" w:rsidRPr="00E35760">
        <w:t xml:space="preserve">Do wybranego miejsca </w:t>
      </w:r>
      <w:r w:rsidR="002C747B">
        <w:t xml:space="preserve">każdego wydarzenia </w:t>
      </w:r>
      <w:r w:rsidR="002C747B" w:rsidRPr="00E35760">
        <w:t xml:space="preserve">musi być zapewniony </w:t>
      </w:r>
      <w:r w:rsidR="002C747B">
        <w:t xml:space="preserve">dogodny </w:t>
      </w:r>
      <w:r w:rsidR="002C747B" w:rsidRPr="00E35760">
        <w:t>dojazd publiczną komunikacją</w:t>
      </w:r>
      <w:r w:rsidR="002C747B">
        <w:t xml:space="preserve"> miejską. Po podpisaniu umowy Wykonawca zaproponuje co najmniej 2 lokalizacje dla każdego wydarzenia</w:t>
      </w:r>
      <w:r w:rsidR="00BC7503" w:rsidRPr="00E35760">
        <w:t xml:space="preserve"> do wyboru Zamawiającego</w:t>
      </w:r>
      <w:r w:rsidR="002C747B">
        <w:t>.</w:t>
      </w:r>
    </w:p>
    <w:p w14:paraId="1ECF7A03" w14:textId="29A29A9F" w:rsidR="008D27FD" w:rsidRPr="00A630C5" w:rsidRDefault="00374EAF" w:rsidP="00506BB6">
      <w:pPr>
        <w:pStyle w:val="Akapitzlist"/>
        <w:numPr>
          <w:ilvl w:val="3"/>
          <w:numId w:val="8"/>
        </w:numPr>
      </w:pPr>
      <w:r w:rsidRPr="00E35760">
        <w:t xml:space="preserve">Wytyczne dotyczące </w:t>
      </w:r>
      <w:r w:rsidR="00807037" w:rsidRPr="00E35760">
        <w:t xml:space="preserve">każdego </w:t>
      </w:r>
      <w:r w:rsidR="00916B3E" w:rsidRPr="00E35760">
        <w:t>w</w:t>
      </w:r>
      <w:r w:rsidR="00095E76" w:rsidRPr="00E35760">
        <w:t>ydarzenia</w:t>
      </w:r>
    </w:p>
    <w:p w14:paraId="18887665" w14:textId="30A2E7B6" w:rsidR="002611A6" w:rsidRPr="00A630C5" w:rsidRDefault="002611A6" w:rsidP="00506BB6">
      <w:pPr>
        <w:pStyle w:val="Akapitzlist"/>
        <w:numPr>
          <w:ilvl w:val="4"/>
          <w:numId w:val="8"/>
        </w:numPr>
      </w:pPr>
      <w:r w:rsidRPr="00E35760">
        <w:t xml:space="preserve">Liczba osób, które wezmą udział w </w:t>
      </w:r>
      <w:r w:rsidR="002C747B">
        <w:t xml:space="preserve">każdym </w:t>
      </w:r>
      <w:r w:rsidR="00BE3BF6">
        <w:t>wydarzeniu, to</w:t>
      </w:r>
      <w:r w:rsidRPr="00E35760">
        <w:t xml:space="preserve"> minimum </w:t>
      </w:r>
      <w:r w:rsidR="00FF6979">
        <w:t>3</w:t>
      </w:r>
      <w:r w:rsidRPr="00E35760">
        <w:t>000 osób.</w:t>
      </w:r>
      <w:r w:rsidR="002C747B">
        <w:t xml:space="preserve"> Wykonawca zaproponuje efektywny sposób przeliczenia uczestników.</w:t>
      </w:r>
    </w:p>
    <w:p w14:paraId="508318F9" w14:textId="37318939" w:rsidR="00027E54" w:rsidRDefault="008D27FD" w:rsidP="00506BB6">
      <w:pPr>
        <w:pStyle w:val="Akapitzlist"/>
        <w:numPr>
          <w:ilvl w:val="4"/>
          <w:numId w:val="8"/>
        </w:numPr>
      </w:pPr>
      <w:r w:rsidRPr="00E35760">
        <w:t xml:space="preserve">Wydarzenia </w:t>
      </w:r>
      <w:r w:rsidR="0094635B">
        <w:t>muszą</w:t>
      </w:r>
      <w:r w:rsidRPr="00E35760">
        <w:t xml:space="preserve"> mieć charakter edukacyjny w połączeniu z elementami artystycznymi</w:t>
      </w:r>
      <w:r w:rsidR="00CB4342" w:rsidRPr="00E35760">
        <w:t xml:space="preserve">/ </w:t>
      </w:r>
      <w:r w:rsidR="009A2357">
        <w:t xml:space="preserve">teatralnymi/ </w:t>
      </w:r>
      <w:r w:rsidR="00CB4342" w:rsidRPr="00E35760">
        <w:t>rozrywkowymi</w:t>
      </w:r>
      <w:r w:rsidR="0094635B">
        <w:t xml:space="preserve"> i być</w:t>
      </w:r>
      <w:r w:rsidR="005B00D6">
        <w:t xml:space="preserve"> dostosowane w szczególności do </w:t>
      </w:r>
      <w:r w:rsidR="0056637D">
        <w:t>głównej</w:t>
      </w:r>
      <w:r w:rsidR="0094635B">
        <w:t xml:space="preserve"> grupy docelowej</w:t>
      </w:r>
      <w:r w:rsidRPr="00E35760">
        <w:t>. Wykonawca powinien uwzględnić w scenariuszu przeprowadzenie</w:t>
      </w:r>
      <w:r w:rsidR="00922449">
        <w:t xml:space="preserve"> różnorodnych,</w:t>
      </w:r>
      <w:r w:rsidRPr="00E35760">
        <w:t xml:space="preserve"> </w:t>
      </w:r>
      <w:r w:rsidR="009A2357">
        <w:t>kreatywnych i</w:t>
      </w:r>
      <w:r w:rsidR="002A79C0">
        <w:t xml:space="preserve"> rozwojowych </w:t>
      </w:r>
      <w:r w:rsidR="009A2357">
        <w:t>atrakcji</w:t>
      </w:r>
      <w:r w:rsidRPr="00E35760">
        <w:t xml:space="preserve"> dla uczestników</w:t>
      </w:r>
      <w:r w:rsidR="009A2357">
        <w:t>, tj.</w:t>
      </w:r>
      <w:r w:rsidRPr="00E35760">
        <w:t xml:space="preserve"> gier, zabaw, </w:t>
      </w:r>
      <w:r w:rsidR="005116A6">
        <w:t xml:space="preserve">performance’ów, </w:t>
      </w:r>
      <w:r w:rsidR="00EA6871">
        <w:t xml:space="preserve">instalacji, </w:t>
      </w:r>
      <w:r w:rsidR="002542EF">
        <w:t xml:space="preserve">warsztatów, </w:t>
      </w:r>
      <w:r w:rsidR="0081471C">
        <w:t xml:space="preserve">doświadczeń, zadań i zagadek do rozwiązania, </w:t>
      </w:r>
      <w:r w:rsidRPr="00E35760">
        <w:t xml:space="preserve">konkursów lub innych atrakcji, które będą miały na celu przybliżenie tematyki bezpieczeństwa na obszarach kolejowych i w ich pobliżu. </w:t>
      </w:r>
      <w:r w:rsidR="009A2357">
        <w:t>Scenografia wydarzenia powinna być spój</w:t>
      </w:r>
      <w:r w:rsidR="00027E54">
        <w:t>na z przewidzianymi atrakcjami.</w:t>
      </w:r>
    </w:p>
    <w:p w14:paraId="253344E5" w14:textId="5061E12C" w:rsidR="008D27FD" w:rsidRPr="00E35760" w:rsidRDefault="00EA6871" w:rsidP="00506BB6">
      <w:pPr>
        <w:pStyle w:val="Akapitzlist"/>
        <w:numPr>
          <w:ilvl w:val="4"/>
          <w:numId w:val="8"/>
        </w:numPr>
      </w:pPr>
      <w:r>
        <w:t xml:space="preserve">Wydarzenia muszą opierać się na </w:t>
      </w:r>
      <w:r w:rsidR="002542EF">
        <w:t>bezpośrednim zaangażowaniu uczestników</w:t>
      </w:r>
      <w:r w:rsidR="002A79C0">
        <w:t xml:space="preserve">, interakcji </w:t>
      </w:r>
      <w:r w:rsidR="002A79C0">
        <w:rPr>
          <w:rStyle w:val="st"/>
        </w:rPr>
        <w:t>z uczestnikami</w:t>
      </w:r>
      <w:r w:rsidR="002A79C0">
        <w:t xml:space="preserve">, empirycznym poznawaniu świata </w:t>
      </w:r>
      <w:r w:rsidR="00F203D8">
        <w:t xml:space="preserve">poprzez </w:t>
      </w:r>
      <w:r w:rsidR="009A2357">
        <w:t>wykreowane</w:t>
      </w:r>
      <w:r w:rsidR="00F203D8">
        <w:t xml:space="preserve"> sytuacje dotyczące </w:t>
      </w:r>
      <w:r w:rsidR="002A79C0">
        <w:t>zagadnień związanych z bezpieczeństwem na obszarach kolejowych</w:t>
      </w:r>
      <w:r w:rsidR="002A79C0">
        <w:rPr>
          <w:rStyle w:val="st"/>
        </w:rPr>
        <w:t>. M</w:t>
      </w:r>
      <w:r w:rsidR="005116A6">
        <w:rPr>
          <w:rStyle w:val="st"/>
        </w:rPr>
        <w:t xml:space="preserve">uszą </w:t>
      </w:r>
      <w:r w:rsidR="002542EF">
        <w:rPr>
          <w:rStyle w:val="st"/>
        </w:rPr>
        <w:t xml:space="preserve">także </w:t>
      </w:r>
      <w:r w:rsidR="0094635B">
        <w:rPr>
          <w:rStyle w:val="st"/>
        </w:rPr>
        <w:t>stanowić zachętę</w:t>
      </w:r>
      <w:r w:rsidR="005116A6">
        <w:rPr>
          <w:rStyle w:val="st"/>
        </w:rPr>
        <w:t xml:space="preserve"> do wspólnego spędzania czasu</w:t>
      </w:r>
      <w:r w:rsidR="0094635B">
        <w:rPr>
          <w:rStyle w:val="st"/>
        </w:rPr>
        <w:t xml:space="preserve"> całych rodzin</w:t>
      </w:r>
      <w:r w:rsidR="005116A6">
        <w:rPr>
          <w:rStyle w:val="st"/>
        </w:rPr>
        <w:t>, wspólnej nauki oraz zabawy dzieci i rodziców.</w:t>
      </w:r>
    </w:p>
    <w:p w14:paraId="3AE6C88D" w14:textId="08E106E2" w:rsidR="008D27FD" w:rsidRPr="00E35760" w:rsidRDefault="0021311C" w:rsidP="00A37E43">
      <w:pPr>
        <w:pStyle w:val="Akapitzlist"/>
        <w:numPr>
          <w:ilvl w:val="3"/>
          <w:numId w:val="8"/>
        </w:numPr>
      </w:pPr>
      <w:r>
        <w:t>Zakres zadań Wykonawcy</w:t>
      </w:r>
    </w:p>
    <w:p w14:paraId="1D0016DD" w14:textId="066E6087" w:rsidR="00A37E43" w:rsidRDefault="00A37E43" w:rsidP="00A37E43">
      <w:pPr>
        <w:pStyle w:val="Akapitzlist"/>
        <w:numPr>
          <w:ilvl w:val="4"/>
          <w:numId w:val="8"/>
        </w:numPr>
      </w:pPr>
      <w:r>
        <w:t>Wykonawca przygotuje harmonogram</w:t>
      </w:r>
      <w:r w:rsidR="008D27FD" w:rsidRPr="00E35760">
        <w:t xml:space="preserve"> działań (agendę) ze wska</w:t>
      </w:r>
      <w:r w:rsidR="0094635B">
        <w:t xml:space="preserve">zaniem poszczególnych atrakcji </w:t>
      </w:r>
      <w:r w:rsidR="00226290" w:rsidRPr="00E35760">
        <w:t>dopasowanych do grup docelowych</w:t>
      </w:r>
      <w:r w:rsidR="00F579A0">
        <w:t xml:space="preserve"> zgodnych ze scenariuszem zaakceptowanym przez Zamawiającego</w:t>
      </w:r>
      <w:r>
        <w:t>.</w:t>
      </w:r>
    </w:p>
    <w:p w14:paraId="6B450122" w14:textId="699F706E" w:rsidR="00A37E43" w:rsidRDefault="00A37E43" w:rsidP="00A37E43">
      <w:pPr>
        <w:pStyle w:val="Akapitzlist"/>
        <w:numPr>
          <w:ilvl w:val="4"/>
          <w:numId w:val="8"/>
        </w:numPr>
      </w:pPr>
      <w:r>
        <w:t>Wykonawca z</w:t>
      </w:r>
      <w:r w:rsidR="008D27FD" w:rsidRPr="00E35760">
        <w:t>aplan</w:t>
      </w:r>
      <w:r>
        <w:t>uje</w:t>
      </w:r>
      <w:r w:rsidR="008D27FD" w:rsidRPr="00E35760">
        <w:t xml:space="preserve"> i przepro</w:t>
      </w:r>
      <w:r>
        <w:t>wadzi</w:t>
      </w:r>
      <w:r w:rsidR="00F579A0">
        <w:t xml:space="preserve"> </w:t>
      </w:r>
      <w:r>
        <w:t>wydarzenia</w:t>
      </w:r>
      <w:r w:rsidR="00F579A0">
        <w:t xml:space="preserve"> zgodnie ze scenariuszem</w:t>
      </w:r>
      <w:r>
        <w:t xml:space="preserve">, </w:t>
      </w:r>
      <w:r w:rsidR="00BE3BF6">
        <w:t>w tym </w:t>
      </w:r>
      <w:r w:rsidR="008D27FD" w:rsidRPr="00E35760">
        <w:t>z</w:t>
      </w:r>
      <w:r>
        <w:t>apewnieni udział</w:t>
      </w:r>
      <w:r w:rsidR="008D27FD" w:rsidRPr="00E35760">
        <w:t xml:space="preserve"> an</w:t>
      </w:r>
      <w:r>
        <w:t>imatorów dla dzieci i młodzieży.</w:t>
      </w:r>
    </w:p>
    <w:p w14:paraId="1B4FD3C1" w14:textId="77777777" w:rsidR="009D13BF" w:rsidRDefault="00A37E43" w:rsidP="009D13BF">
      <w:pPr>
        <w:pStyle w:val="Akapitzlist"/>
        <w:numPr>
          <w:ilvl w:val="4"/>
          <w:numId w:val="8"/>
        </w:numPr>
      </w:pPr>
      <w:r>
        <w:t>Wykonawca zaplanuje i zapewni oprawę muzyczną podnoszącą</w:t>
      </w:r>
      <w:r w:rsidR="008D27FD" w:rsidRPr="00E35760">
        <w:t xml:space="preserve"> atrakcyjność wydarzenia.</w:t>
      </w:r>
    </w:p>
    <w:p w14:paraId="7B103987" w14:textId="5D871299" w:rsidR="008D27FD" w:rsidRPr="00E35760" w:rsidRDefault="00191ACA" w:rsidP="009D13BF">
      <w:pPr>
        <w:pStyle w:val="Akapitzlist"/>
        <w:numPr>
          <w:ilvl w:val="4"/>
          <w:numId w:val="8"/>
        </w:numPr>
      </w:pPr>
      <w:r>
        <w:t>Wykonawca zapewni różnorodne materiały edukacyjno-promocyjne</w:t>
      </w:r>
      <w:r w:rsidR="008D27FD" w:rsidRPr="00E35760">
        <w:t xml:space="preserve"> dla dzieci </w:t>
      </w:r>
      <w:r w:rsidR="00366DDC">
        <w:br/>
      </w:r>
      <w:r w:rsidR="008D27FD" w:rsidRPr="00E35760">
        <w:t xml:space="preserve">w ramach </w:t>
      </w:r>
      <w:r w:rsidR="00A37E43">
        <w:t xml:space="preserve">atrakcji i </w:t>
      </w:r>
      <w:r>
        <w:t>zabaw zaproponowanych przez W</w:t>
      </w:r>
      <w:r w:rsidR="008D27FD" w:rsidRPr="00E35760">
        <w:t>ykonawcę do realizacji w czasie imprezy.</w:t>
      </w:r>
      <w:r w:rsidR="009D13BF">
        <w:t xml:space="preserve"> M</w:t>
      </w:r>
      <w:r w:rsidR="009D13BF" w:rsidRPr="00E35760">
        <w:t>ateriały</w:t>
      </w:r>
      <w:r w:rsidR="009D13BF">
        <w:t xml:space="preserve">, także w zakresie </w:t>
      </w:r>
      <w:r w:rsidR="009D13BF" w:rsidRPr="00E35760">
        <w:t>promocji</w:t>
      </w:r>
      <w:r w:rsidR="009D13BF">
        <w:t>, muszą zawierać oznakowanie:</w:t>
      </w:r>
      <w:r w:rsidR="009D13BF" w:rsidRPr="0048433C">
        <w:t xml:space="preserve"> </w:t>
      </w:r>
      <w:r w:rsidR="009D13BF" w:rsidRPr="00222E16">
        <w:t xml:space="preserve">logotyp UTK, logotyp </w:t>
      </w:r>
      <w:r w:rsidR="00ED790D">
        <w:t>„</w:t>
      </w:r>
      <w:r w:rsidR="009D13BF" w:rsidRPr="00ED790D">
        <w:t>Kampanii Kolejowe ABC</w:t>
      </w:r>
      <w:r w:rsidR="00ED790D">
        <w:t>”</w:t>
      </w:r>
      <w:r w:rsidR="009D13BF" w:rsidRPr="00222E16">
        <w:t xml:space="preserve"> oraz elem</w:t>
      </w:r>
      <w:r w:rsidR="00BE3BF6">
        <w:t>enty graficzne obowiązujące dla </w:t>
      </w:r>
      <w:r w:rsidR="009D13BF" w:rsidRPr="00222E16">
        <w:t>Programu Operacyjnego Infrastruktura i Środowisko 2014-2020</w:t>
      </w:r>
      <w:r w:rsidR="009D13BF">
        <w:t>.</w:t>
      </w:r>
    </w:p>
    <w:p w14:paraId="68D29FF0" w14:textId="6EA900F3" w:rsidR="003302B1" w:rsidRPr="00E35760" w:rsidRDefault="00406052" w:rsidP="003302B1">
      <w:pPr>
        <w:pStyle w:val="Akapitzlist"/>
        <w:numPr>
          <w:ilvl w:val="4"/>
          <w:numId w:val="8"/>
        </w:numPr>
      </w:pPr>
      <w:r w:rsidRPr="00E35760">
        <w:t>Wykonawca uwzględni</w:t>
      </w:r>
      <w:r w:rsidR="008559BA" w:rsidRPr="00E35760">
        <w:t xml:space="preserve"> wszelkie ograniczenia wynikające z</w:t>
      </w:r>
      <w:r w:rsidR="00C44591" w:rsidRPr="00E35760">
        <w:t>e specyfiki poszczególnych lokalizacji,</w:t>
      </w:r>
      <w:r w:rsidR="008559BA" w:rsidRPr="00E35760">
        <w:t xml:space="preserve"> przepisów dotyczących porządku i bezpieczeństwa</w:t>
      </w:r>
      <w:r w:rsidR="00EF58FE">
        <w:t xml:space="preserve">, </w:t>
      </w:r>
      <w:r w:rsidR="00A37E43">
        <w:t>uzyska</w:t>
      </w:r>
      <w:r w:rsidR="00EF355E" w:rsidRPr="00E35760">
        <w:t xml:space="preserve"> wszelkie pozwolenia</w:t>
      </w:r>
      <w:r w:rsidR="003302B1">
        <w:t xml:space="preserve"> i dokumenty</w:t>
      </w:r>
      <w:r w:rsidR="00EF355E" w:rsidRPr="00E35760">
        <w:t xml:space="preserve"> niezbędne do przeprowadzenia akcji</w:t>
      </w:r>
      <w:r w:rsidR="00EF58FE">
        <w:t xml:space="preserve"> w </w:t>
      </w:r>
      <w:r w:rsidR="003302B1" w:rsidRPr="00E35760">
        <w:t>wybranych przestrzeniach oraz d</w:t>
      </w:r>
      <w:r w:rsidR="00EF58FE">
        <w:t>okona</w:t>
      </w:r>
      <w:r w:rsidR="003302B1">
        <w:t xml:space="preserve"> związanych z tym opłat.</w:t>
      </w:r>
    </w:p>
    <w:p w14:paraId="435B0BDF" w14:textId="18D1BBD0" w:rsidR="008D27FD" w:rsidRDefault="00276F0E" w:rsidP="00506BB6">
      <w:pPr>
        <w:pStyle w:val="Akapitzlist"/>
        <w:numPr>
          <w:ilvl w:val="4"/>
          <w:numId w:val="8"/>
        </w:numPr>
      </w:pPr>
      <w:r w:rsidRPr="00E35760">
        <w:t xml:space="preserve">Wykonawca zapewni </w:t>
      </w:r>
      <w:r w:rsidR="009D27BE" w:rsidRPr="00E35760">
        <w:t xml:space="preserve">spełnienie </w:t>
      </w:r>
      <w:r w:rsidR="00A37E43">
        <w:t xml:space="preserve">wszystkich </w:t>
      </w:r>
      <w:r w:rsidRPr="00E35760">
        <w:t>wynikając</w:t>
      </w:r>
      <w:r w:rsidR="009D27BE" w:rsidRPr="00E35760">
        <w:t>ych</w:t>
      </w:r>
      <w:r w:rsidRPr="00E35760">
        <w:t xml:space="preserve"> z przepisów prawa norm </w:t>
      </w:r>
      <w:r w:rsidR="00366DDC">
        <w:br/>
      </w:r>
      <w:r w:rsidRPr="00E35760">
        <w:t>w zakresie bezpieczeństwa</w:t>
      </w:r>
      <w:r w:rsidR="00A37E43">
        <w:t xml:space="preserve">, </w:t>
      </w:r>
      <w:r w:rsidR="00794C6A">
        <w:t>adekwatnie do skali organizowanych imprez</w:t>
      </w:r>
      <w:r w:rsidRPr="00E35760">
        <w:t>.</w:t>
      </w:r>
    </w:p>
    <w:p w14:paraId="16E350E4" w14:textId="2C9E37D7" w:rsidR="008D27FD" w:rsidRPr="00E35760" w:rsidRDefault="00276F0E" w:rsidP="00506BB6">
      <w:pPr>
        <w:pStyle w:val="Akapitzlist"/>
        <w:numPr>
          <w:ilvl w:val="4"/>
          <w:numId w:val="8"/>
        </w:numPr>
      </w:pPr>
      <w:r w:rsidRPr="00E35760">
        <w:lastRenderedPageBreak/>
        <w:t>Wykonawca zapewnieni ubezpieczeni</w:t>
      </w:r>
      <w:r w:rsidR="009D27BE" w:rsidRPr="00E35760">
        <w:t>e</w:t>
      </w:r>
      <w:r w:rsidRPr="00E35760">
        <w:t xml:space="preserve"> imprezy, w s</w:t>
      </w:r>
      <w:r w:rsidR="00966325" w:rsidRPr="00E35760">
        <w:t>zczególności ubezpieczenie OC</w:t>
      </w:r>
      <w:r w:rsidR="00B36150">
        <w:t>, zgodne z rozporządzeniem Ministra Finansów z dnia 11 marca 2010 r. w sprawie obowiązkowego ubezpieczenia odpowiedzialności cywilnej organizatorów imprez masowych (Dz.U. nr 54 poz.</w:t>
      </w:r>
      <w:r w:rsidR="000A63C3">
        <w:t xml:space="preserve"> </w:t>
      </w:r>
      <w:r w:rsidR="00B36150">
        <w:t>323), oraz</w:t>
      </w:r>
      <w:r w:rsidR="00966325" w:rsidRPr="00E35760">
        <w:t> </w:t>
      </w:r>
      <w:proofErr w:type="spellStart"/>
      <w:r w:rsidRPr="00E35760">
        <w:t>NNW</w:t>
      </w:r>
      <w:proofErr w:type="spellEnd"/>
      <w:r w:rsidR="00B36150" w:rsidRPr="00B36150">
        <w:t xml:space="preserve"> </w:t>
      </w:r>
      <w:r w:rsidR="00B36150">
        <w:t>w wysokości odpowiadającej skali organizowanej imprezy</w:t>
      </w:r>
      <w:r w:rsidRPr="00E35760">
        <w:t>.</w:t>
      </w:r>
    </w:p>
    <w:p w14:paraId="4B228720" w14:textId="2CBCA1E8" w:rsidR="003302B1" w:rsidRDefault="003302B1" w:rsidP="003302B1">
      <w:pPr>
        <w:pStyle w:val="Akapitzlist"/>
        <w:numPr>
          <w:ilvl w:val="4"/>
          <w:numId w:val="8"/>
        </w:numPr>
      </w:pPr>
      <w:r>
        <w:t xml:space="preserve">Wykonawca spełni wszystkie wymogi techniczne niezbędne do zorganizowania </w:t>
      </w:r>
      <w:r w:rsidR="00366DDC">
        <w:br/>
      </w:r>
      <w:r>
        <w:t xml:space="preserve">i przeprowadzenia każdego wydarzenia. </w:t>
      </w:r>
      <w:r w:rsidRPr="00E35760">
        <w:t>Wyposażenie miejsca każdego wydarzenia uzależnione będzie od rodzaju prowadzonych działań i zostanie uprzednio uzgodnione z Zamawiającym.</w:t>
      </w:r>
    </w:p>
    <w:p w14:paraId="7DC8928B" w14:textId="5ED330C3" w:rsidR="001168C4" w:rsidRDefault="001168C4" w:rsidP="001168C4">
      <w:pPr>
        <w:pStyle w:val="Akapitzlist"/>
        <w:numPr>
          <w:ilvl w:val="4"/>
          <w:numId w:val="8"/>
        </w:numPr>
      </w:pPr>
      <w:r>
        <w:t xml:space="preserve">Jeśli wydarzenie będzie odbywało się w plenerze, </w:t>
      </w:r>
      <w:r w:rsidR="00BE3BF6">
        <w:t>Wykonawca zapewni ochronę przed </w:t>
      </w:r>
      <w:r>
        <w:t>deszczem głównych atrakcji odbywających się w czasie wydarzenia.</w:t>
      </w:r>
    </w:p>
    <w:p w14:paraId="364E4586" w14:textId="093CE53C" w:rsidR="003302B1" w:rsidRDefault="003302B1" w:rsidP="00EF58FE">
      <w:pPr>
        <w:pStyle w:val="Akapitzlist"/>
        <w:numPr>
          <w:ilvl w:val="4"/>
          <w:numId w:val="8"/>
        </w:numPr>
      </w:pPr>
      <w:r>
        <w:t xml:space="preserve">Wykonawca zapewni pełną oprawę techniczną </w:t>
      </w:r>
      <w:r w:rsidR="00EF58FE">
        <w:t xml:space="preserve">i multimedialną </w:t>
      </w:r>
      <w:r w:rsidR="00BE3BF6">
        <w:t>wydarzenia wraz z </w:t>
      </w:r>
      <w:r>
        <w:t>udźwiękowieniem (niezbędnymi mikrofonami i sprzętem nagłaśniającym</w:t>
      </w:r>
      <w:r w:rsidR="00BE3BF6">
        <w:t xml:space="preserve">) zgodnie </w:t>
      </w:r>
      <w:r w:rsidR="00EF58FE">
        <w:t xml:space="preserve">z agendą wydarzenia, w tym co najmniej 1 telebim LED </w:t>
      </w:r>
      <w:r w:rsidR="00EF58FE" w:rsidRPr="00E35760">
        <w:t xml:space="preserve">z możliwością odtwarzania </w:t>
      </w:r>
      <w:r w:rsidR="00EF58FE">
        <w:t>materiałów informacyjno-edukacyjnych.</w:t>
      </w:r>
    </w:p>
    <w:p w14:paraId="3EC52D51" w14:textId="19529C41" w:rsidR="004B36EA" w:rsidRPr="00E35760" w:rsidRDefault="003302B1" w:rsidP="003302B1">
      <w:pPr>
        <w:pStyle w:val="Akapitzlist"/>
        <w:numPr>
          <w:ilvl w:val="4"/>
          <w:numId w:val="8"/>
        </w:numPr>
      </w:pPr>
      <w:r>
        <w:t xml:space="preserve">Wykonawca zapewnieni punkt </w:t>
      </w:r>
      <w:r w:rsidR="004B36EA" w:rsidRPr="00E35760">
        <w:t>zgłoszeń dla dzieci i rodziców oraz jego obsługi udzielającej pomoc w przypadku zagubienia się dziecka</w:t>
      </w:r>
      <w:r w:rsidR="009A2357">
        <w:t>, a także punkt medyczny</w:t>
      </w:r>
      <w:r w:rsidR="004B36EA" w:rsidRPr="00E35760">
        <w:t>.</w:t>
      </w:r>
    </w:p>
    <w:p w14:paraId="1EAC486F" w14:textId="23B74F0A" w:rsidR="00710C4F" w:rsidRDefault="00710C4F" w:rsidP="00710C4F">
      <w:pPr>
        <w:pStyle w:val="Akapitzlist"/>
        <w:numPr>
          <w:ilvl w:val="4"/>
          <w:numId w:val="8"/>
        </w:numPr>
      </w:pPr>
      <w:r>
        <w:t xml:space="preserve">Wykonawca zapewni nadzór nad bezpieczeństwem wszystkich osób uczestniczących </w:t>
      </w:r>
      <w:r w:rsidR="00366DDC">
        <w:br/>
      </w:r>
      <w:r>
        <w:t>w wydarzeniach.</w:t>
      </w:r>
    </w:p>
    <w:p w14:paraId="27E6C0B6" w14:textId="5C3C7750" w:rsidR="00710C4F" w:rsidRPr="00E35760" w:rsidRDefault="00710C4F" w:rsidP="00710C4F">
      <w:pPr>
        <w:pStyle w:val="Akapitzlist"/>
        <w:numPr>
          <w:ilvl w:val="4"/>
          <w:numId w:val="8"/>
        </w:numPr>
      </w:pPr>
      <w:r w:rsidRPr="00E35760">
        <w:t>Wykonawca zapewni stałą obsługę przez cały czas trwania wydarzeń, od etapu przygotowania do etapu zakończenia wydarzenia.</w:t>
      </w:r>
    </w:p>
    <w:p w14:paraId="364865A7" w14:textId="3FCD4D50" w:rsidR="00395D7E" w:rsidRPr="00E35760" w:rsidRDefault="00EF58FE" w:rsidP="00506BB6">
      <w:pPr>
        <w:pStyle w:val="Akapitzlist"/>
        <w:numPr>
          <w:ilvl w:val="4"/>
          <w:numId w:val="8"/>
        </w:numPr>
      </w:pPr>
      <w:r>
        <w:t>P</w:t>
      </w:r>
      <w:r w:rsidR="00F262F1" w:rsidRPr="00E35760">
        <w:t>oza obsługą artystyczną</w:t>
      </w:r>
      <w:r>
        <w:t xml:space="preserve">, </w:t>
      </w:r>
      <w:r w:rsidR="00395D7E" w:rsidRPr="00E35760">
        <w:t xml:space="preserve">techniczną </w:t>
      </w:r>
      <w:r>
        <w:t xml:space="preserve">oraz animatorami Wykonawca </w:t>
      </w:r>
      <w:r w:rsidR="00395D7E" w:rsidRPr="00E35760">
        <w:t xml:space="preserve">zapewni </w:t>
      </w:r>
      <w:r w:rsidR="00B533CE" w:rsidRPr="00E35760">
        <w:t>na </w:t>
      </w:r>
      <w:r w:rsidR="007A1F10" w:rsidRPr="00E35760">
        <w:t>każd</w:t>
      </w:r>
      <w:r w:rsidR="00C76805" w:rsidRPr="00E35760">
        <w:t>e</w:t>
      </w:r>
      <w:r w:rsidR="007A1F10" w:rsidRPr="00E35760">
        <w:t xml:space="preserve"> </w:t>
      </w:r>
      <w:r w:rsidR="00C76805" w:rsidRPr="00E35760">
        <w:t xml:space="preserve">wydarzenie </w:t>
      </w:r>
      <w:r w:rsidR="00395D7E" w:rsidRPr="00E35760">
        <w:t>min</w:t>
      </w:r>
      <w:r w:rsidR="00C76805" w:rsidRPr="00E35760">
        <w:t>imum</w:t>
      </w:r>
      <w:r w:rsidR="00395D7E" w:rsidRPr="00E35760">
        <w:t>:</w:t>
      </w:r>
    </w:p>
    <w:p w14:paraId="01FE4BC0" w14:textId="0B45DF97" w:rsidR="00395D7E" w:rsidRPr="00E35760" w:rsidRDefault="00395D7E" w:rsidP="00506BB6">
      <w:pPr>
        <w:pStyle w:val="Akapitzlist"/>
        <w:numPr>
          <w:ilvl w:val="5"/>
          <w:numId w:val="8"/>
        </w:numPr>
      </w:pPr>
      <w:r w:rsidRPr="00E35760">
        <w:t>1 osobę nadzoruj</w:t>
      </w:r>
      <w:r w:rsidR="00C76805" w:rsidRPr="00E35760">
        <w:t>ącą i koordynującą organizację oraz</w:t>
      </w:r>
      <w:r w:rsidRPr="00E35760">
        <w:t xml:space="preserve"> przebieg </w:t>
      </w:r>
      <w:r w:rsidR="00C76805" w:rsidRPr="00E35760">
        <w:t>imprez</w:t>
      </w:r>
      <w:r w:rsidRPr="00E35760">
        <w:t xml:space="preserve"> </w:t>
      </w:r>
      <w:r w:rsidR="00C76805" w:rsidRPr="00E35760">
        <w:t>na </w:t>
      </w:r>
      <w:r w:rsidRPr="00E35760">
        <w:t>miejscu;</w:t>
      </w:r>
    </w:p>
    <w:p w14:paraId="13ACB109" w14:textId="4A5FEA28" w:rsidR="00966325" w:rsidRPr="00E35760" w:rsidRDefault="00966325" w:rsidP="00506BB6">
      <w:pPr>
        <w:pStyle w:val="Akapitzlist"/>
        <w:numPr>
          <w:ilvl w:val="5"/>
          <w:numId w:val="8"/>
        </w:numPr>
      </w:pPr>
      <w:r w:rsidRPr="00E35760">
        <w:t xml:space="preserve">1 </w:t>
      </w:r>
      <w:r w:rsidR="00993F43" w:rsidRPr="00E35760">
        <w:t>prowadzącego/moderatora</w:t>
      </w:r>
      <w:r w:rsidR="00395D7E" w:rsidRPr="00E35760">
        <w:t xml:space="preserve"> posiadającego doświadczenie w prowadzeniu imprez </w:t>
      </w:r>
      <w:r w:rsidR="00366DDC">
        <w:br/>
      </w:r>
      <w:r w:rsidR="00395D7E" w:rsidRPr="00E35760">
        <w:t>z udziałem dzieci i młodzieży</w:t>
      </w:r>
      <w:r w:rsidR="008B3703" w:rsidRPr="00E35760">
        <w:t xml:space="preserve">, którego </w:t>
      </w:r>
      <w:r w:rsidR="00395D7E" w:rsidRPr="00E35760">
        <w:t>zadaniem koordynacja artystyczna całego wydarzenia</w:t>
      </w:r>
      <w:r w:rsidR="008B3703" w:rsidRPr="00E35760">
        <w:t xml:space="preserve"> – wybór wymaga akceptacji Zamawiającego</w:t>
      </w:r>
      <w:r w:rsidR="00395D7E" w:rsidRPr="00E35760">
        <w:t>;</w:t>
      </w:r>
    </w:p>
    <w:p w14:paraId="63106728" w14:textId="3577B845" w:rsidR="00395D7E" w:rsidRPr="00E35760" w:rsidRDefault="00E72F14" w:rsidP="00506BB6">
      <w:pPr>
        <w:pStyle w:val="Akapitzlist"/>
        <w:numPr>
          <w:ilvl w:val="5"/>
          <w:numId w:val="8"/>
        </w:numPr>
      </w:pPr>
      <w:r w:rsidRPr="00E35760">
        <w:t>1</w:t>
      </w:r>
      <w:r w:rsidR="00395D7E" w:rsidRPr="00E35760">
        <w:t xml:space="preserve"> osob</w:t>
      </w:r>
      <w:r w:rsidRPr="00E35760">
        <w:t>ę</w:t>
      </w:r>
      <w:r w:rsidR="00395D7E" w:rsidRPr="00E35760">
        <w:t xml:space="preserve"> dokumentując</w:t>
      </w:r>
      <w:r w:rsidRPr="00E35760">
        <w:t>ą</w:t>
      </w:r>
      <w:r w:rsidR="00395D7E" w:rsidRPr="00E35760">
        <w:t xml:space="preserve"> przebieg całego </w:t>
      </w:r>
      <w:r w:rsidR="001E0A8E" w:rsidRPr="00E35760">
        <w:t>wydarzenia, która wykona dokumentację zdjęciową i video</w:t>
      </w:r>
      <w:r w:rsidR="003022CD" w:rsidRPr="00E35760">
        <w:t xml:space="preserve"> w formatach umożliwiających wykorzystanie w ramach prowadzo</w:t>
      </w:r>
      <w:r w:rsidR="00710C4F">
        <w:t>nych przez Wykonawcę działań public relations</w:t>
      </w:r>
      <w:r w:rsidR="00763603" w:rsidRPr="00E35760">
        <w:t xml:space="preserve"> i działań</w:t>
      </w:r>
      <w:r w:rsidR="003022CD" w:rsidRPr="00E35760">
        <w:t xml:space="preserve"> w mediach społecznościowych, w tym przez </w:t>
      </w:r>
      <w:r w:rsidR="004A3611">
        <w:t>vlogerów</w:t>
      </w:r>
      <w:r w:rsidR="003022CD" w:rsidRPr="00E35760">
        <w:t xml:space="preserve">. Założone minimum dla każdego </w:t>
      </w:r>
      <w:r w:rsidR="00366DDC">
        <w:br/>
      </w:r>
      <w:r w:rsidR="003022CD" w:rsidRPr="00E35760">
        <w:t xml:space="preserve">z </w:t>
      </w:r>
      <w:r w:rsidR="00570E45" w:rsidRPr="00E35760">
        <w:t>wydarzeń</w:t>
      </w:r>
      <w:r w:rsidR="003022CD" w:rsidRPr="00E35760">
        <w:t xml:space="preserve"> to co najmniej 50 zdjęć w wersji elektronicznej, jedno nagranie video </w:t>
      </w:r>
      <w:r w:rsidR="00366DDC">
        <w:br/>
      </w:r>
      <w:r w:rsidR="003022CD" w:rsidRPr="00E35760">
        <w:t>z wydarzenia w postaci zmontowanego filmu o długości do 100 sekund z każdego wydarzenia</w:t>
      </w:r>
      <w:r w:rsidR="00395D7E" w:rsidRPr="00E35760">
        <w:t>.</w:t>
      </w:r>
    </w:p>
    <w:p w14:paraId="3F5BF460" w14:textId="07F59094" w:rsidR="00027E54" w:rsidRDefault="00D62148" w:rsidP="00027E54">
      <w:pPr>
        <w:pStyle w:val="Akapitzlist"/>
        <w:numPr>
          <w:ilvl w:val="4"/>
          <w:numId w:val="8"/>
        </w:numPr>
      </w:pPr>
      <w:r w:rsidRPr="00026F8F">
        <w:t>P</w:t>
      </w:r>
      <w:r w:rsidR="00966325" w:rsidRPr="00026F8F">
        <w:t>odczas</w:t>
      </w:r>
      <w:r w:rsidR="00F262F1" w:rsidRPr="00026F8F">
        <w:t xml:space="preserve"> trwania </w:t>
      </w:r>
      <w:r w:rsidR="007A1F10" w:rsidRPr="00026F8F">
        <w:t xml:space="preserve">każdego </w:t>
      </w:r>
      <w:r w:rsidR="00993F43" w:rsidRPr="00026F8F">
        <w:t>wydarzenia</w:t>
      </w:r>
      <w:r w:rsidRPr="00026F8F">
        <w:t xml:space="preserve"> Wykonawca</w:t>
      </w:r>
      <w:r w:rsidR="00993F43" w:rsidRPr="00026F8F">
        <w:t xml:space="preserve"> </w:t>
      </w:r>
      <w:r w:rsidR="00F262F1" w:rsidRPr="00026F8F">
        <w:t>zapewni</w:t>
      </w:r>
      <w:r w:rsidRPr="00026F8F">
        <w:t xml:space="preserve"> w wyodrębnionej przestrzeni </w:t>
      </w:r>
      <w:r w:rsidR="009A2357">
        <w:t>obsługę c</w:t>
      </w:r>
      <w:r w:rsidR="009A2357" w:rsidRPr="00026F8F">
        <w:t>ateringową</w:t>
      </w:r>
      <w:r w:rsidR="001D5EA1" w:rsidRPr="00026F8F">
        <w:t xml:space="preserve"> dla maksymalnie 20 osób</w:t>
      </w:r>
      <w:r w:rsidRPr="00026F8F">
        <w:t>.</w:t>
      </w:r>
      <w:r w:rsidR="009A2357">
        <w:t xml:space="preserve"> W ramach cateringu Wykonawca ma zapewnić co najmniej:</w:t>
      </w:r>
    </w:p>
    <w:p w14:paraId="2BE11733" w14:textId="0032F53C" w:rsidR="00027E54" w:rsidRPr="00F3477D" w:rsidRDefault="00027E54" w:rsidP="00027E54">
      <w:pPr>
        <w:pStyle w:val="Akapitzlist"/>
        <w:numPr>
          <w:ilvl w:val="6"/>
          <w:numId w:val="8"/>
        </w:numPr>
      </w:pPr>
      <w:r w:rsidRPr="00F3477D">
        <w:t xml:space="preserve">kawę, herbatę, krojoną cytrynę, cukier i śmietankę lub mleko bez limitu </w:t>
      </w:r>
      <w:r w:rsidR="00BE3BF6" w:rsidRPr="00F3477D">
        <w:br/>
      </w:r>
      <w:r w:rsidRPr="00F3477D">
        <w:t xml:space="preserve">– zapewnienie bufetu kawowego przez cały czas trwania wydarzenia, </w:t>
      </w:r>
    </w:p>
    <w:p w14:paraId="36FB7634" w14:textId="3D616674" w:rsidR="009A2357" w:rsidRPr="00E35760" w:rsidRDefault="008C6213" w:rsidP="009A2357">
      <w:pPr>
        <w:pStyle w:val="Akapitzlist"/>
        <w:numPr>
          <w:ilvl w:val="6"/>
          <w:numId w:val="8"/>
        </w:numPr>
      </w:pPr>
      <w:r>
        <w:t>wodę mineralną niegazowaną</w:t>
      </w:r>
      <w:r w:rsidR="009A2357" w:rsidRPr="00E35760">
        <w:t xml:space="preserve"> w </w:t>
      </w:r>
      <w:r w:rsidR="00D53C14">
        <w:t xml:space="preserve">szklanych </w:t>
      </w:r>
      <w:r w:rsidR="009A2357" w:rsidRPr="00E35760">
        <w:t>butelkach 0,5 litrowych</w:t>
      </w:r>
      <w:r w:rsidR="00BE3BF6">
        <w:t xml:space="preserve"> </w:t>
      </w:r>
      <w:r w:rsidR="00BE3BF6">
        <w:br/>
        <w:t>– po minimum 2 </w:t>
      </w:r>
      <w:r>
        <w:t>butelki na osobę</w:t>
      </w:r>
      <w:r w:rsidR="009A2357" w:rsidRPr="00E35760">
        <w:t>;</w:t>
      </w:r>
    </w:p>
    <w:p w14:paraId="67F26C8C" w14:textId="1AA59299" w:rsidR="009A2357" w:rsidRPr="00E35760" w:rsidRDefault="008C6213" w:rsidP="009A2357">
      <w:pPr>
        <w:pStyle w:val="Akapitzlist"/>
        <w:numPr>
          <w:ilvl w:val="6"/>
          <w:numId w:val="8"/>
        </w:numPr>
      </w:pPr>
      <w:r>
        <w:t>wodę mineralną gazowaną</w:t>
      </w:r>
      <w:r w:rsidR="009A2357" w:rsidRPr="00E35760">
        <w:t xml:space="preserve"> w </w:t>
      </w:r>
      <w:r w:rsidR="00D53C14">
        <w:t xml:space="preserve">szklanych </w:t>
      </w:r>
      <w:r w:rsidR="009A2357" w:rsidRPr="00E35760">
        <w:t>butelkach 0,5 litrowych</w:t>
      </w:r>
      <w:r>
        <w:t xml:space="preserve"> </w:t>
      </w:r>
      <w:r w:rsidR="00BE3BF6">
        <w:br/>
        <w:t>– po minimum</w:t>
      </w:r>
      <w:r>
        <w:t xml:space="preserve"> 2 butelki na osobę</w:t>
      </w:r>
      <w:r w:rsidR="009A2357" w:rsidRPr="00E35760">
        <w:t>;</w:t>
      </w:r>
    </w:p>
    <w:p w14:paraId="5A3B37E2" w14:textId="4F31BE19" w:rsidR="009A2357" w:rsidRPr="00E35760" w:rsidRDefault="009A2357" w:rsidP="009A2357">
      <w:pPr>
        <w:pStyle w:val="Akapitzlist"/>
        <w:numPr>
          <w:ilvl w:val="6"/>
          <w:numId w:val="8"/>
        </w:numPr>
      </w:pPr>
      <w:r w:rsidRPr="00E35760">
        <w:lastRenderedPageBreak/>
        <w:t>3 rodzaje świeżych</w:t>
      </w:r>
      <w:r>
        <w:t>, filetowanych</w:t>
      </w:r>
      <w:r w:rsidRPr="00E35760">
        <w:t xml:space="preserve"> owoców (np. banany, </w:t>
      </w:r>
      <w:r w:rsidR="00EE2276">
        <w:t xml:space="preserve">winogrona, </w:t>
      </w:r>
      <w:r w:rsidRPr="00E35760">
        <w:t>mandarynki, jabłka);</w:t>
      </w:r>
    </w:p>
    <w:p w14:paraId="2CDBD110" w14:textId="7BDF070B" w:rsidR="009A2357" w:rsidRPr="00E35760" w:rsidRDefault="009A2357" w:rsidP="009A2357">
      <w:pPr>
        <w:pStyle w:val="Akapitzlist"/>
        <w:numPr>
          <w:ilvl w:val="6"/>
          <w:numId w:val="8"/>
        </w:numPr>
      </w:pPr>
      <w:r w:rsidRPr="00E35760">
        <w:t>soki owocowe</w:t>
      </w:r>
      <w:r w:rsidR="00BE3BF6">
        <w:t>, minimum</w:t>
      </w:r>
      <w:r w:rsidR="00EE2276">
        <w:t xml:space="preserve"> 3 rodzaje – min. 0,5</w:t>
      </w:r>
      <w:r>
        <w:t xml:space="preserve"> l na osobę</w:t>
      </w:r>
      <w:r w:rsidRPr="00E35760">
        <w:t xml:space="preserve">; </w:t>
      </w:r>
    </w:p>
    <w:p w14:paraId="07F0253D" w14:textId="3305F6D3" w:rsidR="009A2357" w:rsidRDefault="00BE3BF6" w:rsidP="009A2357">
      <w:pPr>
        <w:pStyle w:val="Akapitzlist"/>
        <w:numPr>
          <w:ilvl w:val="6"/>
          <w:numId w:val="8"/>
        </w:numPr>
      </w:pPr>
      <w:r>
        <w:t>minimum</w:t>
      </w:r>
      <w:r w:rsidR="009A2357" w:rsidRPr="00E35760">
        <w:t xml:space="preserve"> 3 rodzaje kanapek</w:t>
      </w:r>
      <w:r w:rsidR="009A2357">
        <w:t xml:space="preserve"> bankietowych (na </w:t>
      </w:r>
      <w:r>
        <w:t>każdej min. 4 składniki), w tym </w:t>
      </w:r>
      <w:r w:rsidR="009A2357">
        <w:t>jede</w:t>
      </w:r>
      <w:r>
        <w:t>n rodzaj wegetariański – po minimum</w:t>
      </w:r>
      <w:r w:rsidR="009A2357">
        <w:t xml:space="preserve"> 3 sztuki na osobę</w:t>
      </w:r>
      <w:r w:rsidR="009A2357" w:rsidRPr="00E35760">
        <w:t>;</w:t>
      </w:r>
    </w:p>
    <w:p w14:paraId="25ABA3F9" w14:textId="369C27F7" w:rsidR="00027E54" w:rsidRDefault="00BE3BF6" w:rsidP="00027E54">
      <w:pPr>
        <w:pStyle w:val="Akapitzlist"/>
        <w:numPr>
          <w:ilvl w:val="6"/>
          <w:numId w:val="8"/>
        </w:numPr>
      </w:pPr>
      <w:r>
        <w:t>minimum</w:t>
      </w:r>
      <w:r w:rsidR="009A2357">
        <w:t xml:space="preserve"> 2 rodzaje ciastek (np. babeczki z owocami, </w:t>
      </w:r>
      <w:proofErr w:type="spellStart"/>
      <w:r w:rsidR="009A2357">
        <w:t>minirog</w:t>
      </w:r>
      <w:r>
        <w:t>aliki</w:t>
      </w:r>
      <w:proofErr w:type="spellEnd"/>
      <w:r>
        <w:t xml:space="preserve">) </w:t>
      </w:r>
      <w:r>
        <w:br/>
        <w:t>– minimum 2 </w:t>
      </w:r>
      <w:r w:rsidR="008C6213">
        <w:t>porcje na osobę.</w:t>
      </w:r>
    </w:p>
    <w:p w14:paraId="2B689D75" w14:textId="53207BDF" w:rsidR="00027E54" w:rsidRDefault="00027E54" w:rsidP="00027E54">
      <w:pPr>
        <w:pStyle w:val="Akapitzlist"/>
        <w:numPr>
          <w:ilvl w:val="0"/>
          <w:numId w:val="0"/>
        </w:numPr>
        <w:ind w:left="1985"/>
      </w:pPr>
      <w:r w:rsidRPr="00E35760">
        <w:t>Wszystkie posiłki muszą być przygotowane w dniu świadczenia usługi, muszą charakteryzować się wysoką jakością w odniesieniu do użytych składników oraz estetyki podania.</w:t>
      </w:r>
      <w:r w:rsidRPr="002359D8">
        <w:t xml:space="preserve"> </w:t>
      </w:r>
      <w:r w:rsidR="00BE3BF6">
        <w:t>Sposób podania: w formie szwedzkiego stołu z zapewnieniem zastawy ceramicznej (filiżanki,</w:t>
      </w:r>
      <w:r>
        <w:t xml:space="preserve"> talerzyki</w:t>
      </w:r>
      <w:r w:rsidR="00BE3BF6">
        <w:t>), szklanek, oraz widelczyków i</w:t>
      </w:r>
      <w:r>
        <w:t xml:space="preserve"> łyżeczek, a także papierowych serwetek. </w:t>
      </w:r>
    </w:p>
    <w:p w14:paraId="7698834B" w14:textId="2E9EB0A5" w:rsidR="009A2357" w:rsidRDefault="00027E54" w:rsidP="00027E54">
      <w:pPr>
        <w:pStyle w:val="Akapitzlist"/>
        <w:numPr>
          <w:ilvl w:val="0"/>
          <w:numId w:val="0"/>
        </w:numPr>
        <w:ind w:left="1985"/>
      </w:pPr>
      <w:r>
        <w:t xml:space="preserve">Wykonawca odpowiada za przygotowanie i punktualne dostarczenie cateringu na miejsce organizacji każdego </w:t>
      </w:r>
      <w:r w:rsidR="00912C92">
        <w:t>wydarzenia</w:t>
      </w:r>
      <w:r>
        <w:t xml:space="preserve"> oraz rozstawienie posiłku na stole/ stołach o godzinie uzgodnionej z Zamawiając</w:t>
      </w:r>
      <w:r w:rsidR="00BE3BF6">
        <w:t>ym, a także sprzątnięcie naczyń i </w:t>
      </w:r>
      <w:r>
        <w:t>odbiór pozostałości o godzinie uzgodnionej z Zamawiającym.</w:t>
      </w:r>
    </w:p>
    <w:p w14:paraId="456B5956" w14:textId="1E26ECA6" w:rsidR="002359D8" w:rsidRDefault="002359D8" w:rsidP="002359D8">
      <w:pPr>
        <w:pStyle w:val="Akapitzlist"/>
        <w:numPr>
          <w:ilvl w:val="4"/>
          <w:numId w:val="8"/>
        </w:numPr>
      </w:pPr>
      <w:r>
        <w:t>Wykonawca zapewni sprzątnięcie i uporządkowan</w:t>
      </w:r>
      <w:r w:rsidR="00BE3BF6">
        <w:t>ie terenu każdej imprezy po jej </w:t>
      </w:r>
      <w:r>
        <w:t>zakończeniu.</w:t>
      </w:r>
    </w:p>
    <w:p w14:paraId="51010177" w14:textId="27E2CDE1" w:rsidR="00CE0615" w:rsidRDefault="00CE0615" w:rsidP="00F42FAD">
      <w:pPr>
        <w:pStyle w:val="Akapitzlist"/>
        <w:numPr>
          <w:ilvl w:val="4"/>
          <w:numId w:val="8"/>
        </w:numPr>
      </w:pPr>
      <w:r w:rsidRPr="00026F8F">
        <w:t xml:space="preserve">Wykonawca zapewni właściwą promocję każdego wydarzenia w celu poinformowania o wydarzeniu jak największego odsetka </w:t>
      </w:r>
      <w:r w:rsidR="004A3611">
        <w:t xml:space="preserve">osób z </w:t>
      </w:r>
      <w:r w:rsidRPr="00026F8F">
        <w:t>grup docelow</w:t>
      </w:r>
      <w:r>
        <w:t>ych</w:t>
      </w:r>
      <w:r w:rsidR="00BE3BF6">
        <w:t xml:space="preserve"> i zapewnienia jak </w:t>
      </w:r>
      <w:r w:rsidRPr="00026F8F">
        <w:t>najwyższej frekwencji uczestników podczas wydarzenia.</w:t>
      </w:r>
      <w:r w:rsidR="00F42FAD">
        <w:t xml:space="preserve"> Wykonawca zapewni promocję każdego wydarzenia przed jego rozpoczęciem i</w:t>
      </w:r>
      <w:r w:rsidR="00BE3BF6">
        <w:t xml:space="preserve"> emisję relacji z wydarzenia po </w:t>
      </w:r>
      <w:r w:rsidR="00F42FAD">
        <w:t>jego zakończeniu</w:t>
      </w:r>
      <w:r w:rsidR="00F42FAD" w:rsidRPr="00026F8F">
        <w:t>.</w:t>
      </w:r>
    </w:p>
    <w:p w14:paraId="51C31998" w14:textId="7C19F141" w:rsidR="00100F58" w:rsidRDefault="00100F58" w:rsidP="00100F58">
      <w:pPr>
        <w:pStyle w:val="Akapitzlist"/>
        <w:numPr>
          <w:ilvl w:val="3"/>
          <w:numId w:val="8"/>
        </w:numPr>
      </w:pPr>
      <w:r>
        <w:t xml:space="preserve">Wydarzenia </w:t>
      </w:r>
      <w:r w:rsidR="00905AF1">
        <w:t>będą promowane co najmniej przy użyciu następujących narzędzi</w:t>
      </w:r>
      <w:r>
        <w:t>, czyli</w:t>
      </w:r>
      <w:r w:rsidR="004A3611">
        <w:t xml:space="preserve"> w</w:t>
      </w:r>
      <w:r>
        <w:t>:</w:t>
      </w:r>
    </w:p>
    <w:p w14:paraId="44B9C678" w14:textId="2853E617" w:rsidR="00100F58" w:rsidRDefault="004A3611" w:rsidP="00100F58">
      <w:pPr>
        <w:pStyle w:val="Akapitzlist"/>
        <w:numPr>
          <w:ilvl w:val="6"/>
          <w:numId w:val="8"/>
        </w:numPr>
      </w:pPr>
      <w:r>
        <w:t>co najmniej jednej ogólnopolskiej stacji radiowej będącej</w:t>
      </w:r>
      <w:r w:rsidR="00100F58">
        <w:t xml:space="preserve"> w pierwszej </w:t>
      </w:r>
      <w:r w:rsidR="008C6213">
        <w:t>dziesiątce w rankingu słuchalności (pod w</w:t>
      </w:r>
      <w:r w:rsidR="0056637D">
        <w:t>zględem zasięgów tygodniowych w </w:t>
      </w:r>
      <w:r w:rsidR="008C6213">
        <w:t xml:space="preserve">grupie docelowej rodziców dzieci 4-12 lat) w populacji, według danych Radio </w:t>
      </w:r>
      <w:proofErr w:type="spellStart"/>
      <w:r w:rsidR="008C6213">
        <w:t>Track</w:t>
      </w:r>
      <w:proofErr w:type="spellEnd"/>
      <w:r w:rsidR="008C6213">
        <w:t xml:space="preserve"> </w:t>
      </w:r>
      <w:proofErr w:type="spellStart"/>
      <w:r w:rsidR="008C6213">
        <w:t>Millward</w:t>
      </w:r>
      <w:proofErr w:type="spellEnd"/>
      <w:r w:rsidR="008C6213">
        <w:t xml:space="preserve"> Brown z 6 najnowszych fal</w:t>
      </w:r>
      <w:r w:rsidR="00100F58">
        <w:t xml:space="preserve">, </w:t>
      </w:r>
      <w:r w:rsidR="008C6213">
        <w:t>oraz</w:t>
      </w:r>
    </w:p>
    <w:p w14:paraId="5D7B27B4" w14:textId="1D02C57E" w:rsidR="00100F58" w:rsidRDefault="004A3611" w:rsidP="00100F58">
      <w:pPr>
        <w:pStyle w:val="Akapitzlist"/>
        <w:numPr>
          <w:ilvl w:val="6"/>
          <w:numId w:val="8"/>
        </w:numPr>
      </w:pPr>
      <w:r>
        <w:t>co najmniej jednym portalu internetowym</w:t>
      </w:r>
      <w:r w:rsidR="008C6213">
        <w:t xml:space="preserve"> znajdującym się na liście TOP 20  informacyjnych portali ogólnopolskich, według zasięgów miesięcznych </w:t>
      </w:r>
      <w:r w:rsidR="00366DDC">
        <w:br/>
      </w:r>
      <w:r w:rsidR="008C6213">
        <w:t>w populacji, na podstawie najnowszych danych z badania</w:t>
      </w:r>
      <w:r w:rsidR="008C6213" w:rsidRPr="008F6376">
        <w:t xml:space="preserve"> </w:t>
      </w:r>
      <w:proofErr w:type="spellStart"/>
      <w:r w:rsidR="008C6213">
        <w:t>G</w:t>
      </w:r>
      <w:r w:rsidR="008C6213" w:rsidRPr="008F6376">
        <w:t>emius</w:t>
      </w:r>
      <w:proofErr w:type="spellEnd"/>
      <w:r w:rsidR="008C6213" w:rsidRPr="008F6376">
        <w:t>/</w:t>
      </w:r>
      <w:proofErr w:type="spellStart"/>
      <w:r w:rsidR="008C6213" w:rsidRPr="008F6376">
        <w:t>PBI</w:t>
      </w:r>
      <w:proofErr w:type="spellEnd"/>
      <w:r w:rsidR="008C6213">
        <w:t>, oraz</w:t>
      </w:r>
    </w:p>
    <w:p w14:paraId="63E36F5D" w14:textId="7D584819" w:rsidR="008C6213" w:rsidRDefault="00100F58" w:rsidP="008C6213">
      <w:pPr>
        <w:pStyle w:val="Akapitzlist"/>
        <w:numPr>
          <w:ilvl w:val="6"/>
          <w:numId w:val="8"/>
        </w:numPr>
      </w:pPr>
      <w:r>
        <w:t>co najmniej dw</w:t>
      </w:r>
      <w:r w:rsidR="004A3611">
        <w:t>óch</w:t>
      </w:r>
      <w:r>
        <w:t xml:space="preserve"> </w:t>
      </w:r>
      <w:proofErr w:type="spellStart"/>
      <w:r w:rsidR="004A3611">
        <w:t>vlogach</w:t>
      </w:r>
      <w:proofErr w:type="spellEnd"/>
      <w:r w:rsidR="004A3611">
        <w:t xml:space="preserve">, w których realizowane będą </w:t>
      </w:r>
      <w:r w:rsidRPr="00E35760">
        <w:t>działani</w:t>
      </w:r>
      <w:r w:rsidR="00BE3BF6">
        <w:t>a w mediach społecznościowych, oraz</w:t>
      </w:r>
    </w:p>
    <w:p w14:paraId="5AD252E6" w14:textId="7D3BC51F" w:rsidR="00100F58" w:rsidRDefault="004A3611" w:rsidP="008C6213">
      <w:pPr>
        <w:pStyle w:val="Akapitzlist"/>
        <w:numPr>
          <w:ilvl w:val="6"/>
          <w:numId w:val="8"/>
        </w:numPr>
      </w:pPr>
      <w:r>
        <w:t>stacji lub stacjach telewizyjnych, w których</w:t>
      </w:r>
      <w:r w:rsidR="00BE3BF6">
        <w:t xml:space="preserve"> realizowane będą programy, o </w:t>
      </w:r>
      <w:r w:rsidR="008C6213">
        <w:t>których mowa w pkt. II 5.2</w:t>
      </w:r>
      <w:r w:rsidR="00CE0615">
        <w:t>.</w:t>
      </w:r>
      <w:r w:rsidR="00BE3BF6">
        <w:t>; p</w:t>
      </w:r>
      <w:r w:rsidR="00EB4388">
        <w:t>romoc</w:t>
      </w:r>
      <w:r>
        <w:t xml:space="preserve">ja wydarzeń może odbywać </w:t>
      </w:r>
      <w:r w:rsidR="00BE3BF6">
        <w:t>się w </w:t>
      </w:r>
      <w:r w:rsidR="00291BC2">
        <w:t>ramach realizacji wątków</w:t>
      </w:r>
      <w:r w:rsidR="00BE3BF6">
        <w:t xml:space="preserve"> w tych programach, oraz</w:t>
      </w:r>
    </w:p>
    <w:p w14:paraId="4EB723AA" w14:textId="46F3421A" w:rsidR="008C6213" w:rsidRDefault="008C6213" w:rsidP="008C6213">
      <w:pPr>
        <w:pStyle w:val="Akapitzlist"/>
        <w:numPr>
          <w:ilvl w:val="6"/>
          <w:numId w:val="8"/>
        </w:numPr>
      </w:pPr>
      <w:r>
        <w:t>dodatkow</w:t>
      </w:r>
      <w:r w:rsidR="00BE3BF6">
        <w:t>o (nieobligatoryjnie) w regionalnej</w:t>
      </w:r>
      <w:r>
        <w:t xml:space="preserve"> s</w:t>
      </w:r>
      <w:r w:rsidR="00BE3BF6">
        <w:t>tacji telewizyjnej</w:t>
      </w:r>
      <w:r>
        <w:t>.</w:t>
      </w:r>
    </w:p>
    <w:p w14:paraId="2B243215" w14:textId="7FBE332D" w:rsidR="003022CD" w:rsidRPr="00026F8F" w:rsidRDefault="003022CD" w:rsidP="00506BB6">
      <w:pPr>
        <w:pStyle w:val="Akapitzlist"/>
        <w:numPr>
          <w:ilvl w:val="4"/>
          <w:numId w:val="8"/>
        </w:numPr>
      </w:pPr>
      <w:r w:rsidRPr="00026F8F">
        <w:t>P</w:t>
      </w:r>
      <w:r w:rsidR="00291BC2">
        <w:t>onadto p</w:t>
      </w:r>
      <w:r w:rsidRPr="00026F8F">
        <w:t>romocja każdego wydarzenia zostanie zaproponowana przez Wykonawcę</w:t>
      </w:r>
      <w:r w:rsidR="00C639EE">
        <w:t xml:space="preserve"> </w:t>
      </w:r>
      <w:r w:rsidR="00366DDC">
        <w:br/>
      </w:r>
      <w:r w:rsidR="00A63C2D">
        <w:t xml:space="preserve">i </w:t>
      </w:r>
      <w:r w:rsidR="00A61DC3">
        <w:t>w podstawowym</w:t>
      </w:r>
      <w:r w:rsidR="00912C92">
        <w:t>, minimalnym</w:t>
      </w:r>
      <w:r w:rsidR="00A61DC3">
        <w:t xml:space="preserve"> zakresie </w:t>
      </w:r>
      <w:r w:rsidR="00A63C2D">
        <w:t>będzie uwzględniała</w:t>
      </w:r>
      <w:r w:rsidR="00C639EE">
        <w:t xml:space="preserve"> takie działania jak</w:t>
      </w:r>
      <w:r w:rsidRPr="00026F8F">
        <w:t xml:space="preserve"> </w:t>
      </w:r>
      <w:r w:rsidR="00D356FB">
        <w:t>m.in.</w:t>
      </w:r>
      <w:r w:rsidRPr="00026F8F">
        <w:t>:</w:t>
      </w:r>
    </w:p>
    <w:p w14:paraId="07A932E6" w14:textId="1D5D6224" w:rsidR="00D356FB" w:rsidRDefault="00A63C2D" w:rsidP="00506BB6">
      <w:pPr>
        <w:pStyle w:val="Akapitzlist"/>
        <w:numPr>
          <w:ilvl w:val="5"/>
          <w:numId w:val="8"/>
        </w:numPr>
      </w:pPr>
      <w:r>
        <w:t>umieszczenie</w:t>
      </w:r>
      <w:r w:rsidR="007A1F10" w:rsidRPr="00E35760">
        <w:t xml:space="preserve"> informacji </w:t>
      </w:r>
      <w:r w:rsidR="00D62148" w:rsidRPr="00E35760">
        <w:t>o planowanym wydarzeniu</w:t>
      </w:r>
      <w:r w:rsidR="00D356FB" w:rsidRPr="00D356FB">
        <w:t xml:space="preserve"> </w:t>
      </w:r>
      <w:r w:rsidR="00BE3BF6">
        <w:t xml:space="preserve">wraz </w:t>
      </w:r>
      <w:r w:rsidR="00D356FB" w:rsidRPr="00E35760">
        <w:t>ze wszystkimi informacjami organizacyjnymi dla uczestników</w:t>
      </w:r>
      <w:r w:rsidR="00D356FB">
        <w:t>:</w:t>
      </w:r>
      <w:r w:rsidR="00D62148" w:rsidRPr="00E35760">
        <w:t xml:space="preserve"> </w:t>
      </w:r>
    </w:p>
    <w:p w14:paraId="13B00530" w14:textId="75AFAD36" w:rsidR="00D356FB" w:rsidRDefault="007A1F10" w:rsidP="00D356FB">
      <w:pPr>
        <w:pStyle w:val="Akapitzlist"/>
        <w:numPr>
          <w:ilvl w:val="6"/>
          <w:numId w:val="8"/>
        </w:numPr>
      </w:pPr>
      <w:r w:rsidRPr="00E35760">
        <w:t>na</w:t>
      </w:r>
      <w:r w:rsidR="00F42FAD">
        <w:t xml:space="preserve"> stronach internetowych miast i</w:t>
      </w:r>
      <w:r w:rsidRPr="00E35760">
        <w:t xml:space="preserve"> mediów</w:t>
      </w:r>
      <w:r w:rsidR="00D356FB">
        <w:t>,</w:t>
      </w:r>
    </w:p>
    <w:p w14:paraId="6AF891F5" w14:textId="25D974FD" w:rsidR="00D356FB" w:rsidRDefault="00D356FB" w:rsidP="00D356FB">
      <w:pPr>
        <w:pStyle w:val="Akapitzlist"/>
        <w:numPr>
          <w:ilvl w:val="6"/>
          <w:numId w:val="8"/>
        </w:numPr>
      </w:pPr>
      <w:r>
        <w:lastRenderedPageBreak/>
        <w:t xml:space="preserve">na co najmniej dwóch </w:t>
      </w:r>
      <w:r w:rsidR="00E85656">
        <w:t>stronach</w:t>
      </w:r>
      <w:r w:rsidR="002863C2">
        <w:t xml:space="preserve"> </w:t>
      </w:r>
      <w:r w:rsidR="009C6A50">
        <w:t>w mediach społecznościowych</w:t>
      </w:r>
      <w:r w:rsidR="009C6A50" w:rsidRPr="00E35760">
        <w:t xml:space="preserve"> </w:t>
      </w:r>
      <w:r w:rsidR="002863C2">
        <w:t>związanych</w:t>
      </w:r>
      <w:r w:rsidR="00E85656">
        <w:t xml:space="preserve"> </w:t>
      </w:r>
      <w:r w:rsidR="00366DDC">
        <w:br/>
      </w:r>
      <w:r w:rsidR="00E85656">
        <w:t xml:space="preserve">z danym </w:t>
      </w:r>
      <w:r w:rsidR="009C6A50">
        <w:t>miastem</w:t>
      </w:r>
      <w:r w:rsidR="00E85656">
        <w:t>, w którym zostanie zorganizowana impreza,</w:t>
      </w:r>
      <w:r w:rsidR="009C6A50">
        <w:t xml:space="preserve"> i wydarzeniami</w:t>
      </w:r>
      <w:r>
        <w:t xml:space="preserve"> w nim organizowanymi</w:t>
      </w:r>
      <w:r w:rsidR="00E85656">
        <w:t xml:space="preserve"> – strony musi obserwować</w:t>
      </w:r>
      <w:r>
        <w:t>/ lubi</w:t>
      </w:r>
      <w:r w:rsidR="00E85656">
        <w:t>ć</w:t>
      </w:r>
      <w:r>
        <w:t xml:space="preserve"> co najmniej 100 000 użytkowników,</w:t>
      </w:r>
    </w:p>
    <w:p w14:paraId="26A21D1B" w14:textId="28340089" w:rsidR="007A1F10" w:rsidRPr="00E35760" w:rsidRDefault="00D356FB" w:rsidP="00E85656">
      <w:pPr>
        <w:pStyle w:val="Akapitzlist"/>
        <w:numPr>
          <w:ilvl w:val="6"/>
          <w:numId w:val="8"/>
        </w:numPr>
      </w:pPr>
      <w:r>
        <w:t xml:space="preserve">na </w:t>
      </w:r>
      <w:r w:rsidR="009C6A50">
        <w:t xml:space="preserve">stronach </w:t>
      </w:r>
      <w:r w:rsidR="00E85656">
        <w:t xml:space="preserve">internetowych </w:t>
      </w:r>
      <w:r w:rsidR="007A1F10" w:rsidRPr="00E35760">
        <w:t>obiektu, na terenie którego będą odbywały się wyd</w:t>
      </w:r>
      <w:r w:rsidR="00E85656">
        <w:t>arzenia (o ile takie istnieją)</w:t>
      </w:r>
      <w:r w:rsidR="00D62148" w:rsidRPr="00E35760">
        <w:t>;</w:t>
      </w:r>
    </w:p>
    <w:p w14:paraId="3D83F72F" w14:textId="2269DC10" w:rsidR="00A61DC3" w:rsidRDefault="00A61DC3" w:rsidP="00A61DC3">
      <w:pPr>
        <w:pStyle w:val="Akapitzlist"/>
        <w:numPr>
          <w:ilvl w:val="5"/>
          <w:numId w:val="8"/>
        </w:numPr>
      </w:pPr>
      <w:r>
        <w:t xml:space="preserve">umieszczenie bannerów w centrach miast, w których odbędą się wydarzenia, </w:t>
      </w:r>
      <w:r w:rsidR="00366DDC">
        <w:br/>
      </w:r>
      <w:r>
        <w:t>w miejscach wzmożonego ruchu pieszego;</w:t>
      </w:r>
    </w:p>
    <w:p w14:paraId="3443679B" w14:textId="511B8887" w:rsidR="007A1F10" w:rsidRPr="00E35760" w:rsidRDefault="00A63C2D" w:rsidP="00506BB6">
      <w:pPr>
        <w:pStyle w:val="Akapitzlist"/>
        <w:numPr>
          <w:ilvl w:val="5"/>
          <w:numId w:val="8"/>
        </w:numPr>
      </w:pPr>
      <w:r>
        <w:t>przeprowadzenie</w:t>
      </w:r>
      <w:r w:rsidR="00D62148" w:rsidRPr="00E35760">
        <w:t xml:space="preserve"> działań</w:t>
      </w:r>
      <w:r w:rsidR="007A1F10" w:rsidRPr="00E35760">
        <w:t xml:space="preserve"> z z</w:t>
      </w:r>
      <w:r w:rsidR="00D62148" w:rsidRPr="00E35760">
        <w:t>akresu media relations dotyczących</w:t>
      </w:r>
      <w:r w:rsidR="007A1F10" w:rsidRPr="00E35760">
        <w:t xml:space="preserve"> </w:t>
      </w:r>
      <w:r w:rsidR="007625DD" w:rsidRPr="00E35760">
        <w:t>wydarzenia</w:t>
      </w:r>
      <w:r w:rsidR="00BE3BF6">
        <w:t>, w tym </w:t>
      </w:r>
      <w:r w:rsidR="007A1F10" w:rsidRPr="00E35760">
        <w:t>m.in. mailing</w:t>
      </w:r>
      <w:r w:rsidR="00E85656">
        <w:t>u</w:t>
      </w:r>
      <w:r w:rsidR="007A1F10" w:rsidRPr="00E35760">
        <w:t xml:space="preserve"> do pras</w:t>
      </w:r>
      <w:r w:rsidR="007625DD" w:rsidRPr="00E35760">
        <w:t>y</w:t>
      </w:r>
      <w:r w:rsidR="009C6A50">
        <w:t xml:space="preserve"> (w tym prasy interne</w:t>
      </w:r>
      <w:r w:rsidR="00BE3BF6">
        <w:t>towej) najbardziej popularnej w </w:t>
      </w:r>
      <w:r w:rsidR="009C6A50">
        <w:t>danym mieście</w:t>
      </w:r>
      <w:r w:rsidR="00E85656">
        <w:t>, tworzeniu</w:t>
      </w:r>
      <w:r w:rsidR="007625DD" w:rsidRPr="00E35760">
        <w:t xml:space="preserve"> – w porozumieniu z </w:t>
      </w:r>
      <w:r w:rsidR="007A1F10" w:rsidRPr="00E35760">
        <w:t>Zamawiającym – komunikatów p</w:t>
      </w:r>
      <w:r w:rsidR="00E85656">
        <w:t>rasowych, przesłaniu</w:t>
      </w:r>
      <w:r w:rsidR="007A1F10" w:rsidRPr="00E35760">
        <w:t xml:space="preserve"> </w:t>
      </w:r>
      <w:r w:rsidR="00E85656">
        <w:t xml:space="preserve">do prasy </w:t>
      </w:r>
      <w:r w:rsidR="007A1F10" w:rsidRPr="00E35760">
        <w:t xml:space="preserve">co najmniej </w:t>
      </w:r>
      <w:r w:rsidR="00912C92">
        <w:t>jednej</w:t>
      </w:r>
      <w:r w:rsidR="007A1F10" w:rsidRPr="00E35760">
        <w:t xml:space="preserve"> informacji prasow</w:t>
      </w:r>
      <w:r w:rsidR="00912C92">
        <w:t>ej</w:t>
      </w:r>
      <w:r w:rsidR="00BE3BF6">
        <w:t xml:space="preserve"> przed </w:t>
      </w:r>
      <w:r w:rsidR="007625DD" w:rsidRPr="00E35760">
        <w:t>każdym wydarzeniem</w:t>
      </w:r>
      <w:r w:rsidR="00D62148" w:rsidRPr="00E35760">
        <w:t>;</w:t>
      </w:r>
    </w:p>
    <w:p w14:paraId="2C7C51CB" w14:textId="591AB8F6" w:rsidR="005313F2" w:rsidRPr="005313F2" w:rsidRDefault="003022CD" w:rsidP="005313F2">
      <w:pPr>
        <w:pStyle w:val="Akapitzlist"/>
        <w:numPr>
          <w:ilvl w:val="5"/>
          <w:numId w:val="8"/>
        </w:numPr>
      </w:pPr>
      <w:r w:rsidRPr="00E35760">
        <w:t>opracowaniu i zrealizowaniu działań</w:t>
      </w:r>
      <w:r w:rsidR="0095660D" w:rsidRPr="00E35760">
        <w:t xml:space="preserve"> promocyjno-edukacyjnych (np. w </w:t>
      </w:r>
      <w:r w:rsidRPr="00E35760">
        <w:t>formie konkursowej) na antenie stacji radiowej o</w:t>
      </w:r>
      <w:r w:rsidR="00BE3BF6">
        <w:t xml:space="preserve"> zasięgu ponadregionalnym lub/i </w:t>
      </w:r>
      <w:r w:rsidRPr="00E35760">
        <w:t>ogólnopolskim, w te</w:t>
      </w:r>
      <w:r w:rsidR="0095660D" w:rsidRPr="00E35760">
        <w:t>rminach przed i w czasie trwania</w:t>
      </w:r>
      <w:r w:rsidRPr="00E35760">
        <w:t xml:space="preserve"> każdego </w:t>
      </w:r>
      <w:r w:rsidR="00912C92">
        <w:t xml:space="preserve">z </w:t>
      </w:r>
      <w:r w:rsidR="00570E45" w:rsidRPr="00E35760">
        <w:t>wydarzeń</w:t>
      </w:r>
      <w:r w:rsidR="005313F2">
        <w:t>.</w:t>
      </w:r>
    </w:p>
    <w:p w14:paraId="4B65FE80" w14:textId="29251E4A" w:rsidR="005313F2" w:rsidRDefault="00F42FAD" w:rsidP="00180DF6">
      <w:pPr>
        <w:pStyle w:val="Akapitzlist"/>
        <w:numPr>
          <w:ilvl w:val="3"/>
          <w:numId w:val="8"/>
        </w:numPr>
      </w:pPr>
      <w:r>
        <w:t xml:space="preserve">Ponadto </w:t>
      </w:r>
      <w:r w:rsidR="005313F2" w:rsidRPr="00D15B09">
        <w:t>Wykonawc</w:t>
      </w:r>
      <w:r w:rsidR="005313F2">
        <w:t>a wykona projekty materiałów niezbędnych do oklejenia wskazanej przez Zamawiającego całej lokomotywy oraz zapewn</w:t>
      </w:r>
      <w:r w:rsidR="00426EDD">
        <w:t>i ekspozycję tych materiałów na </w:t>
      </w:r>
      <w:r w:rsidR="005313F2">
        <w:t>wskazanej przez Zamawiającego lokomotywie –</w:t>
      </w:r>
      <w:r w:rsidR="00180DF6">
        <w:t xml:space="preserve"> e</w:t>
      </w:r>
      <w:r w:rsidR="005313F2">
        <w:t>kspozycja będzie trwała przez 30 dni w 2019 r oraz przez 30 dni w 2020 r., w miesiącach, w których będą obywały się wydarzenia edukacyjno-informacyjne</w:t>
      </w:r>
      <w:r w:rsidR="005313F2" w:rsidRPr="00E35760">
        <w:t xml:space="preserve">. </w:t>
      </w:r>
    </w:p>
    <w:p w14:paraId="3F879469" w14:textId="3BD1C460" w:rsidR="00180DF6" w:rsidRDefault="005313F2" w:rsidP="00180DF6">
      <w:pPr>
        <w:pStyle w:val="Akapitzlist"/>
        <w:numPr>
          <w:ilvl w:val="4"/>
          <w:numId w:val="8"/>
        </w:numPr>
      </w:pPr>
      <w:r>
        <w:t>Założenia produkcyjne</w:t>
      </w:r>
      <w:r w:rsidR="004A3611">
        <w:t xml:space="preserve"> oklejenia lokomotywy</w:t>
      </w:r>
    </w:p>
    <w:p w14:paraId="446C4E0C" w14:textId="39C95607" w:rsidR="00180DF6" w:rsidRDefault="005313F2" w:rsidP="00180DF6">
      <w:pPr>
        <w:pStyle w:val="Akapitzlist"/>
        <w:numPr>
          <w:ilvl w:val="4"/>
          <w:numId w:val="32"/>
        </w:numPr>
        <w:ind w:left="1418" w:hanging="1418"/>
      </w:pPr>
      <w:r>
        <w:t xml:space="preserve">Wykonawca zaprojektuje i wyprodukuje materiały do oklejenia całej lokomotywy </w:t>
      </w:r>
      <w:r w:rsidR="00426EDD">
        <w:t xml:space="preserve">typu </w:t>
      </w:r>
      <w:proofErr w:type="spellStart"/>
      <w:r>
        <w:t>EP09</w:t>
      </w:r>
      <w:proofErr w:type="spellEnd"/>
      <w:r>
        <w:t xml:space="preserve"> lub </w:t>
      </w:r>
      <w:proofErr w:type="spellStart"/>
      <w:r>
        <w:t>EP07</w:t>
      </w:r>
      <w:proofErr w:type="spellEnd"/>
      <w:r>
        <w:t xml:space="preserve"> o powierzchni pon</w:t>
      </w:r>
      <w:r w:rsidR="004A3611">
        <w:t>a</w:t>
      </w:r>
      <w:r>
        <w:t xml:space="preserve">d 100 </w:t>
      </w:r>
      <w:proofErr w:type="spellStart"/>
      <w:r>
        <w:t>m</w:t>
      </w:r>
      <w:r w:rsidRPr="00180DF6">
        <w:rPr>
          <w:vertAlign w:val="superscript"/>
        </w:rPr>
        <w:t>2</w:t>
      </w:r>
      <w:proofErr w:type="spellEnd"/>
      <w:r>
        <w:t>. Projekty materiałów będą wymagały uzgodnienia z Zamawiającym. Wykonawca wyprodukuje materiały według osta</w:t>
      </w:r>
      <w:r w:rsidR="00426EDD">
        <w:t>tecznych, zaakceptowanych przez </w:t>
      </w:r>
      <w:r>
        <w:t>Zamawiającego wersji projektów.</w:t>
      </w:r>
    </w:p>
    <w:p w14:paraId="1448C56E" w14:textId="22C211A2" w:rsidR="00180DF6" w:rsidRDefault="005313F2" w:rsidP="00180DF6">
      <w:pPr>
        <w:pStyle w:val="Akapitzlist"/>
        <w:numPr>
          <w:ilvl w:val="4"/>
          <w:numId w:val="32"/>
        </w:numPr>
        <w:ind w:left="1418" w:hanging="1418"/>
      </w:pPr>
      <w:r>
        <w:t>Grafiki muszą być zgodne z Księgą Identyfikacji Wizualnej „Kampanii Kolejowe ABC”. Materiały muszą zawierać oznakowanie:</w:t>
      </w:r>
      <w:r w:rsidRPr="0048433C">
        <w:t xml:space="preserve"> </w:t>
      </w:r>
      <w:r w:rsidRPr="00222E16">
        <w:t xml:space="preserve">logotyp UTK, logotyp </w:t>
      </w:r>
      <w:r w:rsidR="00ED790D">
        <w:t>„</w:t>
      </w:r>
      <w:r w:rsidRPr="00ED790D">
        <w:t>Kampanii Kolejowe ABC</w:t>
      </w:r>
      <w:r w:rsidR="00ED790D">
        <w:t>”</w:t>
      </w:r>
      <w:r w:rsidR="0021311C">
        <w:t>, bohatera p</w:t>
      </w:r>
      <w:r>
        <w:t>rojektu</w:t>
      </w:r>
      <w:r w:rsidR="0021311C">
        <w:t xml:space="preserve"> </w:t>
      </w:r>
      <w:r w:rsidR="0021311C" w:rsidRPr="00E35760">
        <w:rPr>
          <w:rFonts w:eastAsia="Times New Roman"/>
        </w:rPr>
        <w:t>„Kampania Kolejowe ABC”</w:t>
      </w:r>
      <w:r>
        <w:t xml:space="preserve"> – Rogatka </w:t>
      </w:r>
      <w:r w:rsidR="00426EDD">
        <w:t>oraz </w:t>
      </w:r>
      <w:r w:rsidRPr="00222E16">
        <w:t>elementy graficzne obowiązujące dla Program</w:t>
      </w:r>
      <w:r w:rsidR="00426EDD">
        <w:t>u Operacyjnego Infrastruktura i </w:t>
      </w:r>
      <w:r w:rsidRPr="00222E16">
        <w:t>Środowisko 2014-2020</w:t>
      </w:r>
      <w:r>
        <w:t>.</w:t>
      </w:r>
    </w:p>
    <w:p w14:paraId="3EF598D0" w14:textId="09036189" w:rsidR="005313F2" w:rsidRDefault="005313F2" w:rsidP="00180DF6">
      <w:pPr>
        <w:pStyle w:val="Akapitzlist"/>
        <w:numPr>
          <w:ilvl w:val="4"/>
          <w:numId w:val="32"/>
        </w:numPr>
        <w:ind w:left="1418" w:hanging="1418"/>
      </w:pPr>
      <w:r>
        <w:t xml:space="preserve">Wykonawca jest zobowiązany dostarczyć Zamawiającemu gotowe projekty </w:t>
      </w:r>
      <w:r w:rsidR="00366DDC">
        <w:br/>
      </w:r>
      <w:r>
        <w:t>w formacie .jpg, .</w:t>
      </w:r>
      <w:proofErr w:type="spellStart"/>
      <w:r>
        <w:t>png</w:t>
      </w:r>
      <w:proofErr w:type="spellEnd"/>
      <w:r>
        <w:t xml:space="preserve">, .pdf oraz </w:t>
      </w:r>
      <w:r w:rsidR="00977916">
        <w:t>w wersji umożliwiającej edycję</w:t>
      </w:r>
      <w:r>
        <w:t>.</w:t>
      </w:r>
    </w:p>
    <w:p w14:paraId="748D20F4" w14:textId="0CFAB515" w:rsidR="00180DF6" w:rsidRDefault="00180DF6" w:rsidP="00180DF6">
      <w:pPr>
        <w:pStyle w:val="Akapitzlist"/>
        <w:numPr>
          <w:ilvl w:val="4"/>
          <w:numId w:val="8"/>
        </w:numPr>
      </w:pPr>
      <w:r>
        <w:t>Wytyczn</w:t>
      </w:r>
      <w:r w:rsidR="00291BC2">
        <w:t>e dotyczące</w:t>
      </w:r>
      <w:r w:rsidR="0021311C">
        <w:t xml:space="preserve"> ekspozycji</w:t>
      </w:r>
    </w:p>
    <w:p w14:paraId="414D05D2" w14:textId="006BBBAF" w:rsidR="00180DF6" w:rsidRDefault="00180DF6" w:rsidP="00180DF6">
      <w:pPr>
        <w:pStyle w:val="Akapitzlist"/>
        <w:numPr>
          <w:ilvl w:val="4"/>
          <w:numId w:val="33"/>
        </w:numPr>
        <w:tabs>
          <w:tab w:val="left" w:pos="1418"/>
        </w:tabs>
        <w:ind w:left="1418" w:hanging="1418"/>
      </w:pPr>
      <w:r>
        <w:t>Wykonawca ustali z</w:t>
      </w:r>
      <w:r w:rsidR="00E3028F">
        <w:t>e</w:t>
      </w:r>
      <w:r>
        <w:t xml:space="preserve"> wskazanym przez Zamawiającego przewoźnikiem, </w:t>
      </w:r>
      <w:r w:rsidR="00366DDC">
        <w:br/>
      </w:r>
      <w:r>
        <w:t>w porozumieniu z Zamawiającym, dokładny termin ekspozycji oraz wszystkie niezbędne szczegóły dotyczące oklejenia lokomotywy.</w:t>
      </w:r>
    </w:p>
    <w:p w14:paraId="540E8F64" w14:textId="543A391C" w:rsidR="00180DF6" w:rsidRDefault="005313F2" w:rsidP="00180DF6">
      <w:pPr>
        <w:pStyle w:val="Akapitzlist"/>
        <w:numPr>
          <w:ilvl w:val="4"/>
          <w:numId w:val="33"/>
        </w:numPr>
        <w:tabs>
          <w:tab w:val="left" w:pos="1418"/>
        </w:tabs>
        <w:ind w:left="1418" w:hanging="1418"/>
      </w:pPr>
      <w:r w:rsidRPr="00E35760">
        <w:t xml:space="preserve">Wykonawca doprowadzi do </w:t>
      </w:r>
      <w:r>
        <w:t>profesjonalnego o</w:t>
      </w:r>
      <w:r w:rsidRPr="00E35760">
        <w:t>k</w:t>
      </w:r>
      <w:r w:rsidR="002954F9">
        <w:t>lejenia wskazanej</w:t>
      </w:r>
      <w:r w:rsidR="008C73EC">
        <w:t xml:space="preserve"> przez </w:t>
      </w:r>
      <w:r w:rsidR="002954F9">
        <w:t>Zamawiającego lokomotywy za pomocą przygotowanych przez </w:t>
      </w:r>
      <w:r>
        <w:t>Wykonawcę materiałów.</w:t>
      </w:r>
    </w:p>
    <w:p w14:paraId="72DA2970" w14:textId="63201957" w:rsidR="00180DF6" w:rsidRDefault="005313F2" w:rsidP="00180DF6">
      <w:pPr>
        <w:pStyle w:val="Akapitzlist"/>
        <w:numPr>
          <w:ilvl w:val="4"/>
          <w:numId w:val="33"/>
        </w:numPr>
        <w:tabs>
          <w:tab w:val="left" w:pos="1418"/>
        </w:tabs>
        <w:ind w:left="1418" w:hanging="1418"/>
      </w:pPr>
      <w:r>
        <w:t>Powierzchnia lokomotywy zostanie zapewniona przez Zamawiającego. Niniejsze postępowanie nie dotyczy w</w:t>
      </w:r>
      <w:r w:rsidR="00452374">
        <w:t>ynajmu powierzchni, a jedynie o</w:t>
      </w:r>
      <w:r>
        <w:t>klejenia lokomotywy.</w:t>
      </w:r>
    </w:p>
    <w:p w14:paraId="3A264048" w14:textId="77777777" w:rsidR="00180DF6" w:rsidRDefault="005313F2" w:rsidP="00180DF6">
      <w:pPr>
        <w:pStyle w:val="Akapitzlist"/>
        <w:numPr>
          <w:ilvl w:val="4"/>
          <w:numId w:val="33"/>
        </w:numPr>
        <w:tabs>
          <w:tab w:val="left" w:pos="1418"/>
        </w:tabs>
        <w:ind w:left="1418" w:hanging="1418"/>
      </w:pPr>
      <w:r w:rsidRPr="00E35760">
        <w:t xml:space="preserve">Do rozpoczęcia </w:t>
      </w:r>
      <w:r w:rsidR="00180DF6">
        <w:t xml:space="preserve">każdego </w:t>
      </w:r>
      <w:r w:rsidRPr="00E35760">
        <w:t>wydarzenia edukacyjno-informacyjnego</w:t>
      </w:r>
      <w:r w:rsidR="00180DF6">
        <w:t xml:space="preserve"> </w:t>
      </w:r>
      <w:r>
        <w:t>ekspozycja</w:t>
      </w:r>
      <w:r w:rsidRPr="00E35760">
        <w:t xml:space="preserve"> musi </w:t>
      </w:r>
      <w:r>
        <w:t>być gotowa.</w:t>
      </w:r>
    </w:p>
    <w:p w14:paraId="0C537CA9" w14:textId="25C7C7D1" w:rsidR="00180DF6" w:rsidRDefault="005313F2" w:rsidP="00180DF6">
      <w:pPr>
        <w:pStyle w:val="Akapitzlist"/>
        <w:numPr>
          <w:ilvl w:val="4"/>
          <w:numId w:val="33"/>
        </w:numPr>
        <w:tabs>
          <w:tab w:val="left" w:pos="1418"/>
        </w:tabs>
        <w:ind w:left="1418" w:hanging="1418"/>
      </w:pPr>
      <w:r>
        <w:lastRenderedPageBreak/>
        <w:t xml:space="preserve">Ekspozycja musi być wykonana z materiałów trwałych, odpornych </w:t>
      </w:r>
      <w:r w:rsidR="00366DDC">
        <w:br/>
      </w:r>
      <w:r>
        <w:t xml:space="preserve">na zanieczyszczenia i niekorzystne warunki atmosferyczne, przeznaczonych </w:t>
      </w:r>
      <w:r w:rsidR="00366DDC">
        <w:br/>
      </w:r>
      <w:r>
        <w:t>do ekspozycji zewnętrznej.</w:t>
      </w:r>
    </w:p>
    <w:p w14:paraId="74569FBD" w14:textId="3F22C229" w:rsidR="00510023" w:rsidRDefault="00510023" w:rsidP="00180DF6">
      <w:pPr>
        <w:pStyle w:val="Akapitzlist"/>
        <w:numPr>
          <w:ilvl w:val="4"/>
          <w:numId w:val="33"/>
        </w:numPr>
        <w:tabs>
          <w:tab w:val="left" w:pos="1418"/>
        </w:tabs>
        <w:ind w:left="1418" w:hanging="1418"/>
      </w:pPr>
      <w:r>
        <w:t>Ekspozycja nie może w jakikolwiek sposób wpływać na bezpieczeństwo ruchu kolejowego, maszynistów i pasażerów oraz nie może zasłaniać lub zniekształcać jakiegokolwiek elementu lokomotywy, który musi pozostać widoczny (światła, numery, znaki, złącza etc.)</w:t>
      </w:r>
    </w:p>
    <w:p w14:paraId="20E8E9D7" w14:textId="77777777" w:rsidR="00180DF6" w:rsidRDefault="005313F2" w:rsidP="00180DF6">
      <w:pPr>
        <w:pStyle w:val="Akapitzlist"/>
        <w:numPr>
          <w:ilvl w:val="4"/>
          <w:numId w:val="33"/>
        </w:numPr>
        <w:tabs>
          <w:tab w:val="left" w:pos="1418"/>
        </w:tabs>
        <w:ind w:left="1418" w:hanging="1418"/>
      </w:pPr>
      <w:r>
        <w:t>Oklejanie lokomotywy</w:t>
      </w:r>
      <w:r w:rsidRPr="00E35760">
        <w:t xml:space="preserve"> musi odbywać się w godzinach uzgodnionych z </w:t>
      </w:r>
      <w:r>
        <w:t>wyznaczonym przez Zamawiającego przewoźnikiem</w:t>
      </w:r>
      <w:r w:rsidRPr="00E35760">
        <w:t>.</w:t>
      </w:r>
    </w:p>
    <w:p w14:paraId="22A82B3B" w14:textId="77777777" w:rsidR="00510023" w:rsidRDefault="005313F2" w:rsidP="00510023">
      <w:pPr>
        <w:pStyle w:val="Akapitzlist"/>
        <w:numPr>
          <w:ilvl w:val="4"/>
          <w:numId w:val="33"/>
        </w:numPr>
        <w:tabs>
          <w:tab w:val="left" w:pos="1418"/>
        </w:tabs>
        <w:ind w:left="1418" w:hanging="1418"/>
      </w:pPr>
      <w:r>
        <w:t>Zamawiający zobowiązuje się</w:t>
      </w:r>
      <w:r w:rsidRPr="00E35760">
        <w:t xml:space="preserve"> do zapewnienia wszelkich niezbędnych pozwoleń </w:t>
      </w:r>
      <w:r w:rsidR="00366DDC">
        <w:br/>
      </w:r>
      <w:r w:rsidRPr="00E35760">
        <w:t>i dokumentów umożliwiających realizację przedsięwzięcia.</w:t>
      </w:r>
    </w:p>
    <w:p w14:paraId="6D0A9CA7" w14:textId="77777777" w:rsidR="00532199" w:rsidRDefault="00532199" w:rsidP="00532199">
      <w:pPr>
        <w:pStyle w:val="Akapitzlist"/>
        <w:numPr>
          <w:ilvl w:val="4"/>
          <w:numId w:val="33"/>
        </w:numPr>
        <w:tabs>
          <w:tab w:val="left" w:pos="1418"/>
        </w:tabs>
        <w:ind w:left="1418" w:hanging="1418"/>
      </w:pPr>
      <w:r>
        <w:t xml:space="preserve">W czasie trwania ekspozycji </w:t>
      </w:r>
      <w:r w:rsidRPr="00E35760">
        <w:t>Wykonawca jest zob</w:t>
      </w:r>
      <w:r>
        <w:t xml:space="preserve">owiązany do kontroli jakości, </w:t>
      </w:r>
      <w:r w:rsidRPr="003A65D4">
        <w:t xml:space="preserve">konserwacji ekspozycji oraz wszelkich czynności niezbędnych do utrzymania wysokiego poziomu ekspozycji podczas </w:t>
      </w:r>
      <w:r>
        <w:t xml:space="preserve">jej </w:t>
      </w:r>
      <w:r w:rsidRPr="003A65D4">
        <w:t>trwania</w:t>
      </w:r>
      <w:r w:rsidR="00510023">
        <w:t>.</w:t>
      </w:r>
    </w:p>
    <w:p w14:paraId="6F4C18EE" w14:textId="2C7CE846" w:rsidR="00532199" w:rsidRDefault="00510023" w:rsidP="00532199">
      <w:pPr>
        <w:pStyle w:val="Akapitzlist"/>
        <w:numPr>
          <w:ilvl w:val="4"/>
          <w:numId w:val="33"/>
        </w:numPr>
        <w:tabs>
          <w:tab w:val="left" w:pos="1418"/>
        </w:tabs>
        <w:ind w:left="1418" w:hanging="1418"/>
      </w:pPr>
      <w:r>
        <w:t xml:space="preserve">Wykonawca zapewni usunięcie </w:t>
      </w:r>
      <w:r w:rsidR="00532199">
        <w:t>materiałów z lokomotywy</w:t>
      </w:r>
      <w:r>
        <w:t xml:space="preserve"> w terminie uzgodnionym z Zamawiającym.</w:t>
      </w:r>
    </w:p>
    <w:p w14:paraId="7EB06F35" w14:textId="74FB107B" w:rsidR="00510023" w:rsidRDefault="00532199" w:rsidP="008D7633">
      <w:pPr>
        <w:pStyle w:val="Akapitzlist"/>
        <w:numPr>
          <w:ilvl w:val="3"/>
          <w:numId w:val="8"/>
        </w:numPr>
      </w:pPr>
      <w:r>
        <w:t xml:space="preserve">Wykonawca </w:t>
      </w:r>
      <w:r w:rsidRPr="00E35760">
        <w:t>sporządz</w:t>
      </w:r>
      <w:r>
        <w:t>i</w:t>
      </w:r>
      <w:r w:rsidRPr="00E35760">
        <w:t xml:space="preserve"> raport w formie elektronicznej z kontroli proces</w:t>
      </w:r>
      <w:r>
        <w:t>u o</w:t>
      </w:r>
      <w:r w:rsidRPr="00E35760">
        <w:t xml:space="preserve">klejenia </w:t>
      </w:r>
      <w:r>
        <w:t>lokomotywy</w:t>
      </w:r>
      <w:r w:rsidR="008D7633">
        <w:t>, w terminie uzgodnionym z Zamawiającym,</w:t>
      </w:r>
      <w:r w:rsidRPr="00E35760">
        <w:t xml:space="preserve"> zawiera</w:t>
      </w:r>
      <w:r w:rsidR="007F7FF0">
        <w:t xml:space="preserve">jący </w:t>
      </w:r>
      <w:r w:rsidRPr="00E35760">
        <w:t xml:space="preserve">zdjęcia </w:t>
      </w:r>
      <w:r w:rsidR="007F7FF0">
        <w:t>oklejonej lokomotywy</w:t>
      </w:r>
      <w:r w:rsidR="008D7633">
        <w:t>.</w:t>
      </w:r>
    </w:p>
    <w:p w14:paraId="4EBCA1C8" w14:textId="0901A68C" w:rsidR="004A7576" w:rsidRPr="00E35760" w:rsidRDefault="00A012BA" w:rsidP="00506BB6">
      <w:pPr>
        <w:pStyle w:val="Akapitzlist"/>
        <w:numPr>
          <w:ilvl w:val="3"/>
          <w:numId w:val="8"/>
        </w:numPr>
      </w:pPr>
      <w:r w:rsidRPr="00E35760">
        <w:t>Priorytety</w:t>
      </w:r>
      <w:r w:rsidR="00A63C2D">
        <w:t xml:space="preserve"> oraz kryterium oceny</w:t>
      </w:r>
    </w:p>
    <w:p w14:paraId="12B7A0D4" w14:textId="0F0CAC51" w:rsidR="00A63C2D" w:rsidRDefault="00F411C7" w:rsidP="00532199">
      <w:pPr>
        <w:pStyle w:val="Akapitzlist"/>
        <w:numPr>
          <w:ilvl w:val="0"/>
          <w:numId w:val="0"/>
        </w:numPr>
        <w:ind w:left="1134"/>
      </w:pPr>
      <w:r w:rsidRPr="00E35760">
        <w:t xml:space="preserve">Priorytetem </w:t>
      </w:r>
      <w:r w:rsidR="00A63C2D">
        <w:t xml:space="preserve">oraz kryterium oceny </w:t>
      </w:r>
      <w:r w:rsidR="00A012BA" w:rsidRPr="00E35760">
        <w:t>będ</w:t>
      </w:r>
      <w:r w:rsidR="00A63C2D">
        <w:t>ą</w:t>
      </w:r>
      <w:r w:rsidR="00A012BA" w:rsidRPr="00E35760">
        <w:t xml:space="preserve"> atrakcyjność </w:t>
      </w:r>
      <w:r w:rsidR="007625DD" w:rsidRPr="00E35760">
        <w:t xml:space="preserve">wydarzeń </w:t>
      </w:r>
      <w:r w:rsidR="00A012BA" w:rsidRPr="00E35760">
        <w:t xml:space="preserve">dla dzieci z </w:t>
      </w:r>
      <w:r w:rsidR="0056637D">
        <w:t xml:space="preserve">głównej </w:t>
      </w:r>
      <w:r w:rsidR="00A012BA" w:rsidRPr="00E35760">
        <w:t xml:space="preserve">grupy docelowej, </w:t>
      </w:r>
      <w:r w:rsidRPr="00E35760">
        <w:t xml:space="preserve">ich </w:t>
      </w:r>
      <w:r w:rsidR="00A012BA" w:rsidRPr="00E35760">
        <w:t xml:space="preserve">przesłanie edukacyjne oraz prognozowana skuteczność działań </w:t>
      </w:r>
      <w:r w:rsidR="005A60D5" w:rsidRPr="00E35760">
        <w:t>promujących każd</w:t>
      </w:r>
      <w:r w:rsidR="007625DD" w:rsidRPr="00E35760">
        <w:t>e wydarzenie</w:t>
      </w:r>
      <w:r w:rsidR="005A60D5" w:rsidRPr="00E35760">
        <w:t>.</w:t>
      </w:r>
    </w:p>
    <w:p w14:paraId="2E5142C1" w14:textId="77777777" w:rsidR="0086043F" w:rsidRDefault="0086043F" w:rsidP="00532199">
      <w:pPr>
        <w:pStyle w:val="Akapitzlist"/>
        <w:numPr>
          <w:ilvl w:val="0"/>
          <w:numId w:val="0"/>
        </w:numPr>
        <w:ind w:left="1134"/>
      </w:pPr>
    </w:p>
    <w:p w14:paraId="7E7AB456" w14:textId="77777777" w:rsidR="0086043F" w:rsidRPr="00E35760" w:rsidRDefault="0086043F" w:rsidP="00532199">
      <w:pPr>
        <w:pStyle w:val="Akapitzlist"/>
        <w:numPr>
          <w:ilvl w:val="0"/>
          <w:numId w:val="0"/>
        </w:numPr>
        <w:ind w:left="1134"/>
      </w:pPr>
    </w:p>
    <w:p w14:paraId="0A587B39" w14:textId="77777777" w:rsidR="00D3334C" w:rsidRPr="00A630C5" w:rsidRDefault="00E14BB7" w:rsidP="00A630C5">
      <w:pPr>
        <w:pStyle w:val="Akapitzlist"/>
        <w:rPr>
          <w:b/>
        </w:rPr>
      </w:pPr>
      <w:r w:rsidRPr="00A630C5">
        <w:rPr>
          <w:b/>
        </w:rPr>
        <w:t>P</w:t>
      </w:r>
      <w:r w:rsidR="003022CD" w:rsidRPr="00A630C5">
        <w:rPr>
          <w:b/>
        </w:rPr>
        <w:t>ikniki</w:t>
      </w:r>
      <w:r w:rsidRPr="00A630C5">
        <w:rPr>
          <w:b/>
        </w:rPr>
        <w:t xml:space="preserve"> wakacyjne</w:t>
      </w:r>
    </w:p>
    <w:p w14:paraId="7F7BFBB7" w14:textId="66D5114B" w:rsidR="0095660D" w:rsidRPr="00E35760" w:rsidRDefault="00406052" w:rsidP="00506BB6">
      <w:pPr>
        <w:pStyle w:val="Akapitzlist"/>
        <w:numPr>
          <w:ilvl w:val="3"/>
          <w:numId w:val="8"/>
        </w:numPr>
      </w:pPr>
      <w:r w:rsidRPr="00E35760">
        <w:t xml:space="preserve">Wykonawca </w:t>
      </w:r>
      <w:r w:rsidR="00E85656">
        <w:t xml:space="preserve">zorganizuje </w:t>
      </w:r>
      <w:r w:rsidRPr="00E35760">
        <w:t xml:space="preserve">8 </w:t>
      </w:r>
      <w:r w:rsidR="0095660D" w:rsidRPr="00E35760">
        <w:t xml:space="preserve">wakacyjnych, edukacyjnych </w:t>
      </w:r>
      <w:r w:rsidRPr="00E35760">
        <w:t xml:space="preserve">imprez plenerowych o charakterze pikników </w:t>
      </w:r>
      <w:r w:rsidR="00891F00" w:rsidRPr="00E35760">
        <w:t>rodzinnych</w:t>
      </w:r>
      <w:r w:rsidR="00027143" w:rsidRPr="00E35760">
        <w:t>, z uwz</w:t>
      </w:r>
      <w:r w:rsidR="0095660D" w:rsidRPr="00E35760">
        <w:t>ględnieni</w:t>
      </w:r>
      <w:r w:rsidR="008779A6">
        <w:t>em aspektów kolejowych</w:t>
      </w:r>
      <w:r w:rsidR="0097002D" w:rsidRPr="00E35760">
        <w:t>.</w:t>
      </w:r>
    </w:p>
    <w:p w14:paraId="52749CA8" w14:textId="2F5757CA" w:rsidR="0097002D" w:rsidRPr="00E35760" w:rsidRDefault="0097002D" w:rsidP="00506BB6">
      <w:pPr>
        <w:pStyle w:val="Akapitzlist"/>
        <w:numPr>
          <w:ilvl w:val="3"/>
          <w:numId w:val="8"/>
        </w:numPr>
      </w:pPr>
      <w:r w:rsidRPr="00E35760">
        <w:t xml:space="preserve">Cel </w:t>
      </w:r>
      <w:r w:rsidR="00CB4342" w:rsidRPr="00E35760">
        <w:t>pikników</w:t>
      </w:r>
    </w:p>
    <w:p w14:paraId="5EAAB890" w14:textId="3C86410A" w:rsidR="00CB4342" w:rsidRPr="00E35760" w:rsidRDefault="0097002D" w:rsidP="00A630C5">
      <w:pPr>
        <w:pStyle w:val="Akapitzlist"/>
        <w:numPr>
          <w:ilvl w:val="0"/>
          <w:numId w:val="0"/>
        </w:numPr>
        <w:ind w:left="1134"/>
      </w:pPr>
      <w:r w:rsidRPr="00E35760">
        <w:t xml:space="preserve">Celem </w:t>
      </w:r>
      <w:r w:rsidR="00F42FAD">
        <w:t>pikników</w:t>
      </w:r>
      <w:r w:rsidRPr="00E35760">
        <w:t xml:space="preserve"> będzie propagowanie właściwych postaw dotyczących bezpiecznego zachowania się na obszarach kolejowych oraz promocja działań podejmowanych </w:t>
      </w:r>
      <w:r w:rsidR="00366DDC">
        <w:br/>
      </w:r>
      <w:r w:rsidRPr="00E35760">
        <w:t>w ramach „Kampanii Kolejowe ABC” .</w:t>
      </w:r>
    </w:p>
    <w:p w14:paraId="56775CDB" w14:textId="77777777" w:rsidR="00CB4342" w:rsidRPr="00E35760" w:rsidRDefault="00CB4342" w:rsidP="00506BB6">
      <w:pPr>
        <w:pStyle w:val="Akapitzlist"/>
        <w:numPr>
          <w:ilvl w:val="3"/>
          <w:numId w:val="8"/>
        </w:numPr>
      </w:pPr>
      <w:r w:rsidRPr="00E35760">
        <w:t>Pikniki</w:t>
      </w:r>
      <w:r w:rsidR="0097002D" w:rsidRPr="00E35760">
        <w:t xml:space="preserve"> będą miały charakter otwarty (umożliwiający udział w wydarzeniu każdej potencjalnie zainteresowanej osobie) oraz będą bezpłatne dla zainteresowanych uczest</w:t>
      </w:r>
      <w:r w:rsidRPr="00E35760">
        <w:t>ników.</w:t>
      </w:r>
    </w:p>
    <w:p w14:paraId="3C3210A8" w14:textId="19AA24ED" w:rsidR="0097002D" w:rsidRPr="00E35760" w:rsidRDefault="0021311C" w:rsidP="00506BB6">
      <w:pPr>
        <w:pStyle w:val="Akapitzlist"/>
        <w:numPr>
          <w:ilvl w:val="3"/>
          <w:numId w:val="8"/>
        </w:numPr>
      </w:pPr>
      <w:r>
        <w:t>Grupy docelowe</w:t>
      </w:r>
    </w:p>
    <w:p w14:paraId="67B5C15D" w14:textId="41E4438A" w:rsidR="0097002D" w:rsidRPr="00E35760" w:rsidRDefault="0056637D" w:rsidP="00506BB6">
      <w:pPr>
        <w:pStyle w:val="Akapitzlist"/>
        <w:numPr>
          <w:ilvl w:val="5"/>
          <w:numId w:val="8"/>
        </w:numPr>
      </w:pPr>
      <w:r>
        <w:t xml:space="preserve">Główną grupą docelową są </w:t>
      </w:r>
      <w:r w:rsidR="0097002D" w:rsidRPr="00E35760">
        <w:t>dzieci w wieku 4–12 lat</w:t>
      </w:r>
      <w:r>
        <w:t>.</w:t>
      </w:r>
    </w:p>
    <w:p w14:paraId="42C7FFCD" w14:textId="26E11094" w:rsidR="0097002D" w:rsidRPr="00E35760" w:rsidRDefault="0056637D" w:rsidP="00506BB6">
      <w:pPr>
        <w:pStyle w:val="Akapitzlist"/>
        <w:numPr>
          <w:ilvl w:val="5"/>
          <w:numId w:val="8"/>
        </w:numPr>
      </w:pPr>
      <w:r>
        <w:t>Drugą grupą docelową są</w:t>
      </w:r>
      <w:r w:rsidR="0097002D" w:rsidRPr="00E35760">
        <w:t xml:space="preserve"> </w:t>
      </w:r>
      <w:r w:rsidR="002A40B3">
        <w:t>r</w:t>
      </w:r>
      <w:r w:rsidR="002A40B3" w:rsidRPr="00E35760">
        <w:t>odzice</w:t>
      </w:r>
      <w:r w:rsidR="002A40B3">
        <w:t>,</w:t>
      </w:r>
      <w:r w:rsidR="002A40B3" w:rsidRPr="00E35760">
        <w:t xml:space="preserve"> opiekunowie</w:t>
      </w:r>
      <w:r w:rsidR="002A40B3">
        <w:t xml:space="preserve">, </w:t>
      </w:r>
      <w:r w:rsidR="002A40B3" w:rsidRPr="00E35760">
        <w:t>nauczyciele i wychowawcy</w:t>
      </w:r>
      <w:r w:rsidR="002A40B3">
        <w:t xml:space="preserve"> dzieci </w:t>
      </w:r>
      <w:r w:rsidR="00366DDC">
        <w:br/>
      </w:r>
      <w:r w:rsidR="002A40B3">
        <w:t>w wieku</w:t>
      </w:r>
      <w:r w:rsidR="002A40B3" w:rsidRPr="00E35760">
        <w:t xml:space="preserve"> </w:t>
      </w:r>
      <w:r w:rsidR="0097002D" w:rsidRPr="00E35760">
        <w:t>4–12 lat</w:t>
      </w:r>
      <w:r>
        <w:t>.</w:t>
      </w:r>
    </w:p>
    <w:p w14:paraId="0DAD2E59" w14:textId="11A8A852" w:rsidR="0097002D" w:rsidRPr="00E35760" w:rsidRDefault="0097002D" w:rsidP="00506BB6">
      <w:pPr>
        <w:pStyle w:val="Akapitzlist"/>
        <w:numPr>
          <w:ilvl w:val="3"/>
          <w:numId w:val="8"/>
        </w:numPr>
      </w:pPr>
      <w:r w:rsidRPr="00E35760">
        <w:t>Do zadań Wykonawcy należy przygotowanie koncepcji, scenariusza, organizacja, prom</w:t>
      </w:r>
      <w:r w:rsidR="00763603" w:rsidRPr="00E35760">
        <w:t xml:space="preserve">ocja oraz przeprowadzenie </w:t>
      </w:r>
      <w:r w:rsidR="00807037" w:rsidRPr="00E35760">
        <w:t>pikników</w:t>
      </w:r>
      <w:r w:rsidRPr="00E35760">
        <w:t>.</w:t>
      </w:r>
      <w:r w:rsidR="00573E62">
        <w:t xml:space="preserve"> Po podpisaniu umowy w terminach ustalonym podczas spotkania organizacyjnego Wykonawca przedstawi Zamawiającemu plan działań dotyczący danego pikniku, zgodnie z </w:t>
      </w:r>
      <w:r w:rsidR="00573E62" w:rsidRPr="000A63C3">
        <w:t xml:space="preserve">załącznikiem nr 4 do </w:t>
      </w:r>
      <w:proofErr w:type="spellStart"/>
      <w:r w:rsidR="00573E62" w:rsidRPr="000A63C3">
        <w:t>OPZ</w:t>
      </w:r>
      <w:proofErr w:type="spellEnd"/>
      <w:r w:rsidR="00573E62" w:rsidRPr="000A63C3">
        <w:t xml:space="preserve"> pkt VI. Po zakończeniu każdej </w:t>
      </w:r>
      <w:r w:rsidR="00573E62" w:rsidRPr="000A63C3">
        <w:lastRenderedPageBreak/>
        <w:t xml:space="preserve">imprezy Wykonawca przygotuje i przedstawi Zamawiającemu </w:t>
      </w:r>
      <w:r w:rsidR="001460CB" w:rsidRPr="000A63C3">
        <w:t>raport</w:t>
      </w:r>
      <w:r w:rsidR="00573E62" w:rsidRPr="000A63C3">
        <w:t xml:space="preserve">, według załącznika nr </w:t>
      </w:r>
      <w:r w:rsidR="00573E62">
        <w:t>5</w:t>
      </w:r>
      <w:r w:rsidR="00573E62" w:rsidRPr="006A05A3">
        <w:t xml:space="preserve"> do</w:t>
      </w:r>
      <w:r w:rsidR="00573E62" w:rsidRPr="00E35760">
        <w:t xml:space="preserve"> </w:t>
      </w:r>
      <w:proofErr w:type="spellStart"/>
      <w:r w:rsidR="00573E62" w:rsidRPr="00E35760">
        <w:t>OPZ</w:t>
      </w:r>
      <w:proofErr w:type="spellEnd"/>
      <w:r w:rsidR="00573E62">
        <w:t xml:space="preserve"> pkt VII.</w:t>
      </w:r>
    </w:p>
    <w:p w14:paraId="47D7BBC3" w14:textId="44CFA2FE" w:rsidR="0097002D" w:rsidRPr="00E35760" w:rsidRDefault="004A7576" w:rsidP="00506BB6">
      <w:pPr>
        <w:pStyle w:val="Akapitzlist"/>
        <w:numPr>
          <w:ilvl w:val="3"/>
          <w:numId w:val="8"/>
        </w:numPr>
      </w:pPr>
      <w:r w:rsidRPr="00E35760">
        <w:t>C</w:t>
      </w:r>
      <w:r w:rsidR="0097002D" w:rsidRPr="00E35760">
        <w:t xml:space="preserve">zas i miejsce </w:t>
      </w:r>
      <w:r w:rsidRPr="00E35760">
        <w:t>pikników</w:t>
      </w:r>
    </w:p>
    <w:p w14:paraId="3A4B00DB" w14:textId="004CFEC3" w:rsidR="0097002D" w:rsidRPr="00E35760" w:rsidRDefault="0097002D" w:rsidP="00506BB6">
      <w:pPr>
        <w:pStyle w:val="Akapitzlist"/>
        <w:numPr>
          <w:ilvl w:val="4"/>
          <w:numId w:val="8"/>
        </w:numPr>
      </w:pPr>
      <w:r w:rsidRPr="00E35760">
        <w:t xml:space="preserve">Wykonawca zaplanuje i przeprowadzi w sumie </w:t>
      </w:r>
      <w:r w:rsidR="00162695">
        <w:t>8 imprez w 8 miejscowościach na </w:t>
      </w:r>
      <w:r w:rsidRPr="00E35760">
        <w:t>terenie Polski (4 pikniki w okresie wakacyjnym w 2019 r. i 4 pikniki w okresie wakacyjnym w 2020 r.). Imprezy mogą odbywać się najwyżej raz w tygodniu.</w:t>
      </w:r>
      <w:r w:rsidR="00763603" w:rsidRPr="00E35760">
        <w:t xml:space="preserve"> W jednej miejscowości impreza może się odbyć tylko raz.</w:t>
      </w:r>
    </w:p>
    <w:p w14:paraId="6A6CA34E" w14:textId="16CCF466" w:rsidR="0097002D" w:rsidRDefault="0097002D" w:rsidP="00506BB6">
      <w:pPr>
        <w:pStyle w:val="Akapitzlist"/>
        <w:numPr>
          <w:ilvl w:val="4"/>
          <w:numId w:val="8"/>
        </w:numPr>
      </w:pPr>
      <w:r w:rsidRPr="00E35760">
        <w:t>Wszystkie pikniki powinny odbyć się w największych kurortach wakacyjnych chętnie odwied</w:t>
      </w:r>
      <w:r w:rsidR="00763603" w:rsidRPr="00E35760">
        <w:t>zanych przez rodziny z dziećmi. Do wybranych miejscowości musi dojeżdżać kolej lub kolej wąskotorowa</w:t>
      </w:r>
      <w:r w:rsidR="003C7C05">
        <w:t xml:space="preserve"> i musi ona funkcjonować w czasie trwania pikniku</w:t>
      </w:r>
      <w:r w:rsidRPr="00E35760">
        <w:t xml:space="preserve">. </w:t>
      </w:r>
      <w:r w:rsidR="00CB4342" w:rsidRPr="00E35760">
        <w:t xml:space="preserve">Każda z imprez musi odbyć się w takim miejscu, aby maksymalnie dużo osób zauważyło </w:t>
      </w:r>
      <w:r w:rsidR="00EB4388">
        <w:t>piknik</w:t>
      </w:r>
      <w:r w:rsidR="00CB4342" w:rsidRPr="00E35760">
        <w:t xml:space="preserve"> i miało szansę wziąć w nim udział (np. ruchliwe deptaki, rynek, centrum danej miejscowości, okolice plaży itp.). </w:t>
      </w:r>
      <w:r w:rsidR="00C639EE">
        <w:t>Docelowe miejsc</w:t>
      </w:r>
      <w:r w:rsidR="00162695">
        <w:t>a pikników zostaną uzgodnione z </w:t>
      </w:r>
      <w:r w:rsidR="00C639EE">
        <w:t>Zamawiającym</w:t>
      </w:r>
      <w:r w:rsidRPr="00E35760">
        <w:t>.</w:t>
      </w:r>
    </w:p>
    <w:p w14:paraId="639F25CF" w14:textId="7E6C7281" w:rsidR="00A61DC3" w:rsidRPr="00E35760" w:rsidRDefault="003C7C05" w:rsidP="00A61DC3">
      <w:pPr>
        <w:pStyle w:val="Akapitzlist"/>
        <w:numPr>
          <w:ilvl w:val="4"/>
          <w:numId w:val="8"/>
        </w:numPr>
      </w:pPr>
      <w:r>
        <w:t>Przynajmniej jeden</w:t>
      </w:r>
      <w:r w:rsidR="00A61DC3">
        <w:t xml:space="preserve"> piknik w roku musi być zaplanowany w miejscowości, do której dojeżdża kolej wąskotorowa </w:t>
      </w:r>
      <w:r>
        <w:t xml:space="preserve">i funkcjonuje w czasie trwania pikniku </w:t>
      </w:r>
      <w:r w:rsidR="00A61DC3">
        <w:t xml:space="preserve">– kolej </w:t>
      </w:r>
      <w:r w:rsidR="00452374">
        <w:t>powinna zostać</w:t>
      </w:r>
      <w:r w:rsidR="00A61DC3">
        <w:t xml:space="preserve"> wykorzystana w scenariuszu pikniku.</w:t>
      </w:r>
    </w:p>
    <w:p w14:paraId="64C1C7B1" w14:textId="77777777" w:rsidR="0097002D" w:rsidRPr="00E35760" w:rsidRDefault="0097002D" w:rsidP="00506BB6">
      <w:pPr>
        <w:pStyle w:val="Akapitzlist"/>
        <w:numPr>
          <w:ilvl w:val="4"/>
          <w:numId w:val="8"/>
        </w:numPr>
      </w:pPr>
      <w:r w:rsidRPr="00E35760">
        <w:t xml:space="preserve">Czas trwania każdego pikniku: </w:t>
      </w:r>
      <w:r w:rsidR="001E0A8E" w:rsidRPr="00E35760">
        <w:t xml:space="preserve">min. 5 </w:t>
      </w:r>
      <w:r w:rsidRPr="00E35760">
        <w:t>godzin.</w:t>
      </w:r>
    </w:p>
    <w:p w14:paraId="7916C1C4" w14:textId="6CACD678" w:rsidR="0097002D" w:rsidRPr="00A630C5" w:rsidRDefault="0097002D" w:rsidP="00506BB6">
      <w:pPr>
        <w:pStyle w:val="Akapitzlist"/>
        <w:numPr>
          <w:ilvl w:val="3"/>
          <w:numId w:val="8"/>
        </w:numPr>
      </w:pPr>
      <w:r w:rsidRPr="00E35760">
        <w:t xml:space="preserve">Wytyczne dotyczące </w:t>
      </w:r>
      <w:r w:rsidR="00CB4342" w:rsidRPr="00E35760">
        <w:t>każdego pikniku</w:t>
      </w:r>
    </w:p>
    <w:p w14:paraId="79146EB1" w14:textId="2A4B535F" w:rsidR="00226290" w:rsidRDefault="0097002D" w:rsidP="00506BB6">
      <w:pPr>
        <w:pStyle w:val="Akapitzlist"/>
        <w:numPr>
          <w:ilvl w:val="4"/>
          <w:numId w:val="8"/>
        </w:numPr>
      </w:pPr>
      <w:r w:rsidRPr="00E35760">
        <w:t>Wydarzenia powinny mieć charakter edukac</w:t>
      </w:r>
      <w:r w:rsidR="004A7576" w:rsidRPr="00E35760">
        <w:t>yjny w połączeniu z elementami rozrywkowymi</w:t>
      </w:r>
      <w:r w:rsidRPr="00E35760">
        <w:t>. Wykonawca powinien uwzględnić w scenariuszu przeprowadzenie atrakcyjnych dla uczestników gier, zabaw, konkursów lub przedstawienie innych atrakcji, które będą miały na celu przybliżenie tematyki bezpieczeństwa na obszar</w:t>
      </w:r>
      <w:r w:rsidR="00A61DC3">
        <w:t>ach kolejowych i w ich pobliżu.</w:t>
      </w:r>
    </w:p>
    <w:p w14:paraId="26CA3376" w14:textId="417B1332" w:rsidR="00A61DC3" w:rsidRPr="00E35760" w:rsidRDefault="00A61DC3" w:rsidP="00506BB6">
      <w:pPr>
        <w:pStyle w:val="Akapitzlist"/>
        <w:numPr>
          <w:ilvl w:val="4"/>
          <w:numId w:val="8"/>
        </w:numPr>
      </w:pPr>
      <w:r>
        <w:t xml:space="preserve">Przynajmniej jeden piknik w roku musi być zorganizowany z uwzględnieniem </w:t>
      </w:r>
      <w:r w:rsidR="00366DDC">
        <w:br/>
      </w:r>
      <w:r>
        <w:t>w scenariuszu bezpłatnyc</w:t>
      </w:r>
      <w:r w:rsidR="003C7C05">
        <w:t>h przejazdów koleją wąskotorową – w czasie trwania imprezy Wykonawca jest zobowiązany do zapewnienia bezpłatnych przejazdów dla wszystkich uczestników pikniku.</w:t>
      </w:r>
    </w:p>
    <w:p w14:paraId="1FE76B1F" w14:textId="603DC555" w:rsidR="00226290" w:rsidRPr="00E35760" w:rsidRDefault="00226290" w:rsidP="00506BB6">
      <w:pPr>
        <w:pStyle w:val="Akapitzlist"/>
        <w:numPr>
          <w:ilvl w:val="4"/>
          <w:numId w:val="8"/>
        </w:numPr>
      </w:pPr>
      <w:r w:rsidRPr="00E35760">
        <w:t>Liczba osób, które wezm</w:t>
      </w:r>
      <w:r w:rsidR="00191ACA">
        <w:t>ą</w:t>
      </w:r>
      <w:r w:rsidR="002A40B3">
        <w:t xml:space="preserve"> udział w wydarzeniu: minimum 5</w:t>
      </w:r>
      <w:r w:rsidRPr="00E35760">
        <w:t>00 osób.</w:t>
      </w:r>
    </w:p>
    <w:p w14:paraId="39F7CB80" w14:textId="224A47EF" w:rsidR="00191ACA" w:rsidRPr="00E35760" w:rsidRDefault="0021311C" w:rsidP="00191ACA">
      <w:pPr>
        <w:pStyle w:val="Akapitzlist"/>
        <w:numPr>
          <w:ilvl w:val="3"/>
          <w:numId w:val="8"/>
        </w:numPr>
      </w:pPr>
      <w:r>
        <w:t>Zakres zadań Wykonawcy</w:t>
      </w:r>
    </w:p>
    <w:p w14:paraId="7246C8C3" w14:textId="77777777" w:rsidR="00191ACA" w:rsidRDefault="00191ACA" w:rsidP="00191ACA">
      <w:pPr>
        <w:pStyle w:val="Akapitzlist"/>
        <w:numPr>
          <w:ilvl w:val="4"/>
          <w:numId w:val="8"/>
        </w:numPr>
      </w:pPr>
      <w:r>
        <w:t>Wykonawca przygotuje harmonogram</w:t>
      </w:r>
      <w:r w:rsidRPr="00E35760">
        <w:t xml:space="preserve"> działań (agendę) ze wskazaniem poszczególnych atrakcji (np. </w:t>
      </w:r>
      <w:r>
        <w:t xml:space="preserve">gier, </w:t>
      </w:r>
      <w:r w:rsidRPr="00E35760">
        <w:t>ko</w:t>
      </w:r>
      <w:r>
        <w:t>nkursu</w:t>
      </w:r>
      <w:r w:rsidRPr="00E35760">
        <w:t xml:space="preserve"> z nagrodami, sym</w:t>
      </w:r>
      <w:r>
        <w:t>ulacji</w:t>
      </w:r>
      <w:r w:rsidRPr="00E35760">
        <w:t>) dopasowanych do grup docelowych</w:t>
      </w:r>
      <w:r>
        <w:t xml:space="preserve"> zgodnych ze scenariuszem zaakceptowanym przez Zamawiającego.</w:t>
      </w:r>
    </w:p>
    <w:p w14:paraId="2090C3D3" w14:textId="66544ADD" w:rsidR="00191ACA" w:rsidRDefault="00191ACA" w:rsidP="00191ACA">
      <w:pPr>
        <w:pStyle w:val="Akapitzlist"/>
        <w:numPr>
          <w:ilvl w:val="4"/>
          <w:numId w:val="8"/>
        </w:numPr>
      </w:pPr>
      <w:r>
        <w:t>Wykonawca z</w:t>
      </w:r>
      <w:r w:rsidRPr="00E35760">
        <w:t>aplan</w:t>
      </w:r>
      <w:r>
        <w:t>uje</w:t>
      </w:r>
      <w:r w:rsidRPr="00E35760">
        <w:t xml:space="preserve"> i przepro</w:t>
      </w:r>
      <w:r>
        <w:t xml:space="preserve">wadzi pikniki zgodnie ze scenariuszem, </w:t>
      </w:r>
      <w:r w:rsidRPr="00E35760">
        <w:t>w tym z</w:t>
      </w:r>
      <w:r w:rsidR="00A61DC3">
        <w:t>apewni</w:t>
      </w:r>
      <w:r>
        <w:t xml:space="preserve"> udział</w:t>
      </w:r>
      <w:r w:rsidRPr="00E35760">
        <w:t xml:space="preserve"> an</w:t>
      </w:r>
      <w:r>
        <w:t>imatorów dla dzieci i młodzieży.</w:t>
      </w:r>
    </w:p>
    <w:p w14:paraId="6CB5272D" w14:textId="17766E7C" w:rsidR="00191ACA" w:rsidRDefault="00191ACA" w:rsidP="00191ACA">
      <w:pPr>
        <w:pStyle w:val="Akapitzlist"/>
        <w:numPr>
          <w:ilvl w:val="4"/>
          <w:numId w:val="8"/>
        </w:numPr>
      </w:pPr>
      <w:r>
        <w:t>Wykonawca zaplanuje i zapewni oprawę muzyczną podnoszącą</w:t>
      </w:r>
      <w:r w:rsidRPr="00E35760">
        <w:t xml:space="preserve"> atrakcyjność </w:t>
      </w:r>
      <w:r>
        <w:t>pikników</w:t>
      </w:r>
      <w:r w:rsidRPr="00E35760">
        <w:t>.</w:t>
      </w:r>
    </w:p>
    <w:p w14:paraId="7CACEC05" w14:textId="31A3F658" w:rsidR="00191ACA" w:rsidRDefault="00191ACA" w:rsidP="00191ACA">
      <w:pPr>
        <w:pStyle w:val="Akapitzlist"/>
        <w:numPr>
          <w:ilvl w:val="4"/>
          <w:numId w:val="8"/>
        </w:numPr>
      </w:pPr>
      <w:r>
        <w:t>Wykonawca zapewni materiały</w:t>
      </w:r>
      <w:r w:rsidRPr="00E35760">
        <w:t xml:space="preserve"> edukacyjno-promocyjn</w:t>
      </w:r>
      <w:r>
        <w:t>e</w:t>
      </w:r>
      <w:r w:rsidRPr="00E35760">
        <w:t xml:space="preserve"> dla dzieci w ramach </w:t>
      </w:r>
      <w:r w:rsidR="00162695">
        <w:t>atrakcji i </w:t>
      </w:r>
      <w:r>
        <w:t>zabaw zaproponowanych przez W</w:t>
      </w:r>
      <w:r w:rsidRPr="00E35760">
        <w:t>ykonawcę do realizacji w czasie imprezy.</w:t>
      </w:r>
      <w:r w:rsidR="009D13BF">
        <w:t xml:space="preserve"> M</w:t>
      </w:r>
      <w:r w:rsidR="009D13BF" w:rsidRPr="00E35760">
        <w:t>ateriały</w:t>
      </w:r>
      <w:r w:rsidR="009D13BF">
        <w:t xml:space="preserve">, także w zakresie </w:t>
      </w:r>
      <w:r w:rsidR="009D13BF" w:rsidRPr="00E35760">
        <w:t>promocji</w:t>
      </w:r>
      <w:r w:rsidR="009D13BF">
        <w:t>, muszą zawierać oznakowanie:</w:t>
      </w:r>
      <w:r w:rsidR="009D13BF" w:rsidRPr="0048433C">
        <w:t xml:space="preserve"> </w:t>
      </w:r>
      <w:r w:rsidR="009D13BF" w:rsidRPr="00222E16">
        <w:t xml:space="preserve">logotyp UTK, logotyp </w:t>
      </w:r>
      <w:r w:rsidR="00ED790D">
        <w:t>„</w:t>
      </w:r>
      <w:r w:rsidR="009D13BF" w:rsidRPr="00ED790D">
        <w:t>Kampanii Kolejowe ABC</w:t>
      </w:r>
      <w:r w:rsidR="00ED790D">
        <w:t>”</w:t>
      </w:r>
      <w:r w:rsidR="009D13BF" w:rsidRPr="00222E16">
        <w:t xml:space="preserve"> oraz elementy graficzne obowiązujące dla Programu Operacyjnego Infrastruktura i Środowisko 2014-2020</w:t>
      </w:r>
      <w:r w:rsidR="009D13BF">
        <w:t>.</w:t>
      </w:r>
    </w:p>
    <w:p w14:paraId="5A829FC4" w14:textId="4AF3974E" w:rsidR="00912C92" w:rsidRPr="00E35760" w:rsidRDefault="00912C92" w:rsidP="00912C92">
      <w:pPr>
        <w:pStyle w:val="Akapitzlist"/>
        <w:numPr>
          <w:ilvl w:val="4"/>
          <w:numId w:val="8"/>
        </w:numPr>
      </w:pPr>
      <w:r>
        <w:t>Wykonawca zapewni ochronę przed deszczem głównych atrakcji, które będą odbywały się w trakcie pikników.</w:t>
      </w:r>
    </w:p>
    <w:p w14:paraId="10E773A1" w14:textId="77777777" w:rsidR="00191ACA" w:rsidRPr="00E35760" w:rsidRDefault="00191ACA" w:rsidP="00191ACA">
      <w:pPr>
        <w:pStyle w:val="Akapitzlist"/>
        <w:numPr>
          <w:ilvl w:val="4"/>
          <w:numId w:val="8"/>
        </w:numPr>
      </w:pPr>
      <w:r w:rsidRPr="00E35760">
        <w:lastRenderedPageBreak/>
        <w:t>Wykonawca uwzględni wszelkie ograniczenia wynikające ze specyfiki poszczególnych lokalizacji, przepisów dotyczących porządku i bezpieczeństwa</w:t>
      </w:r>
      <w:r>
        <w:t>, uzyska</w:t>
      </w:r>
      <w:r w:rsidRPr="00E35760">
        <w:t xml:space="preserve"> wszelkie pozwolenia</w:t>
      </w:r>
      <w:r>
        <w:t xml:space="preserve"> i dokumenty</w:t>
      </w:r>
      <w:r w:rsidRPr="00E35760">
        <w:t xml:space="preserve"> niezbędne do przeprowadzenia akcji</w:t>
      </w:r>
      <w:r>
        <w:t xml:space="preserve"> w </w:t>
      </w:r>
      <w:r w:rsidRPr="00E35760">
        <w:t>wybranych przestrzeniach oraz d</w:t>
      </w:r>
      <w:r>
        <w:t>okona związanych z tym opłat.</w:t>
      </w:r>
    </w:p>
    <w:p w14:paraId="1A4BAC0D" w14:textId="41DA069E" w:rsidR="00191ACA" w:rsidRDefault="00191ACA" w:rsidP="00191ACA">
      <w:pPr>
        <w:pStyle w:val="Akapitzlist"/>
        <w:numPr>
          <w:ilvl w:val="4"/>
          <w:numId w:val="8"/>
        </w:numPr>
      </w:pPr>
      <w:r w:rsidRPr="00E35760">
        <w:t xml:space="preserve">Wykonawca zapewni spełnienie </w:t>
      </w:r>
      <w:r>
        <w:t xml:space="preserve">wszystkich </w:t>
      </w:r>
      <w:r w:rsidRPr="00E35760">
        <w:t xml:space="preserve">wynikających z przepisów prawa norm </w:t>
      </w:r>
      <w:r w:rsidR="00366DDC">
        <w:br/>
      </w:r>
      <w:r w:rsidRPr="00E35760">
        <w:t>w zakresie bezpieczeństwa</w:t>
      </w:r>
      <w:r w:rsidR="00291BC2">
        <w:t>, adekwatnie do skali organizowanych imprez</w:t>
      </w:r>
      <w:r w:rsidRPr="00E35760">
        <w:t>.</w:t>
      </w:r>
    </w:p>
    <w:p w14:paraId="641429EA" w14:textId="340DDEC5" w:rsidR="00191ACA" w:rsidRPr="00E35760" w:rsidRDefault="00B36150" w:rsidP="00B36150">
      <w:pPr>
        <w:pStyle w:val="Akapitzlist"/>
        <w:numPr>
          <w:ilvl w:val="4"/>
          <w:numId w:val="8"/>
        </w:numPr>
      </w:pPr>
      <w:r w:rsidRPr="00E35760">
        <w:t>Wykonawca zapewnieni ubezpieczenie imprezy, w szczególności ubezpieczenie OC</w:t>
      </w:r>
      <w:r>
        <w:t>, zgodne z rozporządzeniem Ministra Finansów z dnia 11 marca 2010 r. w sprawie obowiązkowego ubezpieczenia odpowiedzialności cywilnej organizatorów imprez masowych (Dz.U. nr 54 poz.</w:t>
      </w:r>
      <w:r w:rsidR="000A63C3">
        <w:t xml:space="preserve"> </w:t>
      </w:r>
      <w:r>
        <w:t>323), oraz</w:t>
      </w:r>
      <w:r w:rsidRPr="00E35760">
        <w:t> </w:t>
      </w:r>
      <w:proofErr w:type="spellStart"/>
      <w:r w:rsidRPr="00E35760">
        <w:t>NNW</w:t>
      </w:r>
      <w:proofErr w:type="spellEnd"/>
      <w:r w:rsidRPr="00B36150">
        <w:t xml:space="preserve"> </w:t>
      </w:r>
      <w:r>
        <w:t>w wysokości odpowiadającej skali organizowanej imprezy</w:t>
      </w:r>
      <w:r w:rsidR="00191ACA" w:rsidRPr="00E35760">
        <w:t>.</w:t>
      </w:r>
    </w:p>
    <w:p w14:paraId="2844A8A8" w14:textId="55AF2C84" w:rsidR="00191ACA" w:rsidRDefault="00191ACA" w:rsidP="00191ACA">
      <w:pPr>
        <w:pStyle w:val="Akapitzlist"/>
        <w:numPr>
          <w:ilvl w:val="4"/>
          <w:numId w:val="8"/>
        </w:numPr>
      </w:pPr>
      <w:r>
        <w:t xml:space="preserve">Wykonawca spełni wszystkie wymogi techniczne niezbędne do zorganizowania </w:t>
      </w:r>
      <w:r w:rsidR="00366DDC">
        <w:br/>
      </w:r>
      <w:r>
        <w:t xml:space="preserve">i przeprowadzenia każdego pikniku. </w:t>
      </w:r>
      <w:r w:rsidRPr="00E35760">
        <w:t xml:space="preserve">Wyposażenie miejsca każdego </w:t>
      </w:r>
      <w:r>
        <w:t>pikniku</w:t>
      </w:r>
      <w:r w:rsidRPr="00E35760">
        <w:t xml:space="preserve"> uzależnione będzie od rodzaju prowadzonych działań i zostanie uprzednio uzgodnione z Zamawiającym.</w:t>
      </w:r>
    </w:p>
    <w:p w14:paraId="6D07037B" w14:textId="05632EF9" w:rsidR="00191ACA" w:rsidRDefault="00191ACA" w:rsidP="00191ACA">
      <w:pPr>
        <w:pStyle w:val="Akapitzlist"/>
        <w:numPr>
          <w:ilvl w:val="4"/>
          <w:numId w:val="8"/>
        </w:numPr>
      </w:pPr>
      <w:r>
        <w:t>Wykonawca zapewni pełną oprawę techniczną i multime</w:t>
      </w:r>
      <w:r w:rsidR="00162695">
        <w:t>dialną każdego pikniku wraz z </w:t>
      </w:r>
      <w:r>
        <w:t>udźwiękowieniem (niezbędnymi mikrofonami i spr</w:t>
      </w:r>
      <w:r w:rsidR="00162695">
        <w:t>zętem nagłaśniającym) zgodnie z </w:t>
      </w:r>
      <w:r>
        <w:t>agendą pikniku.</w:t>
      </w:r>
    </w:p>
    <w:p w14:paraId="411D6657" w14:textId="4AC8FDF1" w:rsidR="00191ACA" w:rsidRPr="00E35760" w:rsidRDefault="00191ACA" w:rsidP="00191ACA">
      <w:pPr>
        <w:pStyle w:val="Akapitzlist"/>
        <w:numPr>
          <w:ilvl w:val="4"/>
          <w:numId w:val="8"/>
        </w:numPr>
      </w:pPr>
      <w:r>
        <w:t xml:space="preserve">Wykonawca zapewnieni punkt </w:t>
      </w:r>
      <w:r w:rsidRPr="00E35760">
        <w:t>zgłoszeń dla dzieci i rodziców oraz jego obsługi udzielającej pomoc w przypadku zagubienia się dziecka</w:t>
      </w:r>
      <w:r w:rsidR="00A61DC3">
        <w:t xml:space="preserve"> oraz punkt medyczny</w:t>
      </w:r>
      <w:r w:rsidRPr="00E35760">
        <w:t>.</w:t>
      </w:r>
    </w:p>
    <w:p w14:paraId="1FEBFDBC" w14:textId="7A3E52BF" w:rsidR="00191ACA" w:rsidRDefault="00191ACA" w:rsidP="00191ACA">
      <w:pPr>
        <w:pStyle w:val="Akapitzlist"/>
        <w:numPr>
          <w:ilvl w:val="4"/>
          <w:numId w:val="8"/>
        </w:numPr>
      </w:pPr>
      <w:r>
        <w:t xml:space="preserve">Wykonawca zapewni nadzór nad bezpieczeństwem wszystkich osób uczestniczących </w:t>
      </w:r>
      <w:r w:rsidR="0065626F">
        <w:br/>
      </w:r>
      <w:r>
        <w:t>w piknikach.</w:t>
      </w:r>
    </w:p>
    <w:p w14:paraId="3B71DEE1" w14:textId="47F39F39" w:rsidR="00191ACA" w:rsidRPr="00E35760" w:rsidRDefault="00191ACA" w:rsidP="00191ACA">
      <w:pPr>
        <w:pStyle w:val="Akapitzlist"/>
        <w:numPr>
          <w:ilvl w:val="4"/>
          <w:numId w:val="8"/>
        </w:numPr>
      </w:pPr>
      <w:r w:rsidRPr="00E35760">
        <w:t xml:space="preserve">Wykonawca zapewni stałą obsługę przez cały czas trwania </w:t>
      </w:r>
      <w:r>
        <w:t>pikników</w:t>
      </w:r>
      <w:r w:rsidRPr="00E35760">
        <w:t xml:space="preserve">, od etapu przygotowania do etapu zakończenia </w:t>
      </w:r>
      <w:r>
        <w:t>pikniku</w:t>
      </w:r>
      <w:r w:rsidRPr="00E35760">
        <w:t>.</w:t>
      </w:r>
    </w:p>
    <w:p w14:paraId="1A801F74" w14:textId="4EC69457" w:rsidR="00191ACA" w:rsidRPr="00E35760" w:rsidRDefault="00191ACA" w:rsidP="00191ACA">
      <w:pPr>
        <w:pStyle w:val="Akapitzlist"/>
        <w:numPr>
          <w:ilvl w:val="4"/>
          <w:numId w:val="8"/>
        </w:numPr>
      </w:pPr>
      <w:r>
        <w:t>P</w:t>
      </w:r>
      <w:r w:rsidRPr="00E35760">
        <w:t>oza obsługą artystyczną</w:t>
      </w:r>
      <w:r>
        <w:t xml:space="preserve">, </w:t>
      </w:r>
      <w:r w:rsidRPr="00E35760">
        <w:t xml:space="preserve">techniczną </w:t>
      </w:r>
      <w:r>
        <w:t xml:space="preserve">oraz animatorami Wykonawca </w:t>
      </w:r>
      <w:r w:rsidRPr="00E35760">
        <w:t>zapewni na każd</w:t>
      </w:r>
      <w:r>
        <w:t>y</w:t>
      </w:r>
      <w:r w:rsidRPr="00E35760">
        <w:t xml:space="preserve"> </w:t>
      </w:r>
      <w:r>
        <w:t>piknik</w:t>
      </w:r>
      <w:r w:rsidRPr="00E35760">
        <w:t xml:space="preserve"> minimum:</w:t>
      </w:r>
    </w:p>
    <w:p w14:paraId="40436415" w14:textId="16EFC027" w:rsidR="00191ACA" w:rsidRPr="00E35760" w:rsidRDefault="00191ACA" w:rsidP="00191ACA">
      <w:pPr>
        <w:pStyle w:val="Akapitzlist"/>
        <w:numPr>
          <w:ilvl w:val="5"/>
          <w:numId w:val="8"/>
        </w:numPr>
      </w:pPr>
      <w:r w:rsidRPr="00E35760">
        <w:t>1 osobę nadzorującą i koordynującą organizację o</w:t>
      </w:r>
      <w:r w:rsidR="00912C92">
        <w:t>raz przebieg imprez na miejscu</w:t>
      </w:r>
      <w:r w:rsidRPr="00E35760">
        <w:t>;</w:t>
      </w:r>
    </w:p>
    <w:p w14:paraId="74634348" w14:textId="49B9DC1E" w:rsidR="00191ACA" w:rsidRPr="00E35760" w:rsidRDefault="00191ACA" w:rsidP="00191ACA">
      <w:pPr>
        <w:pStyle w:val="Akapitzlist"/>
        <w:numPr>
          <w:ilvl w:val="5"/>
          <w:numId w:val="8"/>
        </w:numPr>
      </w:pPr>
      <w:r w:rsidRPr="00E35760">
        <w:t xml:space="preserve">1 prowadzącego/moderatora posiadającego doświadczenie w prowadzeniu imprez </w:t>
      </w:r>
      <w:r w:rsidR="0065626F">
        <w:br/>
      </w:r>
      <w:r w:rsidRPr="00E35760">
        <w:t xml:space="preserve">z udziałem dzieci i młodzieży, którego zadaniem </w:t>
      </w:r>
      <w:r w:rsidR="00E3028F">
        <w:t xml:space="preserve">będzie </w:t>
      </w:r>
      <w:r w:rsidRPr="00E35760">
        <w:t xml:space="preserve">koordynacja artystyczna całego </w:t>
      </w:r>
      <w:r w:rsidR="00352B03">
        <w:t>pikniku</w:t>
      </w:r>
      <w:r w:rsidRPr="00E35760">
        <w:t xml:space="preserve"> – wybór wymaga akceptacji Zamawiającego;</w:t>
      </w:r>
    </w:p>
    <w:p w14:paraId="1F191034" w14:textId="164954C4" w:rsidR="00191ACA" w:rsidRPr="00E35760" w:rsidRDefault="00191ACA" w:rsidP="00191ACA">
      <w:pPr>
        <w:pStyle w:val="Akapitzlist"/>
        <w:numPr>
          <w:ilvl w:val="5"/>
          <w:numId w:val="8"/>
        </w:numPr>
      </w:pPr>
      <w:r w:rsidRPr="00E35760">
        <w:t xml:space="preserve">1 osobę dokumentującą przebieg całego </w:t>
      </w:r>
      <w:r w:rsidR="00352B03">
        <w:t>pikniku</w:t>
      </w:r>
      <w:r w:rsidRPr="00E35760">
        <w:t>, która wykona dokumentację zdjęciową i video w formatach umożliwiających wykorzystanie w ramach prowadzo</w:t>
      </w:r>
      <w:r>
        <w:t>nych przez Wykonawcę działań public relations</w:t>
      </w:r>
      <w:r w:rsidRPr="00E35760">
        <w:t xml:space="preserve"> i działań w mediach społecznościowych, w tym przez </w:t>
      </w:r>
      <w:r w:rsidR="00452374">
        <w:t>vlogerów</w:t>
      </w:r>
      <w:r w:rsidRPr="00E35760">
        <w:t xml:space="preserve">. Założone minimum dla każdego </w:t>
      </w:r>
      <w:r w:rsidR="0065626F">
        <w:br/>
      </w:r>
      <w:r w:rsidRPr="00E35760">
        <w:t xml:space="preserve">z wydarzeń to co najmniej 50 zdjęć w wersji elektronicznej, jedno nagranie video </w:t>
      </w:r>
      <w:r w:rsidR="0065626F">
        <w:br/>
      </w:r>
      <w:r w:rsidRPr="00E35760">
        <w:t>z wydarzenia w postaci zmontowanego filmu o długości do 100 sekund z każdego wydarzenia.</w:t>
      </w:r>
    </w:p>
    <w:p w14:paraId="1F8F55DD" w14:textId="2E6C39F4" w:rsidR="00191ACA" w:rsidRDefault="00191ACA" w:rsidP="00191ACA">
      <w:pPr>
        <w:pStyle w:val="Akapitzlist"/>
        <w:numPr>
          <w:ilvl w:val="4"/>
          <w:numId w:val="8"/>
        </w:numPr>
      </w:pPr>
      <w:r w:rsidRPr="00026F8F">
        <w:t xml:space="preserve">Podczas trwania każdego </w:t>
      </w:r>
      <w:r w:rsidR="00352B03">
        <w:t>pikniku</w:t>
      </w:r>
      <w:r w:rsidRPr="00026F8F">
        <w:t xml:space="preserve"> Wykonawca zapewni w wyodrębnionej przestrzeni obsługę cateringową dla maksymalnie 20 osób.</w:t>
      </w:r>
      <w:r w:rsidR="00162695">
        <w:t xml:space="preserve"> W ramach cateringu</w:t>
      </w:r>
      <w:r w:rsidR="00027E54">
        <w:t xml:space="preserve"> Wykonawca zapewni co najmniej:</w:t>
      </w:r>
    </w:p>
    <w:p w14:paraId="418F9DD5" w14:textId="08F8209B" w:rsidR="00EE2276" w:rsidRPr="00F3477D" w:rsidRDefault="00EE2276" w:rsidP="00EE2276">
      <w:pPr>
        <w:pStyle w:val="Akapitzlist"/>
        <w:numPr>
          <w:ilvl w:val="6"/>
          <w:numId w:val="8"/>
        </w:numPr>
      </w:pPr>
      <w:r w:rsidRPr="00F3477D">
        <w:t xml:space="preserve">kawę, herbatę, krojoną cytrynę, cukier i śmietankę lub mleko bez limitu </w:t>
      </w:r>
      <w:r w:rsidR="00162695" w:rsidRPr="00F3477D">
        <w:br/>
      </w:r>
      <w:r w:rsidRPr="00F3477D">
        <w:t xml:space="preserve">– zapewnienie bufetu kawowego przez cały czas trwania wydarzenia, </w:t>
      </w:r>
    </w:p>
    <w:p w14:paraId="59599DE6" w14:textId="5FDD1DA6" w:rsidR="00027E54" w:rsidRPr="00E35760" w:rsidRDefault="00027E54" w:rsidP="00027E54">
      <w:pPr>
        <w:pStyle w:val="Akapitzlist"/>
        <w:numPr>
          <w:ilvl w:val="6"/>
          <w:numId w:val="8"/>
        </w:numPr>
      </w:pPr>
      <w:r>
        <w:t>wodę mineralną niegazowaną</w:t>
      </w:r>
      <w:r w:rsidRPr="00E35760">
        <w:t xml:space="preserve"> w </w:t>
      </w:r>
      <w:r w:rsidR="00251AF8">
        <w:t xml:space="preserve">szklanych </w:t>
      </w:r>
      <w:r w:rsidRPr="00E35760">
        <w:t>butelkach 0,5 litrowych</w:t>
      </w:r>
      <w:r>
        <w:t xml:space="preserve"> </w:t>
      </w:r>
      <w:r w:rsidR="00162695">
        <w:br/>
        <w:t>– po minimum</w:t>
      </w:r>
      <w:r>
        <w:t xml:space="preserve"> 2 butelki na osobę</w:t>
      </w:r>
      <w:r w:rsidRPr="00E35760">
        <w:t>;</w:t>
      </w:r>
    </w:p>
    <w:p w14:paraId="5E0B5AB1" w14:textId="30DACFC0" w:rsidR="00027E54" w:rsidRPr="00E35760" w:rsidRDefault="00027E54" w:rsidP="00027E54">
      <w:pPr>
        <w:pStyle w:val="Akapitzlist"/>
        <w:numPr>
          <w:ilvl w:val="6"/>
          <w:numId w:val="8"/>
        </w:numPr>
      </w:pPr>
      <w:r>
        <w:lastRenderedPageBreak/>
        <w:t>wodę mineralną gazowaną</w:t>
      </w:r>
      <w:r w:rsidRPr="00E35760">
        <w:t xml:space="preserve"> w </w:t>
      </w:r>
      <w:r w:rsidR="00251AF8">
        <w:t xml:space="preserve">szklanych </w:t>
      </w:r>
      <w:r w:rsidRPr="00E35760">
        <w:t>butelkach 0,5 litrowych</w:t>
      </w:r>
      <w:r>
        <w:t xml:space="preserve"> </w:t>
      </w:r>
      <w:r w:rsidR="00162695">
        <w:br/>
        <w:t>– po minimum</w:t>
      </w:r>
      <w:r>
        <w:t xml:space="preserve"> 2 butelki na osobę</w:t>
      </w:r>
      <w:r w:rsidRPr="00E35760">
        <w:t>;</w:t>
      </w:r>
    </w:p>
    <w:p w14:paraId="74A325D8" w14:textId="45956E13" w:rsidR="00027E54" w:rsidRPr="00E35760" w:rsidRDefault="00027E54" w:rsidP="00027E54">
      <w:pPr>
        <w:pStyle w:val="Akapitzlist"/>
        <w:numPr>
          <w:ilvl w:val="6"/>
          <w:numId w:val="8"/>
        </w:numPr>
      </w:pPr>
      <w:r w:rsidRPr="00E35760">
        <w:t>3 rodzaje świeżych</w:t>
      </w:r>
      <w:r>
        <w:t xml:space="preserve"> </w:t>
      </w:r>
      <w:r w:rsidRPr="00E35760">
        <w:t>owoców (np. banany,</w:t>
      </w:r>
      <w:r w:rsidR="00EE2276">
        <w:t xml:space="preserve"> winogrona,</w:t>
      </w:r>
      <w:r w:rsidRPr="00E35760">
        <w:t xml:space="preserve"> mandarynki, jabłka);</w:t>
      </w:r>
    </w:p>
    <w:p w14:paraId="31EFBEBD" w14:textId="7A542C60" w:rsidR="00027E54" w:rsidRPr="00E35760" w:rsidRDefault="00027E54" w:rsidP="00027E54">
      <w:pPr>
        <w:pStyle w:val="Akapitzlist"/>
        <w:numPr>
          <w:ilvl w:val="6"/>
          <w:numId w:val="8"/>
        </w:numPr>
      </w:pPr>
      <w:r w:rsidRPr="00E35760">
        <w:t>soki owocowe</w:t>
      </w:r>
      <w:r w:rsidR="00EE2276">
        <w:t>, min</w:t>
      </w:r>
      <w:r w:rsidR="00162695">
        <w:t>imum</w:t>
      </w:r>
      <w:r w:rsidR="00EE2276">
        <w:t xml:space="preserve"> 3 rodzaje –</w:t>
      </w:r>
      <w:r>
        <w:t xml:space="preserve"> min. 0,3 l na osobę</w:t>
      </w:r>
      <w:r w:rsidRPr="00E35760">
        <w:t xml:space="preserve">; </w:t>
      </w:r>
    </w:p>
    <w:p w14:paraId="55752875" w14:textId="6D60DFCA" w:rsidR="00027E54" w:rsidRDefault="00162695" w:rsidP="00027E54">
      <w:pPr>
        <w:pStyle w:val="Akapitzlist"/>
        <w:numPr>
          <w:ilvl w:val="6"/>
          <w:numId w:val="8"/>
        </w:numPr>
      </w:pPr>
      <w:r>
        <w:t>minimum</w:t>
      </w:r>
      <w:r w:rsidR="00027E54" w:rsidRPr="00E35760">
        <w:t xml:space="preserve"> 3 rodzaje kanapek</w:t>
      </w:r>
      <w:r w:rsidR="00027E54">
        <w:t xml:space="preserve"> bankietowych (na </w:t>
      </w:r>
      <w:r>
        <w:t>każdej min. 4 składniki), w tym </w:t>
      </w:r>
      <w:r w:rsidR="00027E54">
        <w:t>jeden rodzaj wegetariański – po min. 3 sztuki na osobę</w:t>
      </w:r>
      <w:r w:rsidR="00027E54" w:rsidRPr="00E35760">
        <w:t>;</w:t>
      </w:r>
    </w:p>
    <w:p w14:paraId="74E6B67E" w14:textId="1380DE8E" w:rsidR="00027E54" w:rsidRDefault="00162695" w:rsidP="00027E54">
      <w:pPr>
        <w:pStyle w:val="Akapitzlist"/>
        <w:numPr>
          <w:ilvl w:val="6"/>
          <w:numId w:val="8"/>
        </w:numPr>
      </w:pPr>
      <w:r>
        <w:t xml:space="preserve">minimum </w:t>
      </w:r>
      <w:r w:rsidR="00027E54">
        <w:t xml:space="preserve">2 rodzaje ciastek (np. babeczki z owocami, </w:t>
      </w:r>
      <w:proofErr w:type="spellStart"/>
      <w:r w:rsidR="00027E54">
        <w:t>minirogaliki</w:t>
      </w:r>
      <w:proofErr w:type="spellEnd"/>
      <w:r w:rsidR="00027E54">
        <w:t xml:space="preserve">) </w:t>
      </w:r>
      <w:r>
        <w:br/>
        <w:t>– minimum</w:t>
      </w:r>
      <w:r w:rsidR="00027E54">
        <w:t xml:space="preserve"> 2 porcje na osobę.</w:t>
      </w:r>
    </w:p>
    <w:p w14:paraId="319971D7" w14:textId="2F1FF0D1" w:rsidR="00027E54" w:rsidRDefault="00027E54" w:rsidP="00027E54">
      <w:pPr>
        <w:pStyle w:val="Akapitzlist"/>
        <w:numPr>
          <w:ilvl w:val="0"/>
          <w:numId w:val="0"/>
        </w:numPr>
        <w:ind w:left="1985"/>
      </w:pPr>
      <w:r w:rsidRPr="00E35760">
        <w:t>Wszystkie posiłki muszą być przygotowane w dniu świadczenia usługi, muszą charakteryzować się wysoką jakością w odniesieniu do użytych składników oraz estet</w:t>
      </w:r>
      <w:r>
        <w:t xml:space="preserve">yki podania. </w:t>
      </w:r>
    </w:p>
    <w:p w14:paraId="03068933" w14:textId="5D749C01" w:rsidR="00027E54" w:rsidRDefault="00027E54" w:rsidP="00EE2276">
      <w:pPr>
        <w:pStyle w:val="Akapitzlist"/>
        <w:numPr>
          <w:ilvl w:val="0"/>
          <w:numId w:val="0"/>
        </w:numPr>
        <w:ind w:left="1985"/>
      </w:pPr>
      <w:r>
        <w:t xml:space="preserve">Wykonawca odpowiada za przygotowanie i punktualne dostarczenie cateringu na miejsce organizacji każdego </w:t>
      </w:r>
      <w:r w:rsidR="00912C92">
        <w:t>pikniku</w:t>
      </w:r>
      <w:r>
        <w:t xml:space="preserve"> oraz rozstawienie posiłku na stole/ stołach o godzinie uzgodnionej z Zamawiającym, a także sprzątnięcie i odbiór pozostałości o godzinie uzgodnionej z Zamawiającym.</w:t>
      </w:r>
    </w:p>
    <w:p w14:paraId="7882A14F" w14:textId="28B51F5F" w:rsidR="002359D8" w:rsidRDefault="002359D8" w:rsidP="00191ACA">
      <w:pPr>
        <w:pStyle w:val="Akapitzlist"/>
        <w:numPr>
          <w:ilvl w:val="4"/>
          <w:numId w:val="8"/>
        </w:numPr>
      </w:pPr>
      <w:r>
        <w:t>Wykonawca zapewni sprzątnięcie i uporządkowan</w:t>
      </w:r>
      <w:r w:rsidR="00162695">
        <w:t>ie terenu każdej imprezy po jej </w:t>
      </w:r>
      <w:r>
        <w:t>zakończeniu.</w:t>
      </w:r>
    </w:p>
    <w:p w14:paraId="58DDB0E3" w14:textId="55CBA49B" w:rsidR="00191ACA" w:rsidRDefault="00191ACA" w:rsidP="00191ACA">
      <w:pPr>
        <w:pStyle w:val="Akapitzlist"/>
        <w:numPr>
          <w:ilvl w:val="4"/>
          <w:numId w:val="8"/>
        </w:numPr>
      </w:pPr>
      <w:r w:rsidRPr="00026F8F">
        <w:t xml:space="preserve">Wykonawca zapewni właściwą promocję każdego </w:t>
      </w:r>
      <w:r w:rsidR="00352B03">
        <w:t>pikniku</w:t>
      </w:r>
      <w:r w:rsidRPr="00026F8F">
        <w:t xml:space="preserve"> w celu poinformowania </w:t>
      </w:r>
      <w:r w:rsidR="00366DDC">
        <w:br/>
      </w:r>
      <w:r w:rsidRPr="00026F8F">
        <w:t>o wydarzeniu jak największego odsetka</w:t>
      </w:r>
      <w:r w:rsidR="00452374">
        <w:t xml:space="preserve"> osób z</w:t>
      </w:r>
      <w:r w:rsidRPr="00026F8F">
        <w:t xml:space="preserve"> grup docelow</w:t>
      </w:r>
      <w:r>
        <w:t>ych</w:t>
      </w:r>
      <w:r w:rsidR="00162695">
        <w:t xml:space="preserve"> i zapewnienia jak </w:t>
      </w:r>
      <w:r w:rsidRPr="00026F8F">
        <w:t xml:space="preserve">najwyższej frekwencji uczestników podczas </w:t>
      </w:r>
      <w:r w:rsidR="00352B03">
        <w:t>pikniku</w:t>
      </w:r>
      <w:r w:rsidRPr="00026F8F">
        <w:t>.</w:t>
      </w:r>
      <w:r w:rsidR="00F42FAD">
        <w:t xml:space="preserve"> Wykonawca zapewni promocję każdego pikniku przed jego rozpoczęciem i e</w:t>
      </w:r>
      <w:r w:rsidR="00162695">
        <w:t>misję relacji z pikniku po jego </w:t>
      </w:r>
      <w:r w:rsidR="00F42FAD">
        <w:t>zakończeniu</w:t>
      </w:r>
    </w:p>
    <w:p w14:paraId="4BD7D7BF" w14:textId="7369B72A" w:rsidR="00191ACA" w:rsidRDefault="00F42FAD" w:rsidP="00191ACA">
      <w:pPr>
        <w:pStyle w:val="Akapitzlist"/>
        <w:numPr>
          <w:ilvl w:val="3"/>
          <w:numId w:val="8"/>
        </w:numPr>
      </w:pPr>
      <w:r>
        <w:t>Pikniki</w:t>
      </w:r>
      <w:r w:rsidR="00191ACA">
        <w:t xml:space="preserve"> </w:t>
      </w:r>
      <w:r>
        <w:t>będą promowane co najmniej przy użyciu</w:t>
      </w:r>
      <w:r w:rsidR="00452374">
        <w:t xml:space="preserve"> następujących narzędzi, czyli w</w:t>
      </w:r>
      <w:r w:rsidR="00191ACA">
        <w:t>:</w:t>
      </w:r>
    </w:p>
    <w:p w14:paraId="327C87B7" w14:textId="1B160277" w:rsidR="00191ACA" w:rsidRDefault="00452374" w:rsidP="00191ACA">
      <w:pPr>
        <w:pStyle w:val="Akapitzlist"/>
        <w:numPr>
          <w:ilvl w:val="6"/>
          <w:numId w:val="8"/>
        </w:numPr>
      </w:pPr>
      <w:r>
        <w:t>co najmniej jednej</w:t>
      </w:r>
      <w:r w:rsidR="00191ACA">
        <w:t xml:space="preserve"> </w:t>
      </w:r>
      <w:r>
        <w:t>lokalnej/ regionalnej stacji radiowej</w:t>
      </w:r>
      <w:r w:rsidR="00191ACA">
        <w:t xml:space="preserve"> </w:t>
      </w:r>
      <w:r>
        <w:t>znajdującej</w:t>
      </w:r>
      <w:r w:rsidR="00352B03">
        <w:t xml:space="preserve"> się</w:t>
      </w:r>
      <w:r w:rsidR="00191ACA">
        <w:t xml:space="preserve"> </w:t>
      </w:r>
      <w:r w:rsidR="00162695">
        <w:t>na </w:t>
      </w:r>
      <w:r w:rsidR="00352B03">
        <w:t>pierwszym lub drugim miejscu w rankingu słuchalności</w:t>
      </w:r>
      <w:r w:rsidR="00191ACA">
        <w:t xml:space="preserve"> </w:t>
      </w:r>
      <w:r w:rsidR="00352B03">
        <w:t>wśród mediów lokalnych w danym regionie</w:t>
      </w:r>
      <w:r w:rsidR="00191ACA">
        <w:t xml:space="preserve">, </w:t>
      </w:r>
    </w:p>
    <w:p w14:paraId="7E4E6583" w14:textId="4036A2F4" w:rsidR="00C1544C" w:rsidRDefault="00452374" w:rsidP="00C1544C">
      <w:pPr>
        <w:pStyle w:val="Akapitzlist"/>
        <w:numPr>
          <w:ilvl w:val="6"/>
          <w:numId w:val="8"/>
        </w:numPr>
      </w:pPr>
      <w:r>
        <w:t>co najmniej jednej lokalnej/ regionalnej gazecie znajdującej</w:t>
      </w:r>
      <w:r w:rsidR="00352B03">
        <w:t xml:space="preserve"> się na pierwszym lub drugim miejscu w rankingu czytelnictwa wśród med</w:t>
      </w:r>
      <w:r w:rsidR="00162695">
        <w:t>iów lokalnych w </w:t>
      </w:r>
      <w:r w:rsidR="00C1544C">
        <w:t>danym regionie,</w:t>
      </w:r>
    </w:p>
    <w:p w14:paraId="636F1F05" w14:textId="395EAC52" w:rsidR="00191ACA" w:rsidRDefault="00452374" w:rsidP="00C1544C">
      <w:pPr>
        <w:pStyle w:val="Akapitzlist"/>
        <w:numPr>
          <w:ilvl w:val="6"/>
          <w:numId w:val="8"/>
        </w:numPr>
      </w:pPr>
      <w:r>
        <w:t>co najmniej jednej regionalnej stacji telewizyjnej</w:t>
      </w:r>
      <w:r w:rsidR="00191ACA">
        <w:t>.</w:t>
      </w:r>
    </w:p>
    <w:p w14:paraId="489DE885" w14:textId="34B61ADF" w:rsidR="00191ACA" w:rsidRPr="00026F8F" w:rsidRDefault="00F42FAD" w:rsidP="00191ACA">
      <w:pPr>
        <w:pStyle w:val="Akapitzlist"/>
        <w:numPr>
          <w:ilvl w:val="4"/>
          <w:numId w:val="8"/>
        </w:numPr>
      </w:pPr>
      <w:r>
        <w:t>Ponadto promocja b</w:t>
      </w:r>
      <w:r w:rsidR="00191ACA">
        <w:t>ę</w:t>
      </w:r>
      <w:r w:rsidR="00191ACA" w:rsidRPr="00026F8F">
        <w:t>dzie polegała</w:t>
      </w:r>
      <w:r w:rsidR="00191ACA">
        <w:t xml:space="preserve"> m.in. na</w:t>
      </w:r>
      <w:r w:rsidR="00191ACA" w:rsidRPr="00026F8F">
        <w:t>:</w:t>
      </w:r>
    </w:p>
    <w:p w14:paraId="6CEE1CBE" w14:textId="0EC53572" w:rsidR="00191ACA" w:rsidRDefault="00191ACA" w:rsidP="00191ACA">
      <w:pPr>
        <w:pStyle w:val="Akapitzlist"/>
        <w:numPr>
          <w:ilvl w:val="5"/>
          <w:numId w:val="8"/>
        </w:numPr>
      </w:pPr>
      <w:r w:rsidRPr="00E35760">
        <w:t xml:space="preserve">umieszczeniu informacji o planowanym </w:t>
      </w:r>
      <w:r w:rsidR="002A40B3">
        <w:t>pikniku</w:t>
      </w:r>
      <w:r w:rsidRPr="00D356FB">
        <w:t xml:space="preserve"> </w:t>
      </w:r>
      <w:r w:rsidRPr="00E35760">
        <w:t>wraz ze wszystkimi informacjami organizacyjnymi dla uczestników</w:t>
      </w:r>
      <w:r>
        <w:t>:</w:t>
      </w:r>
      <w:r w:rsidRPr="00E35760">
        <w:t xml:space="preserve"> </w:t>
      </w:r>
    </w:p>
    <w:p w14:paraId="05D18A7B" w14:textId="0005858F" w:rsidR="00191ACA" w:rsidRDefault="002A40B3" w:rsidP="00191ACA">
      <w:pPr>
        <w:pStyle w:val="Akapitzlist"/>
        <w:numPr>
          <w:ilvl w:val="6"/>
          <w:numId w:val="8"/>
        </w:numPr>
      </w:pPr>
      <w:r>
        <w:t xml:space="preserve">na stronach internetowych </w:t>
      </w:r>
      <w:r w:rsidR="00191ACA" w:rsidRPr="00E35760">
        <w:t>mediów</w:t>
      </w:r>
      <w:r w:rsidR="00452374">
        <w:t>, z którymi zostanie nawiązana współpraca w ramach realizacji promocji pikniku</w:t>
      </w:r>
      <w:r w:rsidR="00191ACA">
        <w:t>,</w:t>
      </w:r>
    </w:p>
    <w:p w14:paraId="52BA420F" w14:textId="643CB7B5" w:rsidR="00191ACA" w:rsidRDefault="002A40B3" w:rsidP="00191ACA">
      <w:pPr>
        <w:pStyle w:val="Akapitzlist"/>
        <w:numPr>
          <w:ilvl w:val="6"/>
          <w:numId w:val="8"/>
        </w:numPr>
      </w:pPr>
      <w:r>
        <w:t>na co najmniej jednej stronie</w:t>
      </w:r>
      <w:r w:rsidR="00191ACA">
        <w:t xml:space="preserve"> w mediach społecznościowych</w:t>
      </w:r>
      <w:r w:rsidR="00191ACA" w:rsidRPr="00E35760">
        <w:t xml:space="preserve"> </w:t>
      </w:r>
      <w:r>
        <w:t>związanej z daną miejscowością lub gminą, w której</w:t>
      </w:r>
      <w:r w:rsidR="00191ACA">
        <w:t xml:space="preserve"> </w:t>
      </w:r>
      <w:r>
        <w:t>zostanie zorganizowana impreza</w:t>
      </w:r>
      <w:r w:rsidR="00191ACA">
        <w:t>,</w:t>
      </w:r>
    </w:p>
    <w:p w14:paraId="4E852E30" w14:textId="7CFD5F88" w:rsidR="00191ACA" w:rsidRDefault="00191ACA" w:rsidP="00191ACA">
      <w:pPr>
        <w:pStyle w:val="Akapitzlist"/>
        <w:numPr>
          <w:ilvl w:val="6"/>
          <w:numId w:val="8"/>
        </w:numPr>
      </w:pPr>
      <w:r>
        <w:t xml:space="preserve">na stronach internetowych </w:t>
      </w:r>
      <w:r w:rsidRPr="00E35760">
        <w:t>obiektu, na terenie którego będą odbywały się wyd</w:t>
      </w:r>
      <w:r>
        <w:t>arzenia (o ile takie istnieją)</w:t>
      </w:r>
      <w:r w:rsidR="00162695">
        <w:t>,</w:t>
      </w:r>
    </w:p>
    <w:p w14:paraId="490D83B2" w14:textId="6FB87B14" w:rsidR="002A40B3" w:rsidRPr="00E35760" w:rsidRDefault="002A40B3" w:rsidP="00191ACA">
      <w:pPr>
        <w:pStyle w:val="Akapitzlist"/>
        <w:numPr>
          <w:ilvl w:val="6"/>
          <w:numId w:val="8"/>
        </w:numPr>
      </w:pPr>
      <w:r>
        <w:t>na stronach internetowych kolei wąskotorowych</w:t>
      </w:r>
      <w:r w:rsidR="00EE2276">
        <w:t xml:space="preserve"> uwzględnionych </w:t>
      </w:r>
      <w:r w:rsidR="0065626F">
        <w:br/>
      </w:r>
      <w:r w:rsidR="00EE2276">
        <w:t>w scenariuszu pikniku</w:t>
      </w:r>
      <w:r w:rsidR="00162695">
        <w:t>;</w:t>
      </w:r>
    </w:p>
    <w:p w14:paraId="212D0C11" w14:textId="6EE1622A" w:rsidR="005E62DB" w:rsidRDefault="005E62DB" w:rsidP="005E62DB">
      <w:pPr>
        <w:pStyle w:val="Akapitzlist"/>
        <w:numPr>
          <w:ilvl w:val="5"/>
          <w:numId w:val="8"/>
        </w:numPr>
      </w:pPr>
      <w:r>
        <w:t xml:space="preserve">umieszczeniu </w:t>
      </w:r>
      <w:r w:rsidR="00452374">
        <w:t xml:space="preserve">plakatów lub </w:t>
      </w:r>
      <w:r>
        <w:t>bannerów w centr</w:t>
      </w:r>
      <w:r w:rsidR="00EE2276">
        <w:t>ach</w:t>
      </w:r>
      <w:r>
        <w:t xml:space="preserve"> miejscowości, w których odbędą się wydarzenia</w:t>
      </w:r>
      <w:r w:rsidR="00EE2276">
        <w:t>, w miejscach wzmożonego ruchu pieszego;</w:t>
      </w:r>
    </w:p>
    <w:p w14:paraId="6649C120" w14:textId="49694F71" w:rsidR="00191ACA" w:rsidRPr="00E35760" w:rsidRDefault="00191ACA" w:rsidP="00191ACA">
      <w:pPr>
        <w:pStyle w:val="Akapitzlist"/>
        <w:numPr>
          <w:ilvl w:val="5"/>
          <w:numId w:val="8"/>
        </w:numPr>
      </w:pPr>
      <w:r w:rsidRPr="00E35760">
        <w:lastRenderedPageBreak/>
        <w:t>przeprowadzeniu działań z zakresu media relation</w:t>
      </w:r>
      <w:r w:rsidR="00162695">
        <w:t>s dotyczących wydarzenia, w tym </w:t>
      </w:r>
      <w:r w:rsidRPr="00E35760">
        <w:t>m.in. mailing</w:t>
      </w:r>
      <w:r>
        <w:t>u</w:t>
      </w:r>
      <w:r w:rsidRPr="00E35760">
        <w:t xml:space="preserve"> do prasy</w:t>
      </w:r>
      <w:r>
        <w:t xml:space="preserve"> (w tym prasy internetowej</w:t>
      </w:r>
      <w:r w:rsidR="002A40B3">
        <w:t>) na</w:t>
      </w:r>
      <w:r w:rsidR="00162695">
        <w:t>jbardziej popularnej w </w:t>
      </w:r>
      <w:r w:rsidR="002A40B3">
        <w:t>danej miejscowości</w:t>
      </w:r>
      <w:r>
        <w:t>, tworzeniu</w:t>
      </w:r>
      <w:r w:rsidRPr="00E35760">
        <w:t xml:space="preserve"> – w porozumieniu z Zamawiającym </w:t>
      </w:r>
      <w:r w:rsidR="00162695">
        <w:br/>
      </w:r>
      <w:r w:rsidRPr="00E35760">
        <w:t>– komunikatów p</w:t>
      </w:r>
      <w:r>
        <w:t>rasowych, przesłaniu</w:t>
      </w:r>
      <w:r w:rsidRPr="00E35760">
        <w:t xml:space="preserve"> </w:t>
      </w:r>
      <w:r>
        <w:t xml:space="preserve">do prasy </w:t>
      </w:r>
      <w:r w:rsidRPr="00E35760">
        <w:t xml:space="preserve">co najmniej </w:t>
      </w:r>
      <w:r w:rsidR="00912C92">
        <w:t>jednej</w:t>
      </w:r>
      <w:r w:rsidRPr="00E35760">
        <w:t xml:space="preserve"> informacji pr</w:t>
      </w:r>
      <w:r w:rsidR="002A40B3">
        <w:t>asow</w:t>
      </w:r>
      <w:r w:rsidR="00912C92">
        <w:t>ej</w:t>
      </w:r>
      <w:r w:rsidR="002A40B3">
        <w:t xml:space="preserve"> przed każdym piknikiem</w:t>
      </w:r>
      <w:r w:rsidRPr="00E35760">
        <w:t>;</w:t>
      </w:r>
    </w:p>
    <w:p w14:paraId="3682D2B9" w14:textId="466CB9AF" w:rsidR="00191ACA" w:rsidRPr="00E35760" w:rsidRDefault="00191ACA" w:rsidP="00191ACA">
      <w:pPr>
        <w:pStyle w:val="Akapitzlist"/>
        <w:numPr>
          <w:ilvl w:val="5"/>
          <w:numId w:val="8"/>
        </w:numPr>
      </w:pPr>
      <w:r w:rsidRPr="00E35760">
        <w:t>opracowaniu i zrealizowaniu działań promocyjno-edukacyjnych (np. w formie konkursowej) na antenie stacji radiowej o zasięgu r</w:t>
      </w:r>
      <w:r w:rsidR="00162695">
        <w:t>egionalnym, w terminach przed i </w:t>
      </w:r>
      <w:r w:rsidRPr="00E35760">
        <w:t xml:space="preserve">w czasie trwania każdego </w:t>
      </w:r>
      <w:r w:rsidR="002E3DDE">
        <w:t>z pikników</w:t>
      </w:r>
      <w:r w:rsidRPr="00E35760">
        <w:t>.</w:t>
      </w:r>
    </w:p>
    <w:p w14:paraId="70DFC171" w14:textId="14343132" w:rsidR="00002209" w:rsidRPr="00E35760" w:rsidRDefault="00002209" w:rsidP="00506BB6">
      <w:pPr>
        <w:pStyle w:val="Akapitzlist"/>
        <w:numPr>
          <w:ilvl w:val="3"/>
          <w:numId w:val="8"/>
        </w:numPr>
      </w:pPr>
      <w:r w:rsidRPr="00E35760">
        <w:t>Priorytety</w:t>
      </w:r>
      <w:r w:rsidR="00EE2276">
        <w:t xml:space="preserve"> oraz kryterium oceny</w:t>
      </w:r>
      <w:r w:rsidR="00F411C7" w:rsidRPr="00E35760">
        <w:t xml:space="preserve">. </w:t>
      </w:r>
    </w:p>
    <w:p w14:paraId="680FB3D6" w14:textId="0045C4F2" w:rsidR="002A40B3" w:rsidRPr="00026F8F" w:rsidRDefault="00F411C7" w:rsidP="00162695">
      <w:pPr>
        <w:pStyle w:val="Akapitzlist"/>
        <w:numPr>
          <w:ilvl w:val="0"/>
          <w:numId w:val="0"/>
        </w:numPr>
        <w:ind w:left="1134"/>
      </w:pPr>
      <w:r w:rsidRPr="00E35760">
        <w:t xml:space="preserve">Priorytetem </w:t>
      </w:r>
      <w:r w:rsidR="00EE2276">
        <w:t xml:space="preserve">oraz kryterium oceny </w:t>
      </w:r>
      <w:r w:rsidRPr="00E35760">
        <w:t xml:space="preserve">będzie atrakcyjność </w:t>
      </w:r>
      <w:r w:rsidR="005065CC" w:rsidRPr="00E35760">
        <w:t xml:space="preserve">imprez </w:t>
      </w:r>
      <w:r w:rsidRPr="00E35760">
        <w:t>dla dzieci z</w:t>
      </w:r>
      <w:r w:rsidR="0056637D">
        <w:t xml:space="preserve"> głównej</w:t>
      </w:r>
      <w:r w:rsidRPr="00E35760">
        <w:t xml:space="preserve"> grupy docelowej, ich przesłanie edukacyjne oraz prognozowana skuteczność działań promujących każd</w:t>
      </w:r>
      <w:r w:rsidR="005065CC" w:rsidRPr="00E35760">
        <w:t>ą imprezę</w:t>
      </w:r>
      <w:r w:rsidRPr="00E35760">
        <w:t>.</w:t>
      </w:r>
    </w:p>
    <w:p w14:paraId="39145078" w14:textId="77777777" w:rsidR="00BD4FD8" w:rsidRPr="00EB244E" w:rsidRDefault="00BD4FD8" w:rsidP="00EB244E">
      <w:pPr>
        <w:pStyle w:val="Akapitzlist"/>
        <w:rPr>
          <w:b/>
        </w:rPr>
      </w:pPr>
      <w:r w:rsidRPr="00EB244E">
        <w:rPr>
          <w:b/>
        </w:rPr>
        <w:t xml:space="preserve">Kolorowanki </w:t>
      </w:r>
    </w:p>
    <w:p w14:paraId="59CD33D6" w14:textId="77777777" w:rsidR="00334085" w:rsidRDefault="00BD4FD8" w:rsidP="00334085">
      <w:pPr>
        <w:pStyle w:val="Akapitzlist"/>
        <w:numPr>
          <w:ilvl w:val="3"/>
          <w:numId w:val="8"/>
        </w:numPr>
      </w:pPr>
      <w:r w:rsidRPr="00E35760">
        <w:t xml:space="preserve">Wykonawca </w:t>
      </w:r>
      <w:r w:rsidR="00334085">
        <w:t xml:space="preserve">złoży i </w:t>
      </w:r>
      <w:r w:rsidRPr="00E35760">
        <w:t>wydruku</w:t>
      </w:r>
      <w:r w:rsidR="00334085">
        <w:t>je</w:t>
      </w:r>
      <w:r w:rsidRPr="00E35760">
        <w:t xml:space="preserve"> </w:t>
      </w:r>
      <w:r w:rsidR="00334085">
        <w:t>kolorowanki</w:t>
      </w:r>
      <w:r w:rsidRPr="00E35760">
        <w:t xml:space="preserve"> na podstawie </w:t>
      </w:r>
      <w:r w:rsidR="00E14BB7" w:rsidRPr="00E35760">
        <w:t>materiałów</w:t>
      </w:r>
      <w:r w:rsidR="00F0458A">
        <w:t xml:space="preserve"> graficznych</w:t>
      </w:r>
      <w:r w:rsidR="00E14BB7" w:rsidRPr="00E35760">
        <w:t xml:space="preserve"> </w:t>
      </w:r>
      <w:r w:rsidRPr="00E35760">
        <w:t>przekaza</w:t>
      </w:r>
      <w:r w:rsidR="00A21BC4" w:rsidRPr="00E35760">
        <w:t>nych</w:t>
      </w:r>
      <w:r w:rsidRPr="00E35760">
        <w:t xml:space="preserve"> przez </w:t>
      </w:r>
      <w:r w:rsidR="00C51DCC" w:rsidRPr="00E35760">
        <w:t>Zamawiającego</w:t>
      </w:r>
      <w:r w:rsidRPr="00E35760">
        <w:t>.</w:t>
      </w:r>
    </w:p>
    <w:p w14:paraId="34D0DC71" w14:textId="59147931" w:rsidR="00334085" w:rsidRDefault="007901ED" w:rsidP="00334085">
      <w:pPr>
        <w:pStyle w:val="Akapitzlist"/>
        <w:numPr>
          <w:ilvl w:val="3"/>
          <w:numId w:val="8"/>
        </w:numPr>
      </w:pPr>
      <w:r>
        <w:t>Wykonawca jest zobowiązany</w:t>
      </w:r>
      <w:r w:rsidR="00452374">
        <w:t xml:space="preserve"> dostarczyć Zamawiającemu gotowy</w:t>
      </w:r>
      <w:r>
        <w:t xml:space="preserve"> </w:t>
      </w:r>
      <w:r w:rsidR="00452374">
        <w:t xml:space="preserve">projekt </w:t>
      </w:r>
      <w:r>
        <w:t xml:space="preserve">kolorowanki </w:t>
      </w:r>
      <w:r w:rsidR="00162695">
        <w:t>w </w:t>
      </w:r>
      <w:r w:rsidR="00452374">
        <w:t>formacie</w:t>
      </w:r>
      <w:r>
        <w:t xml:space="preserve"> .pdf oraz </w:t>
      </w:r>
      <w:r w:rsidR="00452374">
        <w:t xml:space="preserve">projekt </w:t>
      </w:r>
      <w:r>
        <w:t xml:space="preserve">kolorowanki </w:t>
      </w:r>
      <w:r w:rsidR="00977916">
        <w:t>w wersji umożliwiającej edycję</w:t>
      </w:r>
      <w:r>
        <w:t>.</w:t>
      </w:r>
    </w:p>
    <w:p w14:paraId="2A665D29" w14:textId="4BA5B9D6" w:rsidR="007901ED" w:rsidRPr="00E35760" w:rsidRDefault="007901ED" w:rsidP="00334085">
      <w:pPr>
        <w:pStyle w:val="Akapitzlist"/>
        <w:numPr>
          <w:ilvl w:val="3"/>
          <w:numId w:val="8"/>
        </w:numPr>
      </w:pPr>
      <w:r>
        <w:t>Format, kolor, nakład:</w:t>
      </w:r>
    </w:p>
    <w:p w14:paraId="3410B9CC" w14:textId="77777777" w:rsidR="007901ED" w:rsidRPr="00E35760" w:rsidRDefault="007901ED" w:rsidP="007901ED">
      <w:pPr>
        <w:pStyle w:val="Akapitzlist"/>
        <w:numPr>
          <w:ilvl w:val="5"/>
          <w:numId w:val="8"/>
        </w:numPr>
      </w:pPr>
      <w:r w:rsidRPr="008E506C">
        <w:t xml:space="preserve">format: </w:t>
      </w:r>
      <w:proofErr w:type="spellStart"/>
      <w:r w:rsidRPr="008E506C">
        <w:t>A5</w:t>
      </w:r>
      <w:proofErr w:type="spellEnd"/>
      <w:r w:rsidRPr="008E506C">
        <w:t xml:space="preserve">, </w:t>
      </w:r>
    </w:p>
    <w:p w14:paraId="00B4A107" w14:textId="77777777" w:rsidR="007901ED" w:rsidRPr="00E35760" w:rsidRDefault="007901ED" w:rsidP="007901ED">
      <w:pPr>
        <w:pStyle w:val="Akapitzlist"/>
        <w:numPr>
          <w:ilvl w:val="5"/>
          <w:numId w:val="8"/>
        </w:numPr>
      </w:pPr>
      <w:r w:rsidRPr="008E506C">
        <w:t>liczba stron: 12 stron + okładka,</w:t>
      </w:r>
    </w:p>
    <w:p w14:paraId="0707940E" w14:textId="77777777" w:rsidR="007901ED" w:rsidRPr="00E35760" w:rsidRDefault="007901ED" w:rsidP="007901ED">
      <w:pPr>
        <w:pStyle w:val="Akapitzlist"/>
        <w:numPr>
          <w:ilvl w:val="5"/>
          <w:numId w:val="8"/>
        </w:numPr>
      </w:pPr>
      <w:r w:rsidRPr="008E506C">
        <w:t xml:space="preserve">wnętrze: druk offsetowy, </w:t>
      </w:r>
      <w:r>
        <w:t xml:space="preserve">gramatura </w:t>
      </w:r>
      <w:r w:rsidRPr="008E506C">
        <w:t xml:space="preserve">min. </w:t>
      </w:r>
      <w:proofErr w:type="spellStart"/>
      <w:r w:rsidRPr="008E506C">
        <w:t>100g</w:t>
      </w:r>
      <w:proofErr w:type="spellEnd"/>
      <w:r w:rsidRPr="008E506C">
        <w:t xml:space="preserve">, kolor 4+4, </w:t>
      </w:r>
    </w:p>
    <w:p w14:paraId="48C78D9A" w14:textId="55B9B49D" w:rsidR="007901ED" w:rsidRDefault="007901ED" w:rsidP="007901ED">
      <w:pPr>
        <w:pStyle w:val="Akapitzlist"/>
        <w:numPr>
          <w:ilvl w:val="5"/>
          <w:numId w:val="8"/>
        </w:numPr>
      </w:pPr>
      <w:r w:rsidRPr="008E506C">
        <w:t>okł</w:t>
      </w:r>
      <w:r w:rsidRPr="00E35760">
        <w:t xml:space="preserve">adka: kreda, </w:t>
      </w:r>
      <w:r>
        <w:t xml:space="preserve">gramatura </w:t>
      </w:r>
      <w:r w:rsidRPr="00E35760">
        <w:t xml:space="preserve">min. </w:t>
      </w:r>
      <w:proofErr w:type="spellStart"/>
      <w:r w:rsidRPr="00E35760">
        <w:t>200</w:t>
      </w:r>
      <w:r w:rsidR="00573E62">
        <w:t>g</w:t>
      </w:r>
      <w:proofErr w:type="spellEnd"/>
      <w:r w:rsidR="00573E62">
        <w:t>, dwustronny zadruk, kolor 4+4,</w:t>
      </w:r>
    </w:p>
    <w:p w14:paraId="5052D5F5" w14:textId="77777777" w:rsidR="00573E62" w:rsidRDefault="00573E62" w:rsidP="00573E62">
      <w:pPr>
        <w:pStyle w:val="Akapitzlist"/>
        <w:numPr>
          <w:ilvl w:val="5"/>
          <w:numId w:val="8"/>
        </w:numPr>
      </w:pPr>
      <w:r>
        <w:t>nakład</w:t>
      </w:r>
      <w:r w:rsidRPr="008E506C">
        <w:t>: 20</w:t>
      </w:r>
      <w:r>
        <w:t> </w:t>
      </w:r>
      <w:r w:rsidRPr="008E506C">
        <w:t>000</w:t>
      </w:r>
      <w:r>
        <w:t xml:space="preserve"> szt.</w:t>
      </w:r>
      <w:r w:rsidRPr="008E506C">
        <w:t>,</w:t>
      </w:r>
    </w:p>
    <w:p w14:paraId="29E35B0B" w14:textId="0571F80D" w:rsidR="007901ED" w:rsidRDefault="00573E62" w:rsidP="00DC4475">
      <w:pPr>
        <w:pStyle w:val="Akapitzlist"/>
        <w:numPr>
          <w:ilvl w:val="5"/>
          <w:numId w:val="8"/>
        </w:numPr>
      </w:pPr>
      <w:r>
        <w:t xml:space="preserve">2 dostawy po 10 000 szt. – pierwsza dostawa </w:t>
      </w:r>
      <w:r w:rsidR="00D35707">
        <w:t>nastąpi w etapie</w:t>
      </w:r>
      <w:r w:rsidR="00DC4475">
        <w:t xml:space="preserve"> 1</w:t>
      </w:r>
      <w:r w:rsidR="00162695">
        <w:t>, o którym mowa w </w:t>
      </w:r>
      <w:r w:rsidR="00F658AB">
        <w:t xml:space="preserve">harmonogramie stanowiącym załącznik nr 1 do </w:t>
      </w:r>
      <w:proofErr w:type="spellStart"/>
      <w:r w:rsidR="00F658AB">
        <w:t>OPZ</w:t>
      </w:r>
      <w:proofErr w:type="spellEnd"/>
      <w:r w:rsidR="00D35707">
        <w:t xml:space="preserve">, druga dostawa </w:t>
      </w:r>
      <w:r w:rsidR="0065626F">
        <w:br/>
      </w:r>
      <w:r w:rsidR="00DC4475">
        <w:t xml:space="preserve">w </w:t>
      </w:r>
      <w:r w:rsidR="00D35707">
        <w:t>etapie</w:t>
      </w:r>
      <w:r w:rsidR="00DC4475">
        <w:t xml:space="preserve"> 3</w:t>
      </w:r>
      <w:r w:rsidR="00D35707">
        <w:t>.</w:t>
      </w:r>
      <w:r w:rsidR="00F658AB">
        <w:t xml:space="preserve"> Dokładne terminy zostaną ustalone na spo</w:t>
      </w:r>
      <w:r w:rsidR="00162695">
        <w:t>tkaniu organizacyjnym po </w:t>
      </w:r>
      <w:r w:rsidR="00F658AB">
        <w:t>podpisaniu umowy.</w:t>
      </w:r>
    </w:p>
    <w:p w14:paraId="19C3737C" w14:textId="2F820415" w:rsidR="007901ED" w:rsidRDefault="007901ED" w:rsidP="007901ED">
      <w:pPr>
        <w:pStyle w:val="Akapitzlist"/>
        <w:rPr>
          <w:b/>
        </w:rPr>
      </w:pPr>
      <w:r w:rsidRPr="007901ED">
        <w:rPr>
          <w:b/>
        </w:rPr>
        <w:t>Plakaty w szkołach</w:t>
      </w:r>
    </w:p>
    <w:p w14:paraId="43050A88" w14:textId="77777777" w:rsidR="007076FE" w:rsidRDefault="007076FE" w:rsidP="007076FE">
      <w:pPr>
        <w:pStyle w:val="Akapitzlist"/>
        <w:numPr>
          <w:ilvl w:val="3"/>
          <w:numId w:val="8"/>
        </w:numPr>
      </w:pPr>
      <w:r w:rsidRPr="007076FE">
        <w:t xml:space="preserve">Wykonawca </w:t>
      </w:r>
      <w:r>
        <w:t xml:space="preserve">zaprojektuje, </w:t>
      </w:r>
      <w:r w:rsidRPr="00E35760">
        <w:t xml:space="preserve">dokona składu i wydruku </w:t>
      </w:r>
      <w:r>
        <w:t>plakatu</w:t>
      </w:r>
      <w:r w:rsidRPr="00E35760">
        <w:t xml:space="preserve"> </w:t>
      </w:r>
      <w:r>
        <w:t>do dystrybucji w placówkach edukacyjnych.</w:t>
      </w:r>
      <w:r w:rsidRPr="00E35760">
        <w:t xml:space="preserve"> Projekt </w:t>
      </w:r>
      <w:r>
        <w:t>plakatu</w:t>
      </w:r>
      <w:r w:rsidRPr="00E35760">
        <w:t xml:space="preserve"> wymaga akceptacji Zamawiającego.</w:t>
      </w:r>
    </w:p>
    <w:p w14:paraId="3418F65A" w14:textId="6C9C9CAA" w:rsidR="007076FE" w:rsidRDefault="007076FE" w:rsidP="007076FE">
      <w:pPr>
        <w:pStyle w:val="Akapitzlist"/>
        <w:numPr>
          <w:ilvl w:val="3"/>
          <w:numId w:val="8"/>
        </w:numPr>
      </w:pPr>
      <w:r>
        <w:t>Założen</w:t>
      </w:r>
      <w:r w:rsidR="0021311C">
        <w:t>ia produkcyjne</w:t>
      </w:r>
    </w:p>
    <w:p w14:paraId="576A5B0A" w14:textId="18E92F2F" w:rsidR="007901ED" w:rsidRDefault="00452374" w:rsidP="007076FE">
      <w:pPr>
        <w:pStyle w:val="Akapitzlist"/>
        <w:numPr>
          <w:ilvl w:val="0"/>
          <w:numId w:val="0"/>
        </w:numPr>
        <w:ind w:left="907"/>
      </w:pPr>
      <w:r>
        <w:t>Jeden projekt</w:t>
      </w:r>
      <w:r w:rsidR="007901ED">
        <w:t xml:space="preserve"> plakat</w:t>
      </w:r>
      <w:r>
        <w:t>u</w:t>
      </w:r>
      <w:r w:rsidR="007901ED">
        <w:t xml:space="preserve"> do szkół, zgodnie </w:t>
      </w:r>
      <w:r w:rsidR="007901ED" w:rsidRPr="00E35760">
        <w:t>z założeniami, o których mowa w pkt</w:t>
      </w:r>
      <w:r w:rsidR="002A7BC8">
        <w:t xml:space="preserve"> II 3</w:t>
      </w:r>
      <w:r w:rsidR="007901ED">
        <w:t>, nawiązujący do tematów bazowych kampanii, o których mowa w pkt II 3.3.</w:t>
      </w:r>
    </w:p>
    <w:p w14:paraId="26337A15" w14:textId="38C20BEA" w:rsidR="007901ED" w:rsidRDefault="007901ED" w:rsidP="007901ED">
      <w:pPr>
        <w:pStyle w:val="Akapitzlist"/>
        <w:numPr>
          <w:ilvl w:val="4"/>
          <w:numId w:val="8"/>
        </w:numPr>
      </w:pPr>
      <w:r>
        <w:t xml:space="preserve">Wykonawca przedstawi Zamawiającemu gotowy projekt plakatu do akceptacji w ciągu </w:t>
      </w:r>
      <w:r w:rsidR="008C51F0">
        <w:t>30</w:t>
      </w:r>
      <w:r>
        <w:t xml:space="preserve"> dni od spotkania</w:t>
      </w:r>
      <w:r w:rsidR="00F658AB">
        <w:t xml:space="preserve"> organizacyjnego</w:t>
      </w:r>
      <w:r w:rsidR="000A63C3">
        <w:t>, o którym mowa w § 4 ust. 3 Umowy</w:t>
      </w:r>
      <w:r>
        <w:t>. Wykonawca wyprodukuje plakat według ostatecznej, zaakceptowanej przez Zamawiającego wersji projektu.</w:t>
      </w:r>
    </w:p>
    <w:p w14:paraId="1FDF3D3D" w14:textId="399BD651" w:rsidR="007901ED" w:rsidRDefault="007901ED" w:rsidP="007901ED">
      <w:pPr>
        <w:pStyle w:val="Akapitzlist"/>
        <w:numPr>
          <w:ilvl w:val="4"/>
          <w:numId w:val="8"/>
        </w:numPr>
      </w:pPr>
      <w:r>
        <w:t xml:space="preserve">Plakat musi zawierać </w:t>
      </w:r>
      <w:r w:rsidRPr="00222E16">
        <w:t xml:space="preserve">oznakowanie: logotyp UTK, logotyp </w:t>
      </w:r>
      <w:r w:rsidR="00ED790D">
        <w:t>„</w:t>
      </w:r>
      <w:r w:rsidRPr="00ED790D">
        <w:t>Kampanii Kolejowe ABC</w:t>
      </w:r>
      <w:r w:rsidR="00ED790D">
        <w:t>”</w:t>
      </w:r>
      <w:r w:rsidRPr="00222E16">
        <w:t xml:space="preserve"> oraz elementy graficzne obowiązujące dla Programu O</w:t>
      </w:r>
      <w:r w:rsidR="002A7BC8">
        <w:t>peracyjnego Infrastruktura i </w:t>
      </w:r>
      <w:r w:rsidRPr="00222E16">
        <w:t>Środowisko 2014-2020</w:t>
      </w:r>
      <w:r>
        <w:t>.</w:t>
      </w:r>
    </w:p>
    <w:p w14:paraId="523D1D2F" w14:textId="47BBA125" w:rsidR="007901ED" w:rsidRDefault="007901ED" w:rsidP="007901ED">
      <w:pPr>
        <w:pStyle w:val="Akapitzlist"/>
        <w:numPr>
          <w:ilvl w:val="4"/>
          <w:numId w:val="8"/>
        </w:numPr>
      </w:pPr>
      <w:r>
        <w:t xml:space="preserve">Wykonawca jest zobowiązany dostarczyć Zamawiającemu gotowy </w:t>
      </w:r>
      <w:r w:rsidR="00452374">
        <w:t xml:space="preserve">projekt </w:t>
      </w:r>
      <w:r>
        <w:t>plakat</w:t>
      </w:r>
      <w:r w:rsidR="00452374">
        <w:t>u</w:t>
      </w:r>
      <w:r w:rsidR="002A7BC8">
        <w:t xml:space="preserve"> w </w:t>
      </w:r>
      <w:r>
        <w:t>formatach .jpg, .</w:t>
      </w:r>
      <w:proofErr w:type="spellStart"/>
      <w:r>
        <w:t>png</w:t>
      </w:r>
      <w:proofErr w:type="spellEnd"/>
      <w:r>
        <w:t>, .pdf oraz</w:t>
      </w:r>
      <w:r w:rsidR="00452374">
        <w:t xml:space="preserve"> projekt</w:t>
      </w:r>
      <w:r>
        <w:t xml:space="preserve"> plakat</w:t>
      </w:r>
      <w:r w:rsidR="00452374">
        <w:t>u</w:t>
      </w:r>
      <w:r>
        <w:t xml:space="preserve"> </w:t>
      </w:r>
      <w:r w:rsidR="00977916">
        <w:t>w wersji umożliwiającej edycję</w:t>
      </w:r>
      <w:r>
        <w:t>.</w:t>
      </w:r>
    </w:p>
    <w:p w14:paraId="0D956D9E" w14:textId="77777777" w:rsidR="007901ED" w:rsidRPr="00E35760" w:rsidRDefault="007901ED" w:rsidP="007901ED">
      <w:pPr>
        <w:pStyle w:val="Akapitzlist"/>
        <w:numPr>
          <w:ilvl w:val="4"/>
          <w:numId w:val="8"/>
        </w:numPr>
      </w:pPr>
      <w:r>
        <w:t>Format, kolor, nakład:</w:t>
      </w:r>
    </w:p>
    <w:p w14:paraId="389AFC33" w14:textId="77777777" w:rsidR="007901ED" w:rsidRPr="00E35760" w:rsidRDefault="007901ED" w:rsidP="007901ED">
      <w:pPr>
        <w:pStyle w:val="Akapitzlist"/>
        <w:numPr>
          <w:ilvl w:val="5"/>
          <w:numId w:val="8"/>
        </w:numPr>
      </w:pPr>
      <w:r w:rsidRPr="008E506C">
        <w:lastRenderedPageBreak/>
        <w:t xml:space="preserve">format: </w:t>
      </w:r>
      <w:proofErr w:type="spellStart"/>
      <w:r w:rsidRPr="008E506C">
        <w:t>A1</w:t>
      </w:r>
      <w:proofErr w:type="spellEnd"/>
      <w:r w:rsidRPr="008E506C">
        <w:t>,</w:t>
      </w:r>
    </w:p>
    <w:p w14:paraId="2CC9F40A" w14:textId="77777777" w:rsidR="007901ED" w:rsidRPr="00E35760" w:rsidRDefault="007901ED" w:rsidP="007901ED">
      <w:pPr>
        <w:pStyle w:val="Akapitzlist"/>
        <w:numPr>
          <w:ilvl w:val="5"/>
          <w:numId w:val="8"/>
        </w:numPr>
      </w:pPr>
      <w:r w:rsidRPr="008E506C">
        <w:t xml:space="preserve">kreda błysk, min. 300 g, </w:t>
      </w:r>
    </w:p>
    <w:p w14:paraId="5AA3F05C" w14:textId="71F31527" w:rsidR="007901ED" w:rsidRDefault="007901ED" w:rsidP="007901ED">
      <w:pPr>
        <w:pStyle w:val="Akapitzlist"/>
        <w:numPr>
          <w:ilvl w:val="5"/>
          <w:numId w:val="8"/>
        </w:numPr>
      </w:pPr>
      <w:r w:rsidRPr="008E506C">
        <w:t>kolo</w:t>
      </w:r>
      <w:r w:rsidR="002A7BC8">
        <w:t>r 4+4,</w:t>
      </w:r>
    </w:p>
    <w:p w14:paraId="5E48D342" w14:textId="77777777" w:rsidR="007901ED" w:rsidRDefault="007901ED" w:rsidP="007901ED">
      <w:pPr>
        <w:pStyle w:val="Akapitzlist"/>
        <w:numPr>
          <w:ilvl w:val="5"/>
          <w:numId w:val="8"/>
        </w:numPr>
      </w:pPr>
      <w:r>
        <w:t>nakład: 700 szt.</w:t>
      </w:r>
    </w:p>
    <w:p w14:paraId="5166F65E" w14:textId="3060AED1" w:rsidR="001B7E92" w:rsidRDefault="007901ED" w:rsidP="005313F2">
      <w:pPr>
        <w:pStyle w:val="Akapitzlist"/>
        <w:numPr>
          <w:ilvl w:val="3"/>
          <w:numId w:val="8"/>
        </w:numPr>
      </w:pPr>
      <w:r>
        <w:t>W</w:t>
      </w:r>
      <w:r w:rsidR="00F658AB">
        <w:t xml:space="preserve"> ciągu 30 dni od złożenia zamówienia W</w:t>
      </w:r>
      <w:r>
        <w:t>ykonaw</w:t>
      </w:r>
      <w:r w:rsidR="003C7C05">
        <w:t>ca będzie zobowiązany wysłać na </w:t>
      </w:r>
      <w:r>
        <w:t>wskazane przez Zamawiającego adresy do 50 p</w:t>
      </w:r>
      <w:r w:rsidR="003C7C05">
        <w:t>lakatów pakowanych pojedynczo w </w:t>
      </w:r>
      <w:r>
        <w:t xml:space="preserve">kartonowe tuby, a </w:t>
      </w:r>
      <w:r w:rsidR="003C7C05">
        <w:t>pozostałe plakaty przesłać zapakowane</w:t>
      </w:r>
      <w:r>
        <w:t xml:space="preserve"> do siedziby Zamaw</w:t>
      </w:r>
      <w:r w:rsidR="002A7BC8">
        <w:t>iającego.</w:t>
      </w:r>
    </w:p>
    <w:p w14:paraId="4735A69A" w14:textId="77777777" w:rsidR="005F5F53" w:rsidRDefault="00D3334C" w:rsidP="00387FBB">
      <w:pPr>
        <w:pStyle w:val="Akapitzlist"/>
        <w:rPr>
          <w:b/>
        </w:rPr>
      </w:pPr>
      <w:r w:rsidRPr="00EB244E">
        <w:rPr>
          <w:b/>
        </w:rPr>
        <w:t>Działania public relations</w:t>
      </w:r>
    </w:p>
    <w:p w14:paraId="406D86B3" w14:textId="45B9D3C0" w:rsidR="00E70473" w:rsidRDefault="002F1E64" w:rsidP="00E70473">
      <w:pPr>
        <w:pStyle w:val="Akapitzlist"/>
        <w:numPr>
          <w:ilvl w:val="3"/>
          <w:numId w:val="8"/>
        </w:numPr>
      </w:pPr>
      <w:r w:rsidRPr="002F1E64">
        <w:t xml:space="preserve">Wykonawca </w:t>
      </w:r>
      <w:r>
        <w:t>jest odpowiedzialny za prowadzenie i koordynację działań public relations</w:t>
      </w:r>
      <w:r w:rsidR="0089691C">
        <w:br/>
      </w:r>
      <w:r>
        <w:t>w trakcie trwania całej kampanii, tj. w terminie</w:t>
      </w:r>
      <w:r w:rsidRPr="00E35760">
        <w:t>, o którym mowa w pkt</w:t>
      </w:r>
      <w:r>
        <w:t>.</w:t>
      </w:r>
      <w:r w:rsidRPr="00E35760">
        <w:t xml:space="preserve"> II 2.2.</w:t>
      </w:r>
    </w:p>
    <w:p w14:paraId="1F7B86E7" w14:textId="3BFBA0B5" w:rsidR="00452374" w:rsidRPr="000A63C3" w:rsidRDefault="00E70473" w:rsidP="00E70473">
      <w:pPr>
        <w:pStyle w:val="Akapitzlist"/>
        <w:numPr>
          <w:ilvl w:val="3"/>
          <w:numId w:val="8"/>
        </w:numPr>
      </w:pPr>
      <w:r>
        <w:t>W trakcie realizacji umowy W</w:t>
      </w:r>
      <w:r w:rsidRPr="00E35760">
        <w:t xml:space="preserve">ykonawca </w:t>
      </w:r>
      <w:r>
        <w:t>będzie przygotowywał</w:t>
      </w:r>
      <w:r w:rsidRPr="00E35760">
        <w:t xml:space="preserve"> </w:t>
      </w:r>
      <w:r>
        <w:t xml:space="preserve">w uzgodnieniu z Zamawiającym comiesięczne szczegółowe plany </w:t>
      </w:r>
      <w:r w:rsidR="00A54E47">
        <w:t xml:space="preserve">realizacji </w:t>
      </w:r>
      <w:r w:rsidR="002A7BC8">
        <w:t>działań, zgodnie z </w:t>
      </w:r>
      <w:r w:rsidRPr="000A63C3">
        <w:t xml:space="preserve">załącznikiem nr 4 do </w:t>
      </w:r>
      <w:proofErr w:type="spellStart"/>
      <w:r w:rsidRPr="000A63C3">
        <w:t>OPZ</w:t>
      </w:r>
      <w:proofErr w:type="spellEnd"/>
      <w:r w:rsidRPr="000A63C3">
        <w:t xml:space="preserve"> pkt IX. </w:t>
      </w:r>
      <w:r w:rsidR="00452374" w:rsidRPr="000A63C3">
        <w:t>W trakci</w:t>
      </w:r>
      <w:r w:rsidR="002A7BC8">
        <w:t>e realizacji umowy Wykonawca ma </w:t>
      </w:r>
      <w:r w:rsidR="00452374" w:rsidRPr="000A63C3">
        <w:t>możliwość dokonania zmian w dzia</w:t>
      </w:r>
      <w:r w:rsidR="00A54E47">
        <w:t>łaniach proponowanych w planach realizacji działań</w:t>
      </w:r>
      <w:r w:rsidR="00452374" w:rsidRPr="000A63C3">
        <w:t>. Zmiany muszą zostać zaakceptowane przez Zamawiającego. Wykonawca każdorazowo przekaże Zamawiającemu, w formie pisem</w:t>
      </w:r>
      <w:r w:rsidR="002A7BC8">
        <w:t>nej, argumentację wskazującą na </w:t>
      </w:r>
      <w:r w:rsidR="00452374" w:rsidRPr="000A63C3">
        <w:t>konieczność dokonania zmian.</w:t>
      </w:r>
    </w:p>
    <w:p w14:paraId="47398814" w14:textId="78977C49" w:rsidR="005E62DB" w:rsidRDefault="0021311C" w:rsidP="005E62DB">
      <w:pPr>
        <w:pStyle w:val="Akapitzlist"/>
        <w:numPr>
          <w:ilvl w:val="3"/>
          <w:numId w:val="8"/>
        </w:numPr>
      </w:pPr>
      <w:r>
        <w:t>Grupa docelowa</w:t>
      </w:r>
    </w:p>
    <w:p w14:paraId="099F26B6" w14:textId="37B05110" w:rsidR="00C1544C" w:rsidRDefault="00C1544C" w:rsidP="005E62DB">
      <w:pPr>
        <w:pStyle w:val="Akapitzlist"/>
        <w:numPr>
          <w:ilvl w:val="0"/>
          <w:numId w:val="0"/>
        </w:numPr>
        <w:ind w:left="1134"/>
      </w:pPr>
      <w:r>
        <w:t>D</w:t>
      </w:r>
      <w:r w:rsidR="0056637D">
        <w:t>ziałania public relations adresowane są do dziennikarzy mediów ogólnopolskich i </w:t>
      </w:r>
      <w:r>
        <w:t>regionalnych</w:t>
      </w:r>
      <w:r w:rsidR="0013029F">
        <w:t>,</w:t>
      </w:r>
      <w:r w:rsidR="0013029F" w:rsidRPr="0013029F">
        <w:t xml:space="preserve"> </w:t>
      </w:r>
      <w:r w:rsidR="0013029F">
        <w:t xml:space="preserve">w tym </w:t>
      </w:r>
      <w:proofErr w:type="spellStart"/>
      <w:r w:rsidR="0013029F">
        <w:t>parentingowych</w:t>
      </w:r>
      <w:proofErr w:type="spellEnd"/>
      <w:r w:rsidR="0013029F">
        <w:t>, publikujący</w:t>
      </w:r>
      <w:r w:rsidR="0056637D">
        <w:t>ch materiały przeznaczone dla </w:t>
      </w:r>
      <w:r w:rsidR="0013029F">
        <w:t>nauczycieli, rodziców i dzieci.</w:t>
      </w:r>
    </w:p>
    <w:p w14:paraId="372804AF" w14:textId="12ED29D1" w:rsidR="00DF139E" w:rsidRDefault="00C64022" w:rsidP="00387FBB">
      <w:pPr>
        <w:pStyle w:val="Akapitzlist"/>
        <w:numPr>
          <w:ilvl w:val="3"/>
          <w:numId w:val="8"/>
        </w:numPr>
      </w:pPr>
      <w:r w:rsidRPr="00E35760">
        <w:t>Okres działań</w:t>
      </w:r>
    </w:p>
    <w:p w14:paraId="36E9B34B" w14:textId="3E902461" w:rsidR="0036484A" w:rsidRPr="00E35760" w:rsidRDefault="0036484A" w:rsidP="0036484A">
      <w:pPr>
        <w:pStyle w:val="Akapitzlist"/>
        <w:numPr>
          <w:ilvl w:val="0"/>
          <w:numId w:val="0"/>
        </w:numPr>
        <w:ind w:left="907"/>
      </w:pPr>
      <w:r>
        <w:t>Działania public relations będą prowadzone przez cały czas trwania kampanii w mediach.</w:t>
      </w:r>
    </w:p>
    <w:p w14:paraId="18A85464" w14:textId="6687F7D9" w:rsidR="00DF139E" w:rsidRPr="00E35760" w:rsidRDefault="00C64022" w:rsidP="00387FBB">
      <w:pPr>
        <w:pStyle w:val="Akapitzlist"/>
        <w:numPr>
          <w:ilvl w:val="3"/>
          <w:numId w:val="8"/>
        </w:numPr>
      </w:pPr>
      <w:r w:rsidRPr="00E35760">
        <w:t xml:space="preserve">Wytyczne dotyczące działań w ramach </w:t>
      </w:r>
      <w:r w:rsidR="00C51DCC" w:rsidRPr="00E35760">
        <w:t>public relations</w:t>
      </w:r>
    </w:p>
    <w:p w14:paraId="0CBA4B09" w14:textId="2970BDD1" w:rsidR="00AC0C5B" w:rsidRPr="00E35760" w:rsidRDefault="004F7BDF" w:rsidP="00387FBB">
      <w:pPr>
        <w:pStyle w:val="Akapitzlist"/>
        <w:numPr>
          <w:ilvl w:val="4"/>
          <w:numId w:val="8"/>
        </w:numPr>
      </w:pPr>
      <w:r w:rsidRPr="00E35760">
        <w:t xml:space="preserve">Opracowanie </w:t>
      </w:r>
      <w:r w:rsidR="00733F57">
        <w:t xml:space="preserve">na każdy etap </w:t>
      </w:r>
      <w:r w:rsidR="002A7BC8">
        <w:t>co najmniej dwóch</w:t>
      </w:r>
      <w:r w:rsidR="003D4625">
        <w:t xml:space="preserve"> </w:t>
      </w:r>
      <w:r w:rsidRPr="00E35760">
        <w:t xml:space="preserve">materiałów na temat </w:t>
      </w:r>
      <w:r w:rsidR="003D4625">
        <w:t>„Kampanii Kolejowe ABC”</w:t>
      </w:r>
      <w:r w:rsidRPr="00E35760">
        <w:t xml:space="preserve"> do wykorzystania</w:t>
      </w:r>
      <w:r w:rsidR="008B01EF" w:rsidRPr="00E35760">
        <w:t xml:space="preserve"> w </w:t>
      </w:r>
      <w:r w:rsidR="0002287C" w:rsidRPr="00E35760">
        <w:t>materiałach dla mediów (w</w:t>
      </w:r>
      <w:r w:rsidR="002A7BC8">
        <w:t xml:space="preserve"> formie drukowanej i </w:t>
      </w:r>
      <w:r w:rsidR="008B01EF" w:rsidRPr="00E35760">
        <w:t>elektronicznej</w:t>
      </w:r>
      <w:r w:rsidR="008B01EF" w:rsidRPr="00E35760" w:rsidDel="008B01EF">
        <w:t xml:space="preserve"> </w:t>
      </w:r>
      <w:r w:rsidRPr="00E35760">
        <w:t>na</w:t>
      </w:r>
      <w:r w:rsidR="008B01EF" w:rsidRPr="00E35760">
        <w:t> </w:t>
      </w:r>
      <w:r w:rsidRPr="00E35760">
        <w:t>uzgodnione z Zamawiającym tematy)</w:t>
      </w:r>
      <w:r w:rsidR="002A7BC8">
        <w:t xml:space="preserve"> oraz dystrybucja tych </w:t>
      </w:r>
      <w:r w:rsidR="00F26241">
        <w:t>materiałów wśród dziennikarzy</w:t>
      </w:r>
      <w:r w:rsidRPr="00E35760">
        <w:t>. Konieczność autoryzacji i weryfikacji merytorycznej materiałów z osobą wyznaczoną przez Zamawiającego.</w:t>
      </w:r>
    </w:p>
    <w:p w14:paraId="098C4A4A" w14:textId="2EA6D892" w:rsidR="00CA52A7" w:rsidRDefault="00673AAD" w:rsidP="00387FBB">
      <w:pPr>
        <w:pStyle w:val="Akapitzlist"/>
        <w:numPr>
          <w:ilvl w:val="4"/>
          <w:numId w:val="8"/>
        </w:numPr>
      </w:pPr>
      <w:r>
        <w:t>Dystrybucja wśród dziennikar</w:t>
      </w:r>
      <w:r w:rsidR="003D4625">
        <w:t>zy</w:t>
      </w:r>
      <w:r w:rsidR="003410C8">
        <w:t xml:space="preserve"> </w:t>
      </w:r>
      <w:r w:rsidR="003D4625">
        <w:t>(m.in. mediów ogólnopolskich i</w:t>
      </w:r>
      <w:r>
        <w:t xml:space="preserve"> regionalnych</w:t>
      </w:r>
      <w:r w:rsidR="00FB241B">
        <w:t>, w tym </w:t>
      </w:r>
      <w:proofErr w:type="spellStart"/>
      <w:r w:rsidR="00BB702B">
        <w:t>parentingowych</w:t>
      </w:r>
      <w:proofErr w:type="spellEnd"/>
      <w:r>
        <w:t>, publikujących materiały przeznaczone dla nauczycieli, rodziców i dzieci)</w:t>
      </w:r>
      <w:r w:rsidRPr="00E35760">
        <w:t xml:space="preserve"> – przynajmniej 20 komunikatów w czasie trwania umowy, </w:t>
      </w:r>
      <w:r w:rsidR="00FB241B">
        <w:t>w tym </w:t>
      </w:r>
      <w:r>
        <w:t xml:space="preserve">m.in. </w:t>
      </w:r>
      <w:r w:rsidRPr="00E35760">
        <w:t>komunikatów prasowych poświęconych proj</w:t>
      </w:r>
      <w:r w:rsidR="00304B8E">
        <w:t>ektowi „Kampania Kolejowe ABC”.</w:t>
      </w:r>
    </w:p>
    <w:p w14:paraId="65AFD522" w14:textId="0A246E44" w:rsidR="001E5270" w:rsidRDefault="00CA52A7" w:rsidP="00387FBB">
      <w:pPr>
        <w:pStyle w:val="Akapitzlist"/>
        <w:numPr>
          <w:ilvl w:val="4"/>
          <w:numId w:val="8"/>
        </w:numPr>
      </w:pPr>
      <w:r>
        <w:t>Bieżące p</w:t>
      </w:r>
      <w:r w:rsidR="00673AAD" w:rsidRPr="00E35760">
        <w:t xml:space="preserve">rzygotowywanie </w:t>
      </w:r>
      <w:r w:rsidR="003D4625">
        <w:t xml:space="preserve">i dostarczanie Zamawiającemu </w:t>
      </w:r>
      <w:r w:rsidR="00673AAD" w:rsidRPr="00E35760">
        <w:t xml:space="preserve">informacji do </w:t>
      </w:r>
      <w:r w:rsidR="003D4625">
        <w:t>umieszczenia na dedykowanej p</w:t>
      </w:r>
      <w:r w:rsidR="007D4EB3" w:rsidRPr="00E35760">
        <w:t>rojektowi stronie</w:t>
      </w:r>
      <w:r w:rsidR="007D4EB3">
        <w:t xml:space="preserve"> internetowej prowadzonej przez</w:t>
      </w:r>
      <w:r w:rsidR="007D4EB3" w:rsidRPr="00E35760">
        <w:t xml:space="preserve"> Zamawiającego</w:t>
      </w:r>
      <w:r w:rsidR="007D4EB3">
        <w:t xml:space="preserve">, </w:t>
      </w:r>
      <w:r w:rsidR="00366DDC">
        <w:br/>
      </w:r>
      <w:r w:rsidR="007D4EB3">
        <w:t>w tym do</w:t>
      </w:r>
      <w:r w:rsidR="007D4EB3" w:rsidRPr="00E35760">
        <w:t xml:space="preserve"> </w:t>
      </w:r>
      <w:r w:rsidR="00673AAD" w:rsidRPr="00E35760">
        <w:t>działu „Aktualności” serw</w:t>
      </w:r>
      <w:r>
        <w:t>isu internetowego Zamawiającego</w:t>
      </w:r>
      <w:r w:rsidR="00673AAD" w:rsidRPr="00E35760">
        <w:t>.</w:t>
      </w:r>
    </w:p>
    <w:p w14:paraId="78A908C5" w14:textId="32A6D2E9" w:rsidR="00304B8E" w:rsidRDefault="004F7BDF" w:rsidP="00304B8E">
      <w:pPr>
        <w:pStyle w:val="Akapitzlist"/>
        <w:numPr>
          <w:ilvl w:val="4"/>
          <w:numId w:val="8"/>
        </w:numPr>
      </w:pPr>
      <w:r w:rsidRPr="00E35760">
        <w:t>Inicjowanie i utrzymywanie stałych</w:t>
      </w:r>
      <w:r w:rsidR="00E65D15">
        <w:t>, bieżących</w:t>
      </w:r>
      <w:r w:rsidRPr="00E35760">
        <w:t xml:space="preserve"> kontaktów z dziennikarzami (telefonicznych, mailowych, osobistych w postaci zorganizowanych spotkań, także z</w:t>
      </w:r>
      <w:r w:rsidR="008B01EF" w:rsidRPr="00E35760">
        <w:t> </w:t>
      </w:r>
      <w:r w:rsidRPr="00E35760">
        <w:t>przedstawicielami Zamawiającego) w celu przekazywania informacji na temat pr</w:t>
      </w:r>
      <w:r w:rsidR="005065CC" w:rsidRPr="00E35760">
        <w:t>ojektu</w:t>
      </w:r>
      <w:r w:rsidRPr="00E35760">
        <w:t xml:space="preserve"> „</w:t>
      </w:r>
      <w:r w:rsidR="005065CC" w:rsidRPr="00E35760">
        <w:t xml:space="preserve">Kampania </w:t>
      </w:r>
      <w:r w:rsidRPr="00E35760">
        <w:t>Kolejowe ABC” i treści propagowanych w ra</w:t>
      </w:r>
      <w:r w:rsidR="00EF4708">
        <w:t>mach realizacji kampanii, w tym</w:t>
      </w:r>
      <w:r w:rsidRPr="00E35760">
        <w:t xml:space="preserve"> organizacja </w:t>
      </w:r>
      <w:r w:rsidR="009253A5">
        <w:t>spotkań</w:t>
      </w:r>
      <w:r w:rsidRPr="00E35760">
        <w:t xml:space="preserve"> mających na celu informowanie mediów </w:t>
      </w:r>
      <w:r w:rsidR="00366DDC">
        <w:br/>
      </w:r>
      <w:r w:rsidRPr="00E35760">
        <w:t>o pro</w:t>
      </w:r>
      <w:r w:rsidR="009253A5">
        <w:t>jekcie i UTK</w:t>
      </w:r>
      <w:r w:rsidR="00304B8E">
        <w:t xml:space="preserve">. </w:t>
      </w:r>
    </w:p>
    <w:p w14:paraId="416AA002" w14:textId="520CD100" w:rsidR="00304B8E" w:rsidRDefault="00304B8E" w:rsidP="00304B8E">
      <w:pPr>
        <w:pStyle w:val="Akapitzlist"/>
        <w:numPr>
          <w:ilvl w:val="4"/>
          <w:numId w:val="8"/>
        </w:numPr>
      </w:pPr>
      <w:r>
        <w:lastRenderedPageBreak/>
        <w:t>Organizacja</w:t>
      </w:r>
      <w:r w:rsidR="00CB58ED">
        <w:t xml:space="preserve"> w każdym z etapów</w:t>
      </w:r>
      <w:r>
        <w:t xml:space="preserve"> minimum </w:t>
      </w:r>
      <w:r w:rsidRPr="00E35760">
        <w:t xml:space="preserve">4 wywiadów z </w:t>
      </w:r>
      <w:r w:rsidR="00733F57">
        <w:t xml:space="preserve">przedstawicielami Zamawiającego. Wywiady zostaną przeprowadzone </w:t>
      </w:r>
      <w:r w:rsidRPr="00E35760">
        <w:t>w ogólnopolskich programach radiowych i telewizyjnych</w:t>
      </w:r>
      <w:r w:rsidR="0013029F">
        <w:t xml:space="preserve"> (</w:t>
      </w:r>
      <w:r w:rsidR="0013029F" w:rsidRPr="00E35760">
        <w:t>np. w programach śniadaniowych)</w:t>
      </w:r>
      <w:r w:rsidR="0013029F">
        <w:t xml:space="preserve"> oraz tytułach prasowych i portalach internetowych</w:t>
      </w:r>
      <w:r w:rsidR="0036484A">
        <w:t>. P</w:t>
      </w:r>
      <w:r w:rsidR="0013029F">
        <w:t xml:space="preserve">ublikacja części z nich nastąpi </w:t>
      </w:r>
      <w:r w:rsidRPr="00E35760">
        <w:t>w okresie</w:t>
      </w:r>
      <w:r w:rsidR="002E3DDE">
        <w:t>, w którym realizowane będą</w:t>
      </w:r>
      <w:r w:rsidRPr="00E35760">
        <w:t xml:space="preserve"> </w:t>
      </w:r>
      <w:r w:rsidR="002E3DDE">
        <w:t>konferencje prasowe, wydarzenia</w:t>
      </w:r>
      <w:r w:rsidRPr="00E35760">
        <w:t xml:space="preserve"> edukacyjno-inform</w:t>
      </w:r>
      <w:r w:rsidR="00EF4708">
        <w:t>a</w:t>
      </w:r>
      <w:r w:rsidR="006140C5">
        <w:t>cyjne i pikniki, A</w:t>
      </w:r>
      <w:r w:rsidR="002E3DDE">
        <w:t>kcja</w:t>
      </w:r>
      <w:r w:rsidR="00EF4708">
        <w:t xml:space="preserve"> Mural</w:t>
      </w:r>
      <w:r w:rsidR="002E3DDE">
        <w:t>,</w:t>
      </w:r>
      <w:r w:rsidR="00EF4708">
        <w:t xml:space="preserve"> oraz w czasie ekspozycji na loko</w:t>
      </w:r>
      <w:r w:rsidR="00FB241B">
        <w:t>motywie materiałów związanych z </w:t>
      </w:r>
      <w:r w:rsidR="00EF4708">
        <w:t>projektem</w:t>
      </w:r>
      <w:r w:rsidR="00733F57">
        <w:t xml:space="preserve"> w sposób gwarantujący spójność prowadzonych działań</w:t>
      </w:r>
      <w:r w:rsidRPr="00E35760">
        <w:t>.</w:t>
      </w:r>
    </w:p>
    <w:p w14:paraId="13A24EB8" w14:textId="47B43811" w:rsidR="00DA5709" w:rsidRDefault="008C51F0" w:rsidP="00387FBB">
      <w:pPr>
        <w:pStyle w:val="Akapitzlist"/>
        <w:numPr>
          <w:ilvl w:val="4"/>
          <w:numId w:val="8"/>
        </w:numPr>
      </w:pPr>
      <w:r>
        <w:t>Podejmowanie działań minimalizujących ryzyko publikacji stawiających</w:t>
      </w:r>
      <w:r w:rsidR="004F7BDF" w:rsidRPr="00E35760">
        <w:t xml:space="preserve"> Zamawiającego w</w:t>
      </w:r>
      <w:r w:rsidR="008B01EF" w:rsidRPr="00E35760">
        <w:t> </w:t>
      </w:r>
      <w:r w:rsidR="004F7BDF" w:rsidRPr="00E35760">
        <w:t>niekorzystnym świetle</w:t>
      </w:r>
      <w:r w:rsidR="00CB58ED">
        <w:t xml:space="preserve"> w kontekście realizowanej kampanii</w:t>
      </w:r>
      <w:r w:rsidR="00FB241B">
        <w:t xml:space="preserve"> oraz </w:t>
      </w:r>
      <w:r>
        <w:t>podejmowanie</w:t>
      </w:r>
      <w:r w:rsidR="004F7BDF" w:rsidRPr="00E35760">
        <w:t xml:space="preserve"> działań na wypadek </w:t>
      </w:r>
      <w:r w:rsidR="00CB58ED">
        <w:t xml:space="preserve">pojawienia się </w:t>
      </w:r>
      <w:r w:rsidR="004F7BDF" w:rsidRPr="00E35760">
        <w:t xml:space="preserve">niekorzystnych publikacji związanych z realizacją przez Zamawiającego </w:t>
      </w:r>
      <w:r w:rsidR="0021311C">
        <w:t>p</w:t>
      </w:r>
      <w:r w:rsidR="004F7BDF" w:rsidRPr="00E35760">
        <w:t>ro</w:t>
      </w:r>
      <w:r w:rsidR="005065CC" w:rsidRPr="00E35760">
        <w:t>jektu</w:t>
      </w:r>
      <w:r w:rsidR="004F7BDF" w:rsidRPr="00E35760">
        <w:t xml:space="preserve"> „</w:t>
      </w:r>
      <w:r w:rsidR="005065CC" w:rsidRPr="00E35760">
        <w:t xml:space="preserve">Kampania </w:t>
      </w:r>
      <w:r w:rsidR="004F7BDF" w:rsidRPr="00E35760">
        <w:t>Kolejowe ABC”</w:t>
      </w:r>
      <w:r w:rsidR="00556D0F">
        <w:t>.</w:t>
      </w:r>
    </w:p>
    <w:p w14:paraId="53885168" w14:textId="1303F4FA" w:rsidR="00E65D15" w:rsidRPr="00E35760" w:rsidRDefault="00E65D15" w:rsidP="00387FBB">
      <w:pPr>
        <w:pStyle w:val="Akapitzlist"/>
        <w:numPr>
          <w:ilvl w:val="4"/>
          <w:numId w:val="8"/>
        </w:numPr>
      </w:pPr>
      <w:r>
        <w:t>M</w:t>
      </w:r>
      <w:r w:rsidRPr="00A12C46">
        <w:t>onitoring mediów, czyli kompleksowa analiza informacji w mediach drukowanych i</w:t>
      </w:r>
      <w:r>
        <w:t> elektronicznych (telewizyjnych, internetowych i radiowych).</w:t>
      </w:r>
    </w:p>
    <w:p w14:paraId="0A058833" w14:textId="7604DDB4" w:rsidR="009B2E25" w:rsidRDefault="009B2E25" w:rsidP="009B2E25">
      <w:pPr>
        <w:pStyle w:val="Akapitzlist"/>
        <w:numPr>
          <w:ilvl w:val="3"/>
          <w:numId w:val="8"/>
        </w:numPr>
      </w:pPr>
      <w:r>
        <w:t>M</w:t>
      </w:r>
      <w:r w:rsidRPr="00E35760">
        <w:t>ateriały w r</w:t>
      </w:r>
      <w:r>
        <w:t>amach działań public relations muszą być zgodne z platformą kreatywną oraz zaproponowanym planem działań public relations. Propozycje będą wymagały uzgodnienia z Zamawiającym. Wszystkie materiały muszą zawierać oznakowanie:</w:t>
      </w:r>
      <w:r w:rsidRPr="0048433C">
        <w:t xml:space="preserve"> </w:t>
      </w:r>
      <w:r w:rsidRPr="00222E16">
        <w:t xml:space="preserve">logotyp UTK, logotyp </w:t>
      </w:r>
      <w:r w:rsidR="00ED790D">
        <w:t>„</w:t>
      </w:r>
      <w:r w:rsidRPr="00ED790D">
        <w:t>Kampanii Kolejowe ABC</w:t>
      </w:r>
      <w:r w:rsidR="00ED790D">
        <w:t>”</w:t>
      </w:r>
      <w:r w:rsidRPr="00222E16">
        <w:t xml:space="preserve"> oraz elementy graficzne obowiązujące dla Programu Operacyjnego Infrastruktura i Środowisko 2014-2020</w:t>
      </w:r>
      <w:r>
        <w:t>.</w:t>
      </w:r>
    </w:p>
    <w:p w14:paraId="65600F44" w14:textId="31471BDA" w:rsidR="002F1E64" w:rsidRDefault="002F1E64" w:rsidP="00E65D15">
      <w:pPr>
        <w:pStyle w:val="Akapitzlist"/>
        <w:numPr>
          <w:ilvl w:val="3"/>
          <w:numId w:val="8"/>
        </w:numPr>
      </w:pPr>
      <w:r w:rsidRPr="002F1E64">
        <w:t>Wszystkie działania w zakresie publi</w:t>
      </w:r>
      <w:r w:rsidRPr="003A65D4">
        <w:t xml:space="preserve">c relations, w </w:t>
      </w:r>
      <w:r w:rsidRPr="00E65D15">
        <w:rPr>
          <w:color w:val="000000"/>
        </w:rPr>
        <w:t>t</w:t>
      </w:r>
      <w:r w:rsidR="00FB241B">
        <w:rPr>
          <w:color w:val="000000"/>
        </w:rPr>
        <w:t>ym m.in. kontakt z mediami oraz </w:t>
      </w:r>
      <w:r w:rsidRPr="00E65D15">
        <w:rPr>
          <w:color w:val="000000"/>
        </w:rPr>
        <w:t xml:space="preserve">publikacja materiałów informacyjnych, będą podejmowane przy ścisłej współpracy </w:t>
      </w:r>
      <w:r w:rsidR="00366DDC">
        <w:rPr>
          <w:color w:val="000000"/>
        </w:rPr>
        <w:br/>
      </w:r>
      <w:r w:rsidRPr="00E65D15">
        <w:rPr>
          <w:color w:val="000000"/>
        </w:rPr>
        <w:t>z Zamawiającym</w:t>
      </w:r>
      <w:r w:rsidR="0036484A" w:rsidRPr="00E65D15">
        <w:rPr>
          <w:color w:val="000000"/>
        </w:rPr>
        <w:t>.</w:t>
      </w:r>
    </w:p>
    <w:p w14:paraId="4531D1EC" w14:textId="7F3578DD" w:rsidR="004D6661" w:rsidRDefault="00B37148" w:rsidP="00387FBB">
      <w:pPr>
        <w:pStyle w:val="Akapitzlist"/>
        <w:numPr>
          <w:ilvl w:val="3"/>
          <w:numId w:val="8"/>
        </w:numPr>
      </w:pPr>
      <w:r w:rsidRPr="00E35760">
        <w:t xml:space="preserve">Przez </w:t>
      </w:r>
      <w:r w:rsidR="008B01EF" w:rsidRPr="00E35760">
        <w:t>okres</w:t>
      </w:r>
      <w:r w:rsidRPr="00E35760">
        <w:t xml:space="preserve"> trwania kampanii w mediach Wykonawca będzie prowadził biuro prasowe</w:t>
      </w:r>
      <w:r w:rsidR="00070589" w:rsidRPr="00E35760">
        <w:t xml:space="preserve"> </w:t>
      </w:r>
      <w:r w:rsidRPr="00E35760">
        <w:t>przy ścisłej współpracy z Zamawiając</w:t>
      </w:r>
      <w:r w:rsidR="00DF139E" w:rsidRPr="00E35760">
        <w:t>ym</w:t>
      </w:r>
      <w:r w:rsidRPr="00E35760">
        <w:t xml:space="preserve">. </w:t>
      </w:r>
      <w:r w:rsidR="00134E8E" w:rsidRPr="00E35760">
        <w:t>Biuro prasowe będzie zajmowało się codziennymi kontaktami z mediami, budowaniem relacji z dziennikarzami, tworzeniem materiałów do prasy oraz wszelkimi innymi działaniami mającymi na celu wygenerowanie jak największej liczby materiałów redakcyjnych w mediach na temat</w:t>
      </w:r>
      <w:r w:rsidR="00070589" w:rsidRPr="00E35760">
        <w:t xml:space="preserve"> „Kampanii </w:t>
      </w:r>
      <w:r w:rsidR="00304B8E">
        <w:t>Kolejowe ABC”.</w:t>
      </w:r>
    </w:p>
    <w:p w14:paraId="408B5123" w14:textId="10044E7E" w:rsidR="00556D0F" w:rsidRDefault="00DA5709" w:rsidP="00387FBB">
      <w:pPr>
        <w:pStyle w:val="Akapitzlist"/>
        <w:numPr>
          <w:ilvl w:val="3"/>
          <w:numId w:val="8"/>
        </w:numPr>
      </w:pPr>
      <w:r w:rsidRPr="004D6661">
        <w:t>W trakcie trwania kampanii Wykonawca zorganizuje dwie konferencje prasowe</w:t>
      </w:r>
      <w:r w:rsidR="00894C25" w:rsidRPr="004D6661">
        <w:t xml:space="preserve"> </w:t>
      </w:r>
      <w:r w:rsidR="00FB241B">
        <w:br/>
      </w:r>
      <w:r w:rsidR="00894C25" w:rsidRPr="004D6661">
        <w:t>– początkową i końcową</w:t>
      </w:r>
      <w:r w:rsidR="00102210" w:rsidRPr="004D6661">
        <w:t>.</w:t>
      </w:r>
      <w:r w:rsidR="008F2CD0">
        <w:t xml:space="preserve"> </w:t>
      </w:r>
    </w:p>
    <w:p w14:paraId="1C5909B0" w14:textId="4345B8C5" w:rsidR="00BD212D" w:rsidRDefault="00894C25" w:rsidP="00BD212D">
      <w:pPr>
        <w:pStyle w:val="Akapitzlist"/>
        <w:numPr>
          <w:ilvl w:val="4"/>
          <w:numId w:val="8"/>
        </w:numPr>
      </w:pPr>
      <w:r w:rsidRPr="004D6661">
        <w:t xml:space="preserve">Każda konferencja </w:t>
      </w:r>
      <w:r w:rsidR="008C51F0">
        <w:t xml:space="preserve">prasowa </w:t>
      </w:r>
      <w:r w:rsidRPr="004D6661">
        <w:t>będzie miała charakter sp</w:t>
      </w:r>
      <w:r w:rsidR="00FB241B">
        <w:t>otkania z mediami połączonego z </w:t>
      </w:r>
      <w:r w:rsidRPr="004D6661">
        <w:t xml:space="preserve">zajęciami dla dzieci zorganizowanymi w </w:t>
      </w:r>
      <w:r w:rsidR="00304B8E">
        <w:t xml:space="preserve">przestrzeni </w:t>
      </w:r>
      <w:r w:rsidR="00BD212D">
        <w:t>związanej z koleją</w:t>
      </w:r>
      <w:r w:rsidR="000E1995">
        <w:t xml:space="preserve">. </w:t>
      </w:r>
      <w:r w:rsidR="008C51F0">
        <w:t>Przestrzeń zostanie</w:t>
      </w:r>
      <w:r w:rsidR="000E1995">
        <w:t xml:space="preserve"> </w:t>
      </w:r>
      <w:r w:rsidR="008C51F0">
        <w:t>uzgodniona z Zamawiającym po podpisaniu umowy</w:t>
      </w:r>
      <w:r w:rsidRPr="004D6661">
        <w:t>.</w:t>
      </w:r>
      <w:r w:rsidR="0013029F">
        <w:t xml:space="preserve"> Zajęcia dla dzieci zostaną przeprowadzone przez </w:t>
      </w:r>
      <w:r w:rsidR="008F2CD0">
        <w:t xml:space="preserve">pracowników </w:t>
      </w:r>
      <w:r w:rsidR="0013029F">
        <w:t>Zamawiającego</w:t>
      </w:r>
      <w:r w:rsidR="008F2CD0">
        <w:t>.</w:t>
      </w:r>
    </w:p>
    <w:p w14:paraId="38D2C0C7" w14:textId="2F6A0228" w:rsidR="00556D0F" w:rsidRDefault="00B0082D" w:rsidP="00556D0F">
      <w:pPr>
        <w:pStyle w:val="Akapitzlist"/>
        <w:numPr>
          <w:ilvl w:val="4"/>
          <w:numId w:val="8"/>
        </w:numPr>
      </w:pPr>
      <w:r w:rsidRPr="004D6661">
        <w:t>W zajęciach będzie uczestniczył gość specjalny zapewniony przez Zamawiającego</w:t>
      </w:r>
      <w:r w:rsidR="00304B8E" w:rsidRPr="00E35760">
        <w:t>.</w:t>
      </w:r>
      <w:r w:rsidR="00BD212D">
        <w:t xml:space="preserve"> Szczegóły udziału tej osoby</w:t>
      </w:r>
      <w:r w:rsidR="00304B8E">
        <w:t xml:space="preserve"> w </w:t>
      </w:r>
      <w:r w:rsidR="00BD212D">
        <w:t>spotkaniach</w:t>
      </w:r>
      <w:r w:rsidR="00304B8E">
        <w:t xml:space="preserve"> będą ustalane w ścisłej współpracy </w:t>
      </w:r>
      <w:r w:rsidR="00366DDC">
        <w:br/>
      </w:r>
      <w:r w:rsidR="00304B8E">
        <w:t>z Zamawiającym.</w:t>
      </w:r>
    </w:p>
    <w:p w14:paraId="39A39CC9" w14:textId="6EE3CF62" w:rsidR="004D6661" w:rsidRPr="004D6661" w:rsidRDefault="00B0082D" w:rsidP="00556D0F">
      <w:pPr>
        <w:pStyle w:val="Akapitzlist"/>
        <w:numPr>
          <w:ilvl w:val="4"/>
          <w:numId w:val="8"/>
        </w:numPr>
      </w:pPr>
      <w:r w:rsidRPr="004D6661">
        <w:t>P</w:t>
      </w:r>
      <w:r w:rsidR="0061389D" w:rsidRPr="004D6661">
        <w:t>ierwsz</w:t>
      </w:r>
      <w:r w:rsidR="00CB58ED">
        <w:t>a konferencja prasowa zostanie zrealizowana</w:t>
      </w:r>
      <w:r w:rsidR="0061389D" w:rsidRPr="004D6661">
        <w:t xml:space="preserve"> najwcześniej we wrześniu 2018 r</w:t>
      </w:r>
      <w:r w:rsidR="003C7C05">
        <w:t>., a druga</w:t>
      </w:r>
      <w:r w:rsidR="0061389D" w:rsidRPr="004D6661">
        <w:t xml:space="preserve"> w ostatnim etapie kampanii medialnej.</w:t>
      </w:r>
    </w:p>
    <w:p w14:paraId="54C2AA07" w14:textId="13FF67CE" w:rsidR="0061389D" w:rsidRPr="004D6661" w:rsidRDefault="0061389D" w:rsidP="00387FBB">
      <w:pPr>
        <w:pStyle w:val="Akapitzlist"/>
        <w:numPr>
          <w:ilvl w:val="3"/>
          <w:numId w:val="8"/>
        </w:numPr>
      </w:pPr>
      <w:r w:rsidRPr="004D6661">
        <w:t xml:space="preserve">Wytyczne dotyczące </w:t>
      </w:r>
      <w:r w:rsidR="006833D9" w:rsidRPr="004D6661">
        <w:t>każdej konferencji</w:t>
      </w:r>
      <w:r w:rsidR="009A39F6">
        <w:t xml:space="preserve"> prasowej</w:t>
      </w:r>
    </w:p>
    <w:p w14:paraId="4B01B4AB" w14:textId="58A30642" w:rsidR="006833D9" w:rsidRDefault="00FB241B" w:rsidP="00387FBB">
      <w:pPr>
        <w:pStyle w:val="Akapitzlist"/>
        <w:numPr>
          <w:ilvl w:val="4"/>
          <w:numId w:val="8"/>
        </w:numPr>
      </w:pPr>
      <w:r>
        <w:t>Konferencja</w:t>
      </w:r>
      <w:r w:rsidR="0061389D" w:rsidRPr="00E35760">
        <w:t xml:space="preserve"> odbę</w:t>
      </w:r>
      <w:r w:rsidR="00BD212D">
        <w:t xml:space="preserve">dzie się </w:t>
      </w:r>
      <w:r w:rsidR="008C51F0">
        <w:t>w</w:t>
      </w:r>
      <w:r w:rsidR="00B0082D" w:rsidRPr="00E35760">
        <w:t xml:space="preserve"> </w:t>
      </w:r>
      <w:r w:rsidR="004D6661">
        <w:t xml:space="preserve">miejscu </w:t>
      </w:r>
      <w:r w:rsidR="00B0082D" w:rsidRPr="00E35760">
        <w:t>związanym z koleją</w:t>
      </w:r>
      <w:r w:rsidR="0061389D" w:rsidRPr="00E35760">
        <w:t>.</w:t>
      </w:r>
    </w:p>
    <w:p w14:paraId="5D6E3DCB" w14:textId="4331DCD6" w:rsidR="00165660" w:rsidRPr="00E35760" w:rsidRDefault="00165660" w:rsidP="00387FBB">
      <w:pPr>
        <w:pStyle w:val="Akapitzlist"/>
        <w:numPr>
          <w:ilvl w:val="4"/>
          <w:numId w:val="8"/>
        </w:numPr>
      </w:pPr>
      <w:r>
        <w:t xml:space="preserve">Udział dzieci w </w:t>
      </w:r>
      <w:r w:rsidR="00FB241B">
        <w:t>konferencji</w:t>
      </w:r>
      <w:r>
        <w:t xml:space="preserve"> zostanie zapewniony przez Zamawiającego.</w:t>
      </w:r>
    </w:p>
    <w:p w14:paraId="1B7CF411" w14:textId="71653B50" w:rsidR="006833D9" w:rsidRDefault="0061389D" w:rsidP="00387FBB">
      <w:pPr>
        <w:pStyle w:val="Akapitzlist"/>
        <w:numPr>
          <w:ilvl w:val="4"/>
          <w:numId w:val="8"/>
        </w:numPr>
      </w:pPr>
      <w:r w:rsidRPr="00E35760">
        <w:t xml:space="preserve">Do zadań Wykonawcy należy przygotowanie scenariusza </w:t>
      </w:r>
      <w:r w:rsidR="00FB241B">
        <w:t>konferencji</w:t>
      </w:r>
      <w:r w:rsidRPr="00E35760">
        <w:t xml:space="preserve"> we współpracy z Zamawiającym oraz organizacja i promocja </w:t>
      </w:r>
      <w:r w:rsidR="00FB241B">
        <w:t>konferencji</w:t>
      </w:r>
      <w:r w:rsidRPr="00E35760">
        <w:t>.</w:t>
      </w:r>
    </w:p>
    <w:p w14:paraId="767EC415" w14:textId="626CE950" w:rsidR="00BD212D" w:rsidRDefault="00BD212D" w:rsidP="00387FBB">
      <w:pPr>
        <w:pStyle w:val="Akapitzlist"/>
        <w:numPr>
          <w:ilvl w:val="4"/>
          <w:numId w:val="8"/>
        </w:numPr>
      </w:pPr>
      <w:r>
        <w:t>Wykonawca zapewni</w:t>
      </w:r>
      <w:r w:rsidR="00515134">
        <w:t xml:space="preserve"> </w:t>
      </w:r>
      <w:r w:rsidR="00064D30">
        <w:t>do dyspozycji Zamawiającego (przez cały dzień</w:t>
      </w:r>
      <w:r w:rsidR="00E77D1D">
        <w:t xml:space="preserve"> – szacowany czas to 7.00 – 20.00</w:t>
      </w:r>
      <w:r w:rsidR="00064D30">
        <w:t>) autokar z kierowcą dla</w:t>
      </w:r>
      <w:r w:rsidR="00834821">
        <w:t xml:space="preserve"> grupy maksymalnie 6</w:t>
      </w:r>
      <w:r w:rsidR="00165660">
        <w:t>0</w:t>
      </w:r>
      <w:r w:rsidR="00515134">
        <w:t xml:space="preserve"> osób</w:t>
      </w:r>
      <w:r w:rsidR="00165660">
        <w:t xml:space="preserve"> (dzieci </w:t>
      </w:r>
      <w:r w:rsidR="00165660">
        <w:lastRenderedPageBreak/>
        <w:t>w</w:t>
      </w:r>
      <w:r w:rsidR="00FB241B">
        <w:t>raz z </w:t>
      </w:r>
      <w:r w:rsidR="00165660">
        <w:t>opiekunami)</w:t>
      </w:r>
      <w:r w:rsidR="00D15B09">
        <w:t xml:space="preserve"> do przewiezienia jej do/ z miejsca konferencji (do 100 km w obie strony).</w:t>
      </w:r>
    </w:p>
    <w:p w14:paraId="5C07EC8C" w14:textId="19D740BF" w:rsidR="00E77D1D" w:rsidRPr="00E77D1D" w:rsidRDefault="00E77D1D" w:rsidP="00E77D1D">
      <w:pPr>
        <w:pStyle w:val="Akapitzlist"/>
        <w:numPr>
          <w:ilvl w:val="4"/>
          <w:numId w:val="8"/>
        </w:numPr>
      </w:pPr>
      <w:r w:rsidRPr="00E77D1D">
        <w:t>Zamawiający wymaga, aby oferowany autokar był wy</w:t>
      </w:r>
      <w:r w:rsidR="00FB241B">
        <w:t>produkowany nie wcześniej niż w </w:t>
      </w:r>
      <w:r w:rsidRPr="00E77D1D">
        <w:t>2010 r. Autokar musi być wyposażony w</w:t>
      </w:r>
      <w:r w:rsidR="00FB241B">
        <w:t xml:space="preserve"> klimatyzację i ogrzewanie oraz </w:t>
      </w:r>
      <w:r w:rsidRPr="00E77D1D">
        <w:t>zapew</w:t>
      </w:r>
      <w:r w:rsidR="00834821">
        <w:t>niać miejsca siedzące dla max. 6</w:t>
      </w:r>
      <w:r w:rsidRPr="00E77D1D">
        <w:t>0 osób. Autokar powinien być wyposażony w komfortowe fotele z podłokietnikiem, pasy bezpieczeństwa. Odstęp między fotelami powinien wynosić min. 72 cm.  Autokar musi być sprawny techniczne i posiadać aktualne badania techniczne oraz ubezpieczenie OC.</w:t>
      </w:r>
      <w:r w:rsidRPr="00E77D1D">
        <w:rPr>
          <w:lang w:eastAsia="pl-PL"/>
        </w:rPr>
        <w:t xml:space="preserve"> Autokar musi sp</w:t>
      </w:r>
      <w:r w:rsidR="00FB241B">
        <w:rPr>
          <w:lang w:eastAsia="pl-PL"/>
        </w:rPr>
        <w:t>ełniać normę emisji spalin Euro </w:t>
      </w:r>
      <w:r w:rsidRPr="00E77D1D">
        <w:rPr>
          <w:lang w:eastAsia="pl-PL"/>
        </w:rPr>
        <w:t>4.</w:t>
      </w:r>
      <w:r w:rsidR="00FB241B">
        <w:rPr>
          <w:lang w:eastAsia="pl-PL"/>
        </w:rPr>
        <w:t xml:space="preserve"> </w:t>
      </w:r>
      <w:r w:rsidRPr="00E77D1D">
        <w:t>Wykonawca podstawia autok</w:t>
      </w:r>
      <w:r w:rsidR="00FB241B">
        <w:t>ar w stanie czystym, zarówno na </w:t>
      </w:r>
      <w:r w:rsidRPr="00E77D1D">
        <w:t>zewn</w:t>
      </w:r>
      <w:r>
        <w:t>ątrz jak i wewnątrz autokaru.</w:t>
      </w:r>
    </w:p>
    <w:p w14:paraId="5A6A119E" w14:textId="6045B101" w:rsidR="00BD212D" w:rsidRDefault="00BD212D" w:rsidP="00BD212D">
      <w:pPr>
        <w:pStyle w:val="Akapitzlist"/>
        <w:numPr>
          <w:ilvl w:val="4"/>
          <w:numId w:val="8"/>
        </w:numPr>
      </w:pPr>
      <w:r>
        <w:t>Wykonawca odpowiada prawnie i finansowo za sp</w:t>
      </w:r>
      <w:r w:rsidR="00FB241B">
        <w:t>rawność techniczną pojazdu, jak </w:t>
      </w:r>
      <w:r>
        <w:t>również za pełną dokumentację wraz z ube</w:t>
      </w:r>
      <w:r w:rsidR="00FB241B">
        <w:t>zpieczeniami gwarantującymi ich </w:t>
      </w:r>
      <w:r>
        <w:t>przejazd zgodnie z obowiązującymi przepisami.</w:t>
      </w:r>
    </w:p>
    <w:p w14:paraId="5F0290C7" w14:textId="72CBBE0B" w:rsidR="00BD212D" w:rsidRDefault="00BD212D" w:rsidP="00BD212D">
      <w:pPr>
        <w:pStyle w:val="Akapitzlist"/>
        <w:numPr>
          <w:ilvl w:val="4"/>
          <w:numId w:val="8"/>
        </w:numPr>
      </w:pPr>
      <w:r>
        <w:t>Wykonawca zobowiązany jest do przestrzegania ogólnych warunków przewozu.</w:t>
      </w:r>
    </w:p>
    <w:p w14:paraId="2E4D893B" w14:textId="3282373D" w:rsidR="00BD212D" w:rsidRDefault="00BD212D" w:rsidP="00515134">
      <w:pPr>
        <w:pStyle w:val="Akapitzlist"/>
        <w:numPr>
          <w:ilvl w:val="4"/>
          <w:numId w:val="8"/>
        </w:numPr>
      </w:pPr>
      <w:r>
        <w:t xml:space="preserve">Zamawiający zastrzega sobie prawo do poinformowania Inspekcji Transportu Drogowego </w:t>
      </w:r>
      <w:r w:rsidR="009A39F6">
        <w:t xml:space="preserve">lub Policji </w:t>
      </w:r>
      <w:r>
        <w:t>w przypadku, gdy warunki techniczne pojazdu wzbudzą wątpliwości Zamawiającego. Jeżeli w wyniku przeprowadzonej</w:t>
      </w:r>
      <w:r w:rsidR="00515134">
        <w:t xml:space="preserve"> </w:t>
      </w:r>
      <w:r w:rsidR="00FB241B">
        <w:t>kontroli pojazd nie </w:t>
      </w:r>
      <w:r>
        <w:t>będzie mógł uczestniczyć w ruchu, Wykonawca zobowiązany jest podstawić</w:t>
      </w:r>
      <w:r w:rsidR="00515134">
        <w:t xml:space="preserve"> </w:t>
      </w:r>
      <w:r>
        <w:t xml:space="preserve">niezwłocznie inny pojazd zastępczy, odpowiadający wymaganiom określonym </w:t>
      </w:r>
      <w:r w:rsidR="00515134">
        <w:t>powyżej</w:t>
      </w:r>
      <w:r>
        <w:t>, w czasie nie</w:t>
      </w:r>
      <w:r w:rsidR="00515134">
        <w:t xml:space="preserve"> dłuższym niż</w:t>
      </w:r>
      <w:r w:rsidR="00FB241B">
        <w:t xml:space="preserve"> 1 godzina</w:t>
      </w:r>
      <w:r>
        <w:t xml:space="preserve"> od zgłoszenia telefonicznego.</w:t>
      </w:r>
    </w:p>
    <w:p w14:paraId="421E6B97" w14:textId="1E79EFA7" w:rsidR="00BD212D" w:rsidRDefault="00BD212D" w:rsidP="00515134">
      <w:pPr>
        <w:pStyle w:val="Akapitzlist"/>
        <w:numPr>
          <w:ilvl w:val="4"/>
          <w:numId w:val="8"/>
        </w:numPr>
      </w:pPr>
      <w:r>
        <w:t>W przypadku awarii pojazdu Wykonawca zobowiązany jest podstawić niezwłocznie sprawny pojazd</w:t>
      </w:r>
      <w:r w:rsidR="00515134">
        <w:t xml:space="preserve"> </w:t>
      </w:r>
      <w:r>
        <w:t xml:space="preserve">odpowiadający wymaganiom określonym </w:t>
      </w:r>
      <w:r w:rsidR="00515134">
        <w:t>powyżej, nie później niż</w:t>
      </w:r>
      <w:r>
        <w:t xml:space="preserve"> </w:t>
      </w:r>
      <w:r w:rsidR="00FB241B">
        <w:t> w </w:t>
      </w:r>
      <w:r>
        <w:t xml:space="preserve">ciągu </w:t>
      </w:r>
      <w:r w:rsidR="009A39F6">
        <w:t xml:space="preserve">1 </w:t>
      </w:r>
      <w:r>
        <w:t>godziny od momentu</w:t>
      </w:r>
      <w:r w:rsidR="00515134">
        <w:t xml:space="preserve"> </w:t>
      </w:r>
      <w:r>
        <w:t xml:space="preserve">ujawnienia awarii. Wszystkie koszty związane </w:t>
      </w:r>
      <w:r w:rsidR="00366DDC">
        <w:br/>
      </w:r>
      <w:r>
        <w:t>z podstawieniem pojazdu zastępczego, koszty związane</w:t>
      </w:r>
      <w:r w:rsidR="00515134">
        <w:t xml:space="preserve"> </w:t>
      </w:r>
      <w:r>
        <w:t>z usunięciem awarii, koszty powstałe w związku z transportem pojazdu do siedziby Wykonawcy oraz</w:t>
      </w:r>
      <w:r w:rsidR="00515134">
        <w:t xml:space="preserve"> </w:t>
      </w:r>
      <w:r>
        <w:t xml:space="preserve">koszty Zamawiającego </w:t>
      </w:r>
      <w:r w:rsidR="00515134">
        <w:t>powstałe na skutek awarii obciąż</w:t>
      </w:r>
      <w:r>
        <w:t>ą Wykonawcę.</w:t>
      </w:r>
    </w:p>
    <w:p w14:paraId="5BFE4CF9" w14:textId="45DBE5C4" w:rsidR="000E1995" w:rsidRPr="00E35760" w:rsidRDefault="000E1995" w:rsidP="00515134">
      <w:pPr>
        <w:pStyle w:val="Akapitzlist"/>
        <w:numPr>
          <w:ilvl w:val="4"/>
          <w:numId w:val="8"/>
        </w:numPr>
      </w:pPr>
      <w:r>
        <w:t>Wykonawca zobowiązany jest zagwarantować bezpieczeństwo osób i mienia podczas usługi przewozu.</w:t>
      </w:r>
    </w:p>
    <w:p w14:paraId="23ABF1E4" w14:textId="58419734" w:rsidR="00B0082D" w:rsidRPr="00E35760" w:rsidRDefault="0061389D" w:rsidP="00387FBB">
      <w:pPr>
        <w:pStyle w:val="Akapitzlist"/>
        <w:numPr>
          <w:ilvl w:val="4"/>
          <w:numId w:val="8"/>
        </w:numPr>
      </w:pPr>
      <w:r w:rsidRPr="00E35760">
        <w:t xml:space="preserve">Wykonawca zapewni udział w </w:t>
      </w:r>
      <w:r w:rsidR="00FB241B">
        <w:t>konferencji</w:t>
      </w:r>
      <w:r w:rsidRPr="00E35760">
        <w:t xml:space="preserve"> minimum 20 dziennikarzy z mediów ogólnopolskich</w:t>
      </w:r>
      <w:r w:rsidR="006833D9" w:rsidRPr="00E35760">
        <w:t>, w tym mediów</w:t>
      </w:r>
      <w:r w:rsidRPr="00E35760">
        <w:t xml:space="preserve"> </w:t>
      </w:r>
      <w:proofErr w:type="spellStart"/>
      <w:r w:rsidRPr="00E35760">
        <w:t>parentingowych</w:t>
      </w:r>
      <w:proofErr w:type="spellEnd"/>
      <w:r w:rsidR="00B0082D" w:rsidRPr="00E35760">
        <w:t>.</w:t>
      </w:r>
    </w:p>
    <w:p w14:paraId="166B76C5" w14:textId="77777777" w:rsidR="00B0082D" w:rsidRPr="00E35760" w:rsidRDefault="00B0082D" w:rsidP="00387FBB">
      <w:pPr>
        <w:pStyle w:val="Akapitzlist"/>
        <w:numPr>
          <w:ilvl w:val="4"/>
          <w:numId w:val="8"/>
        </w:numPr>
      </w:pPr>
      <w:r w:rsidRPr="00E35760">
        <w:t>Wykonawca przygotuje i uzgodni z Zamawiającym projekt zaproszenia, a następnie roześle zaproszenia do dziennikarzy, zgodnie z listą zaproponowaną przez Wykonawcę, a zaakceptowaną przez Zamawiającego.</w:t>
      </w:r>
    </w:p>
    <w:p w14:paraId="3BABAC63" w14:textId="77777777" w:rsidR="0061389D" w:rsidRPr="00E35760" w:rsidRDefault="0061389D" w:rsidP="00387FBB">
      <w:pPr>
        <w:pStyle w:val="Akapitzlist"/>
        <w:numPr>
          <w:ilvl w:val="4"/>
          <w:numId w:val="8"/>
        </w:numPr>
      </w:pPr>
      <w:r w:rsidRPr="00E35760">
        <w:t xml:space="preserve">Wykonawca jest zobowiązany do zapewnienia: </w:t>
      </w:r>
    </w:p>
    <w:p w14:paraId="44013326" w14:textId="59494380" w:rsidR="006833D9" w:rsidRPr="00E35760" w:rsidRDefault="0061389D" w:rsidP="00387FBB">
      <w:pPr>
        <w:pStyle w:val="Akapitzlist"/>
        <w:numPr>
          <w:ilvl w:val="5"/>
          <w:numId w:val="8"/>
        </w:numPr>
      </w:pPr>
      <w:r w:rsidRPr="00E35760">
        <w:t>cateringu</w:t>
      </w:r>
      <w:r w:rsidR="006833D9" w:rsidRPr="00E35760">
        <w:t xml:space="preserve"> dla 70 osób</w:t>
      </w:r>
      <w:r w:rsidRPr="00E35760">
        <w:t xml:space="preserve"> w miejscu </w:t>
      </w:r>
      <w:r w:rsidR="0086043F">
        <w:t>konferencji</w:t>
      </w:r>
      <w:r w:rsidRPr="00E35760">
        <w:t xml:space="preserve">: </w:t>
      </w:r>
    </w:p>
    <w:p w14:paraId="7D1402D5" w14:textId="57CAD3A6" w:rsidR="006833D9" w:rsidRPr="00E35760" w:rsidRDefault="0061389D" w:rsidP="00387FBB">
      <w:pPr>
        <w:pStyle w:val="Akapitzlist"/>
        <w:numPr>
          <w:ilvl w:val="6"/>
          <w:numId w:val="8"/>
        </w:numPr>
      </w:pPr>
      <w:r w:rsidRPr="00E35760">
        <w:t>kawa z ekspresu ciśnieniowego</w:t>
      </w:r>
      <w:r w:rsidR="00165660">
        <w:t xml:space="preserve"> bez ograniczeń</w:t>
      </w:r>
      <w:r w:rsidR="006833D9" w:rsidRPr="00E35760">
        <w:t>;</w:t>
      </w:r>
    </w:p>
    <w:p w14:paraId="4212BD09" w14:textId="02A641D2" w:rsidR="002359D8" w:rsidRDefault="0061389D" w:rsidP="002359D8">
      <w:pPr>
        <w:pStyle w:val="Akapitzlist"/>
        <w:numPr>
          <w:ilvl w:val="6"/>
          <w:numId w:val="8"/>
        </w:numPr>
      </w:pPr>
      <w:r w:rsidRPr="00E35760">
        <w:t>herbata</w:t>
      </w:r>
      <w:r w:rsidR="00165660">
        <w:t xml:space="preserve"> w saszetkach</w:t>
      </w:r>
      <w:r w:rsidRPr="00E35760">
        <w:t xml:space="preserve"> (czarna, owocowa, zielona)</w:t>
      </w:r>
      <w:r w:rsidR="00165660">
        <w:t xml:space="preserve"> be</w:t>
      </w:r>
      <w:r w:rsidR="002359D8">
        <w:t>z ograniczeń, parzona wrzątkiem;</w:t>
      </w:r>
    </w:p>
    <w:p w14:paraId="3EA3A584" w14:textId="2553B307" w:rsidR="002359D8" w:rsidRDefault="0061389D" w:rsidP="002359D8">
      <w:pPr>
        <w:pStyle w:val="Akapitzlist"/>
        <w:numPr>
          <w:ilvl w:val="6"/>
          <w:numId w:val="8"/>
        </w:numPr>
      </w:pPr>
      <w:r w:rsidRPr="00E35760">
        <w:t>cukier</w:t>
      </w:r>
      <w:r w:rsidR="002359D8">
        <w:t xml:space="preserve"> biały i brązowy w cukiernicach, śmietanka lub mleko do kawy </w:t>
      </w:r>
      <w:r w:rsidR="00366DDC">
        <w:br/>
      </w:r>
      <w:r w:rsidR="002359D8">
        <w:t>w dzbanuszkach, świeża cytryna w plasterkach, wykałaczki;</w:t>
      </w:r>
    </w:p>
    <w:p w14:paraId="583E45E9" w14:textId="085C772C" w:rsidR="006833D9" w:rsidRPr="00E35760" w:rsidRDefault="0061389D" w:rsidP="00387FBB">
      <w:pPr>
        <w:pStyle w:val="Akapitzlist"/>
        <w:numPr>
          <w:ilvl w:val="6"/>
          <w:numId w:val="8"/>
        </w:numPr>
      </w:pPr>
      <w:r w:rsidRPr="00E35760">
        <w:t xml:space="preserve">woda mineralna niegazowana w </w:t>
      </w:r>
      <w:r w:rsidR="009A39F6">
        <w:t xml:space="preserve">szklanych </w:t>
      </w:r>
      <w:r w:rsidRPr="00E35760">
        <w:t xml:space="preserve">butelkach </w:t>
      </w:r>
      <w:r w:rsidR="006833D9" w:rsidRPr="00E35760">
        <w:t>0,5 litrowych;</w:t>
      </w:r>
    </w:p>
    <w:p w14:paraId="680CD16F" w14:textId="588271A1" w:rsidR="006833D9" w:rsidRPr="00E35760" w:rsidRDefault="0061389D" w:rsidP="00387FBB">
      <w:pPr>
        <w:pStyle w:val="Akapitzlist"/>
        <w:numPr>
          <w:ilvl w:val="6"/>
          <w:numId w:val="8"/>
        </w:numPr>
      </w:pPr>
      <w:r w:rsidRPr="00E35760">
        <w:t xml:space="preserve">woda mineralna gazowana w </w:t>
      </w:r>
      <w:r w:rsidR="009A39F6">
        <w:t xml:space="preserve">szklanych </w:t>
      </w:r>
      <w:r w:rsidRPr="00E35760">
        <w:t>bu</w:t>
      </w:r>
      <w:r w:rsidR="006833D9" w:rsidRPr="00E35760">
        <w:t>telkach 0,5 litrowych;</w:t>
      </w:r>
    </w:p>
    <w:p w14:paraId="4ECB8EB4" w14:textId="57F0C73D" w:rsidR="006833D9" w:rsidRPr="00E35760" w:rsidRDefault="0061389D" w:rsidP="00387FBB">
      <w:pPr>
        <w:pStyle w:val="Akapitzlist"/>
        <w:numPr>
          <w:ilvl w:val="6"/>
          <w:numId w:val="8"/>
        </w:numPr>
      </w:pPr>
      <w:r w:rsidRPr="00E35760">
        <w:t>3 rodzaje świeżych</w:t>
      </w:r>
      <w:r w:rsidR="00694F30">
        <w:t>, filetowanych</w:t>
      </w:r>
      <w:r w:rsidRPr="00E35760">
        <w:t xml:space="preserve"> owoców (np. banany, mandarynki, jabłka)</w:t>
      </w:r>
      <w:r w:rsidR="006833D9" w:rsidRPr="00E35760">
        <w:t>;</w:t>
      </w:r>
    </w:p>
    <w:p w14:paraId="722E6122" w14:textId="74F62EBE" w:rsidR="006833D9" w:rsidRPr="00E35760" w:rsidRDefault="0061389D" w:rsidP="00387FBB">
      <w:pPr>
        <w:pStyle w:val="Akapitzlist"/>
        <w:numPr>
          <w:ilvl w:val="6"/>
          <w:numId w:val="8"/>
        </w:numPr>
      </w:pPr>
      <w:r w:rsidRPr="00E35760">
        <w:lastRenderedPageBreak/>
        <w:t>soki owocowe</w:t>
      </w:r>
      <w:r w:rsidR="002359D8">
        <w:t xml:space="preserve"> podaw</w:t>
      </w:r>
      <w:r w:rsidR="0086043F">
        <w:t>ane w dzbankach, minimum</w:t>
      </w:r>
      <w:r w:rsidR="002359D8">
        <w:t xml:space="preserve"> 0,3 l na osobę</w:t>
      </w:r>
      <w:r w:rsidRPr="00E35760">
        <w:t xml:space="preserve">; </w:t>
      </w:r>
    </w:p>
    <w:p w14:paraId="78515C12" w14:textId="4B7B311D" w:rsidR="006833D9" w:rsidRDefault="0086043F" w:rsidP="00387FBB">
      <w:pPr>
        <w:pStyle w:val="Akapitzlist"/>
        <w:numPr>
          <w:ilvl w:val="6"/>
          <w:numId w:val="8"/>
        </w:numPr>
      </w:pPr>
      <w:r>
        <w:t>minimum</w:t>
      </w:r>
      <w:r w:rsidR="0061389D" w:rsidRPr="00E35760">
        <w:t xml:space="preserve"> 3 rodzaje kanapek</w:t>
      </w:r>
      <w:r w:rsidR="002359D8">
        <w:t xml:space="preserve"> bankietowych (na każdej min. 4 składniki)</w:t>
      </w:r>
      <w:r>
        <w:t>, w tym </w:t>
      </w:r>
      <w:r w:rsidR="00694F30">
        <w:t>jeden rodzaj wegetariański</w:t>
      </w:r>
      <w:r w:rsidR="002359D8">
        <w:t xml:space="preserve"> – po min. 3 sztuki na osobę</w:t>
      </w:r>
      <w:r w:rsidR="006833D9" w:rsidRPr="00E35760">
        <w:t>;</w:t>
      </w:r>
    </w:p>
    <w:p w14:paraId="0BA91C76" w14:textId="7BC2D9ED" w:rsidR="002359D8" w:rsidRDefault="0086043F" w:rsidP="002359D8">
      <w:pPr>
        <w:pStyle w:val="Akapitzlist"/>
        <w:numPr>
          <w:ilvl w:val="6"/>
          <w:numId w:val="8"/>
        </w:numPr>
      </w:pPr>
      <w:r>
        <w:t>minimum</w:t>
      </w:r>
      <w:r w:rsidR="002359D8">
        <w:t xml:space="preserve"> 2 rodzaje ciastek (np. babeczki</w:t>
      </w:r>
      <w:r>
        <w:t xml:space="preserve"> z owocami, </w:t>
      </w:r>
      <w:proofErr w:type="spellStart"/>
      <w:r>
        <w:t>minirogaliki</w:t>
      </w:r>
      <w:proofErr w:type="spellEnd"/>
      <w:r>
        <w:t xml:space="preserve">) </w:t>
      </w:r>
      <w:r>
        <w:br/>
        <w:t>– minimum 2 porcje na osobę.</w:t>
      </w:r>
    </w:p>
    <w:p w14:paraId="213E0068" w14:textId="16C25387" w:rsidR="00AE5A7C" w:rsidRDefault="0061389D" w:rsidP="00AE5A7C">
      <w:pPr>
        <w:ind w:left="1531"/>
        <w:jc w:val="both"/>
      </w:pPr>
      <w:r w:rsidRPr="00E35760">
        <w:t>Wszystkie posiłki muszą być przygotowane w dniu świadczenia usługi, muszą charakteryzować się wysoką jakością w odniesi</w:t>
      </w:r>
      <w:r w:rsidR="00FB241B">
        <w:t>eniu do użytych składników oraz </w:t>
      </w:r>
      <w:r w:rsidRPr="00E35760">
        <w:t>estetyki podania.</w:t>
      </w:r>
      <w:r w:rsidR="002359D8" w:rsidRPr="002359D8">
        <w:t xml:space="preserve"> </w:t>
      </w:r>
      <w:r w:rsidR="002359D8">
        <w:t xml:space="preserve">Sposób  podania:  w </w:t>
      </w:r>
      <w:r w:rsidR="00FB241B">
        <w:t xml:space="preserve"> formie  szwedzkiego  stołu  z  </w:t>
      </w:r>
      <w:r w:rsidR="002359D8">
        <w:t>zapewnieniem  zastawy  ceramicznej  (filiżan</w:t>
      </w:r>
      <w:r w:rsidR="00FB241B">
        <w:t>ki,  talerzyki), szklanek, oraz </w:t>
      </w:r>
      <w:r w:rsidR="002359D8">
        <w:t xml:space="preserve">widelczyków i  łyżeczek, a także papierowych serwetek. </w:t>
      </w:r>
    </w:p>
    <w:p w14:paraId="6EC04BAB" w14:textId="25695DA0" w:rsidR="0061389D" w:rsidRPr="00E35760" w:rsidRDefault="00AE5A7C" w:rsidP="00AE5A7C">
      <w:pPr>
        <w:ind w:left="1531"/>
        <w:jc w:val="both"/>
      </w:pPr>
      <w:r>
        <w:t>Wykonawca odpowiada za przygotowanie i punkt</w:t>
      </w:r>
      <w:r w:rsidR="00FB241B">
        <w:t>ualne dostarczenie cateringu na miejsce organizacji każdej</w:t>
      </w:r>
      <w:r>
        <w:t xml:space="preserve"> </w:t>
      </w:r>
      <w:r w:rsidR="00FB241B">
        <w:t>konferencji</w:t>
      </w:r>
      <w:r>
        <w:t xml:space="preserve"> oraz rozstawienie posiłku na stole/ stołach </w:t>
      </w:r>
      <w:r w:rsidR="00366DDC">
        <w:br/>
      </w:r>
      <w:r>
        <w:t>o godzinie uzgodnionej z Zamawiającym, a także sprzątnięcie naczyń i odbiór pozostałości po spotkaniu</w:t>
      </w:r>
      <w:r w:rsidRPr="00AE5A7C">
        <w:t xml:space="preserve"> </w:t>
      </w:r>
      <w:r>
        <w:t>o godzinie uzgodnionej z Zamawiającym.</w:t>
      </w:r>
    </w:p>
    <w:p w14:paraId="6223CCAA" w14:textId="0A31A26F" w:rsidR="006833D9" w:rsidRPr="00E35760" w:rsidRDefault="0061389D" w:rsidP="00387FBB">
      <w:pPr>
        <w:pStyle w:val="Akapitzlist"/>
        <w:numPr>
          <w:ilvl w:val="5"/>
          <w:numId w:val="8"/>
        </w:numPr>
      </w:pPr>
      <w:r w:rsidRPr="00E35760">
        <w:t xml:space="preserve">w miejscu przystosowanym do zajęć z dziećmi </w:t>
      </w:r>
      <w:r w:rsidR="00AE5A7C">
        <w:t>uzgodnionym z Zamawiającym</w:t>
      </w:r>
      <w:r w:rsidRPr="00E35760">
        <w:t xml:space="preserve">: </w:t>
      </w:r>
    </w:p>
    <w:p w14:paraId="126F852E" w14:textId="1124F2EC" w:rsidR="006833D9" w:rsidRPr="00E35760" w:rsidRDefault="0061389D" w:rsidP="00387FBB">
      <w:pPr>
        <w:pStyle w:val="Akapitzlist"/>
        <w:numPr>
          <w:ilvl w:val="6"/>
          <w:numId w:val="8"/>
        </w:numPr>
      </w:pPr>
      <w:r w:rsidRPr="00E35760">
        <w:t xml:space="preserve">miejsce do siedzenia </w:t>
      </w:r>
      <w:r w:rsidR="00834821">
        <w:t>dla grupy do 5</w:t>
      </w:r>
      <w:r w:rsidRPr="00E35760">
        <w:t xml:space="preserve">0 dzieci; </w:t>
      </w:r>
    </w:p>
    <w:p w14:paraId="64154183" w14:textId="77777777" w:rsidR="0061389D" w:rsidRPr="00E35760" w:rsidRDefault="0061389D" w:rsidP="00387FBB">
      <w:pPr>
        <w:pStyle w:val="Akapitzlist"/>
        <w:numPr>
          <w:ilvl w:val="6"/>
          <w:numId w:val="8"/>
        </w:numPr>
      </w:pPr>
      <w:r w:rsidRPr="00E35760">
        <w:t>5 mikrofonów bezprzewodowych do </w:t>
      </w:r>
      <w:r w:rsidR="006833D9" w:rsidRPr="00E35760">
        <w:t>prowadzenia zajęć z dziećmi,</w:t>
      </w:r>
      <w:r w:rsidRPr="00E35760">
        <w:t xml:space="preserve"> odpowiednie nagłośnienie oraz oświetlenie.</w:t>
      </w:r>
    </w:p>
    <w:p w14:paraId="1E7F2BFD" w14:textId="405B5BD7" w:rsidR="00B0082D" w:rsidRPr="00E35760" w:rsidRDefault="0061389D" w:rsidP="00AD31B8">
      <w:pPr>
        <w:pStyle w:val="Akapitzlist"/>
        <w:numPr>
          <w:ilvl w:val="4"/>
          <w:numId w:val="8"/>
        </w:numPr>
      </w:pPr>
      <w:r w:rsidRPr="00E35760">
        <w:t xml:space="preserve">Wykonawca zapewnieni ubezpieczenie </w:t>
      </w:r>
      <w:r w:rsidR="006833D9" w:rsidRPr="00E35760">
        <w:t>konferencji</w:t>
      </w:r>
      <w:r w:rsidRPr="00E35760">
        <w:t xml:space="preserve">, w szczególności ubezpieczenie OC </w:t>
      </w:r>
      <w:r w:rsidR="00D526B3">
        <w:br/>
      </w:r>
      <w:r w:rsidRPr="00E35760">
        <w:t xml:space="preserve">i </w:t>
      </w:r>
      <w:proofErr w:type="spellStart"/>
      <w:r w:rsidRPr="00E35760">
        <w:t>NNW</w:t>
      </w:r>
      <w:proofErr w:type="spellEnd"/>
      <w:r w:rsidR="00AD31B8">
        <w:t xml:space="preserve"> w wysokości odpowiadającej liczbie uczestników konferencji</w:t>
      </w:r>
      <w:r w:rsidR="00AD31B8" w:rsidRPr="00E35760">
        <w:t>.</w:t>
      </w:r>
    </w:p>
    <w:p w14:paraId="680F0A98" w14:textId="77777777" w:rsidR="007076FE" w:rsidRDefault="0061389D" w:rsidP="007076FE">
      <w:pPr>
        <w:pStyle w:val="Akapitzlist"/>
        <w:numPr>
          <w:ilvl w:val="4"/>
          <w:numId w:val="8"/>
        </w:numPr>
      </w:pPr>
      <w:r w:rsidRPr="00E35760">
        <w:t>W ramach organizacji wyd</w:t>
      </w:r>
      <w:r w:rsidR="002C3E3F">
        <w:t xml:space="preserve">arzeń do zadań Wykonawcy należy </w:t>
      </w:r>
      <w:r w:rsidRPr="002C3E3F">
        <w:t xml:space="preserve">zapewnienie materiałów </w:t>
      </w:r>
      <w:r w:rsidR="00B0082D" w:rsidRPr="002C3E3F">
        <w:t>konferencyjnych</w:t>
      </w:r>
      <w:r w:rsidR="00AE5A7C">
        <w:t xml:space="preserve"> (po 30 zestawów na każdą konferencję</w:t>
      </w:r>
      <w:r w:rsidR="007076FE">
        <w:t xml:space="preserve"> – łącznie 60 kompletów) zgodnie z wytycznymi</w:t>
      </w:r>
      <w:r w:rsidR="007076FE" w:rsidRPr="00E35760">
        <w:t>:</w:t>
      </w:r>
    </w:p>
    <w:p w14:paraId="59D0001A" w14:textId="38180097" w:rsidR="007076FE" w:rsidRPr="00026F8F" w:rsidRDefault="007076FE" w:rsidP="007076FE">
      <w:pPr>
        <w:pStyle w:val="Akapitzlist"/>
        <w:numPr>
          <w:ilvl w:val="5"/>
          <w:numId w:val="8"/>
        </w:numPr>
      </w:pPr>
      <w:r>
        <w:t xml:space="preserve">notes </w:t>
      </w:r>
      <w:r w:rsidRPr="00026F8F">
        <w:t>z zakładką</w:t>
      </w:r>
      <w:r>
        <w:t xml:space="preserve"> (tasiemką)</w:t>
      </w:r>
      <w:r w:rsidRPr="00026F8F">
        <w:t xml:space="preserve"> i </w:t>
      </w:r>
      <w:r>
        <w:t>zamykany na gumkę</w:t>
      </w:r>
      <w:r w:rsidRPr="00026F8F">
        <w:t xml:space="preserve">: </w:t>
      </w:r>
    </w:p>
    <w:p w14:paraId="4921ECB9" w14:textId="77777777" w:rsidR="007076FE" w:rsidRDefault="007076FE" w:rsidP="007076FE">
      <w:pPr>
        <w:pStyle w:val="Akapitzlist"/>
        <w:numPr>
          <w:ilvl w:val="6"/>
          <w:numId w:val="8"/>
        </w:numPr>
      </w:pPr>
      <w:r w:rsidRPr="00E50CD7">
        <w:t>wymiary: 9</w:t>
      </w:r>
      <w:r>
        <w:t>,</w:t>
      </w:r>
      <w:r w:rsidRPr="00E50CD7">
        <w:t>5</w:t>
      </w:r>
      <w:r>
        <w:t xml:space="preserve"> </w:t>
      </w:r>
      <w:r w:rsidRPr="00E50CD7">
        <w:t>x</w:t>
      </w:r>
      <w:r>
        <w:t xml:space="preserve"> </w:t>
      </w:r>
      <w:r w:rsidRPr="00E50CD7">
        <w:t>14</w:t>
      </w:r>
      <w:r>
        <w:t>,</w:t>
      </w:r>
      <w:r w:rsidRPr="00E50CD7">
        <w:t>5</w:t>
      </w:r>
      <w:r>
        <w:t xml:space="preserve"> </w:t>
      </w:r>
      <w:r w:rsidRPr="00E50CD7">
        <w:t>x</w:t>
      </w:r>
      <w:r>
        <w:t xml:space="preserve"> </w:t>
      </w:r>
      <w:r w:rsidRPr="00E50CD7">
        <w:t>1</w:t>
      </w:r>
      <w:r>
        <w:t>,</w:t>
      </w:r>
      <w:r w:rsidRPr="00E50CD7">
        <w:t>6</w:t>
      </w:r>
      <w:r>
        <w:t xml:space="preserve"> c</w:t>
      </w:r>
      <w:r w:rsidRPr="00E50CD7">
        <w:t>m</w:t>
      </w:r>
      <w:r>
        <w:t xml:space="preserve"> (+/- </w:t>
      </w:r>
      <w:proofErr w:type="spellStart"/>
      <w:r>
        <w:t>5mm</w:t>
      </w:r>
      <w:proofErr w:type="spellEnd"/>
      <w:r>
        <w:t>)</w:t>
      </w:r>
      <w:r w:rsidRPr="00E50CD7">
        <w:t xml:space="preserve"> (format </w:t>
      </w:r>
      <w:proofErr w:type="spellStart"/>
      <w:r w:rsidRPr="00E50CD7">
        <w:t>A6</w:t>
      </w:r>
      <w:proofErr w:type="spellEnd"/>
      <w:r w:rsidRPr="00E50CD7">
        <w:t>)</w:t>
      </w:r>
      <w:r>
        <w:t>,</w:t>
      </w:r>
    </w:p>
    <w:p w14:paraId="6CA643F1" w14:textId="5255BC44" w:rsidR="007076FE" w:rsidRDefault="00D526B3" w:rsidP="00CF73E9">
      <w:pPr>
        <w:pStyle w:val="Akapitzlist"/>
        <w:numPr>
          <w:ilvl w:val="6"/>
          <w:numId w:val="8"/>
        </w:numPr>
      </w:pPr>
      <w:r>
        <w:t xml:space="preserve">kolor: turkus, szary lub seledyn (zgodnie z Księgą Identyfikacji Wizualnej Kampanii Kolejowe ABC) z zastrzeżeniem, że wybrany kolor musi być zastosowany także w przypadku długopisu, o którym mowa w </w:t>
      </w:r>
      <w:proofErr w:type="spellStart"/>
      <w:r>
        <w:t>ppkt</w:t>
      </w:r>
      <w:proofErr w:type="spellEnd"/>
      <w:r>
        <w:t xml:space="preserve">. 2 i teczki zamykanej na gumkę, o której mowa w </w:t>
      </w:r>
      <w:proofErr w:type="spellStart"/>
      <w:r>
        <w:t>ppkt</w:t>
      </w:r>
      <w:proofErr w:type="spellEnd"/>
      <w:r>
        <w:t>. 6,</w:t>
      </w:r>
    </w:p>
    <w:p w14:paraId="05466FE4" w14:textId="77777777" w:rsidR="007076FE" w:rsidRDefault="007076FE" w:rsidP="007076FE">
      <w:pPr>
        <w:pStyle w:val="Akapitzlist"/>
        <w:numPr>
          <w:ilvl w:val="6"/>
          <w:numId w:val="8"/>
        </w:numPr>
      </w:pPr>
      <w:r>
        <w:t>twarda okładka z zaokrąglonymi rogami,</w:t>
      </w:r>
    </w:p>
    <w:p w14:paraId="2DE865D1" w14:textId="7D0B51A3" w:rsidR="007076FE" w:rsidRPr="007076FE" w:rsidRDefault="007076FE" w:rsidP="007076FE">
      <w:pPr>
        <w:pStyle w:val="Akapitzlist"/>
        <w:numPr>
          <w:ilvl w:val="6"/>
          <w:numId w:val="8"/>
        </w:numPr>
      </w:pPr>
      <w:r w:rsidRPr="00222E16">
        <w:t>80 kartek (biały papier)</w:t>
      </w:r>
      <w:r>
        <w:t xml:space="preserve">, offset, min. </w:t>
      </w:r>
      <w:proofErr w:type="spellStart"/>
      <w:r>
        <w:t>80g</w:t>
      </w:r>
      <w:proofErr w:type="spellEnd"/>
      <w:r>
        <w:t>/</w:t>
      </w:r>
      <w:proofErr w:type="spellStart"/>
      <w:r>
        <w:t>m</w:t>
      </w:r>
      <w:r w:rsidRPr="007076FE">
        <w:rPr>
          <w:vertAlign w:val="superscript"/>
        </w:rPr>
        <w:t>2</w:t>
      </w:r>
      <w:proofErr w:type="spellEnd"/>
      <w:r>
        <w:t>,</w:t>
      </w:r>
    </w:p>
    <w:p w14:paraId="0CB1BD47" w14:textId="77777777" w:rsidR="007076FE" w:rsidRDefault="007076FE" w:rsidP="007076FE">
      <w:pPr>
        <w:pStyle w:val="Akapitzlist"/>
        <w:numPr>
          <w:ilvl w:val="6"/>
          <w:numId w:val="8"/>
        </w:numPr>
      </w:pPr>
      <w:r>
        <w:t>n</w:t>
      </w:r>
      <w:r w:rsidRPr="00222E16">
        <w:t>adruk</w:t>
      </w:r>
      <w:r>
        <w:t>:</w:t>
      </w:r>
      <w:r w:rsidRPr="00222E16">
        <w:t xml:space="preserve"> </w:t>
      </w:r>
      <w:r>
        <w:t xml:space="preserve">pełny kolor, </w:t>
      </w:r>
      <w:r w:rsidRPr="00222E16">
        <w:t>dowolną trwałą metodą</w:t>
      </w:r>
      <w:r>
        <w:t>,</w:t>
      </w:r>
    </w:p>
    <w:p w14:paraId="1260A24E" w14:textId="3BE2334D" w:rsidR="007076FE" w:rsidRPr="00222E16" w:rsidRDefault="007076FE" w:rsidP="007076FE">
      <w:pPr>
        <w:pStyle w:val="Akapitzlist"/>
        <w:numPr>
          <w:ilvl w:val="6"/>
          <w:numId w:val="8"/>
        </w:numPr>
      </w:pPr>
      <w:r w:rsidRPr="00222E16">
        <w:t xml:space="preserve">oznakowanie: logotyp </w:t>
      </w:r>
      <w:r w:rsidR="00ED790D">
        <w:t>„</w:t>
      </w:r>
      <w:r w:rsidRPr="00ED790D">
        <w:t>Kampanii Kolejowe ABC</w:t>
      </w:r>
      <w:r w:rsidR="00ED790D">
        <w:t>”</w:t>
      </w:r>
      <w:r w:rsidRPr="00222E16">
        <w:t xml:space="preserve"> </w:t>
      </w:r>
      <w:r>
        <w:t xml:space="preserve">na środku okładki, pozostałe logotypy: logotyp UTK </w:t>
      </w:r>
      <w:r w:rsidRPr="00222E16">
        <w:t>oraz elem</w:t>
      </w:r>
      <w:r w:rsidR="00FB241B">
        <w:t>enty graficzne obowiązujące dla </w:t>
      </w:r>
      <w:r w:rsidRPr="00222E16">
        <w:t>Programu Operacyjnego Infrastruktura i Środowisko 2014-2020</w:t>
      </w:r>
      <w:r w:rsidR="00FB241B">
        <w:t xml:space="preserve"> – na </w:t>
      </w:r>
      <w:r>
        <w:t>białym pasku, w linii ciągłej u dołu okładki</w:t>
      </w:r>
      <w:r w:rsidRPr="00222E16">
        <w:t>,</w:t>
      </w:r>
    </w:p>
    <w:p w14:paraId="203F521F" w14:textId="5505FEAF" w:rsidR="007076FE" w:rsidRPr="00222E16" w:rsidRDefault="007076FE" w:rsidP="007076FE">
      <w:pPr>
        <w:pStyle w:val="Akapitzlist"/>
        <w:numPr>
          <w:ilvl w:val="5"/>
          <w:numId w:val="8"/>
        </w:numPr>
      </w:pPr>
      <w:r>
        <w:t>d</w:t>
      </w:r>
      <w:r w:rsidRPr="00222E16">
        <w:t xml:space="preserve">ługopisy z gumką do obsługi ekranów dotykowych (przekręcany długopis </w:t>
      </w:r>
      <w:r w:rsidRPr="00222E16">
        <w:br/>
        <w:t>z niebieskim wkładem):</w:t>
      </w:r>
    </w:p>
    <w:p w14:paraId="35E09E90" w14:textId="77777777" w:rsidR="00D526B3" w:rsidRDefault="00D526B3" w:rsidP="00D526B3">
      <w:pPr>
        <w:pStyle w:val="Akapitzlist"/>
        <w:numPr>
          <w:ilvl w:val="6"/>
          <w:numId w:val="8"/>
        </w:numPr>
      </w:pPr>
      <w:r>
        <w:t xml:space="preserve">materiał: aluminium w kolorze turkusowym, szarym lub seledynowym (zgodnie </w:t>
      </w:r>
    </w:p>
    <w:p w14:paraId="29F9AE15" w14:textId="409811BA" w:rsidR="007076FE" w:rsidRDefault="00D526B3" w:rsidP="00093D63">
      <w:pPr>
        <w:pStyle w:val="Akapitzlist"/>
        <w:numPr>
          <w:ilvl w:val="6"/>
          <w:numId w:val="8"/>
        </w:numPr>
      </w:pPr>
      <w:r>
        <w:t>z Księgą Identyfikacji Wizualnej „Kampanii Kolejowe ABC”) ze srebrnym metalowym klipem, z miękką końcówką do ekranu dotykowego (</w:t>
      </w:r>
      <w:proofErr w:type="spellStart"/>
      <w:r>
        <w:t>touch</w:t>
      </w:r>
      <w:proofErr w:type="spellEnd"/>
      <w:r>
        <w:t xml:space="preserve">) </w:t>
      </w:r>
      <w:r>
        <w:br/>
      </w:r>
      <w:r>
        <w:t xml:space="preserve">z zastrzeżeniem, że wybrany kolor musi być zastosowany także w przypadku </w:t>
      </w:r>
      <w:r>
        <w:lastRenderedPageBreak/>
        <w:t xml:space="preserve">notesu, o którym mowa w </w:t>
      </w:r>
      <w:proofErr w:type="spellStart"/>
      <w:r>
        <w:t>ppkt</w:t>
      </w:r>
      <w:proofErr w:type="spellEnd"/>
      <w:r>
        <w:t xml:space="preserve">. 1 i teczki zamykanej na gumkę, o której mowa w </w:t>
      </w:r>
      <w:proofErr w:type="spellStart"/>
      <w:r>
        <w:t>ppkt</w:t>
      </w:r>
      <w:proofErr w:type="spellEnd"/>
      <w:r>
        <w:t>. 6</w:t>
      </w:r>
      <w:r w:rsidR="007076FE" w:rsidRPr="006C548A">
        <w:t>,</w:t>
      </w:r>
    </w:p>
    <w:p w14:paraId="5FD646FB" w14:textId="77777777" w:rsidR="007076FE" w:rsidRDefault="007076FE" w:rsidP="007076FE">
      <w:pPr>
        <w:pStyle w:val="Akapitzlist"/>
        <w:numPr>
          <w:ilvl w:val="6"/>
          <w:numId w:val="8"/>
        </w:numPr>
      </w:pPr>
      <w:r w:rsidRPr="006C548A">
        <w:t xml:space="preserve">wymiary: </w:t>
      </w:r>
      <w:proofErr w:type="spellStart"/>
      <w:r w:rsidRPr="006C548A">
        <w:t>Ø1x13,5</w:t>
      </w:r>
      <w:proofErr w:type="spellEnd"/>
      <w:r w:rsidRPr="006C548A">
        <w:t xml:space="preserve"> cm (+/- 5 mm); </w:t>
      </w:r>
    </w:p>
    <w:p w14:paraId="32615738" w14:textId="77777777" w:rsidR="007076FE" w:rsidRDefault="007076FE" w:rsidP="007076FE">
      <w:pPr>
        <w:pStyle w:val="Akapitzlist"/>
        <w:numPr>
          <w:ilvl w:val="6"/>
          <w:numId w:val="8"/>
        </w:numPr>
      </w:pPr>
      <w:r w:rsidRPr="006C548A">
        <w:t>kolor wkładu: niebieski</w:t>
      </w:r>
      <w:r>
        <w:t>,</w:t>
      </w:r>
    </w:p>
    <w:p w14:paraId="35AF6139" w14:textId="77777777" w:rsidR="007076FE" w:rsidRDefault="007076FE" w:rsidP="007076FE">
      <w:pPr>
        <w:pStyle w:val="Akapitzlist"/>
        <w:numPr>
          <w:ilvl w:val="6"/>
          <w:numId w:val="8"/>
        </w:numPr>
      </w:pPr>
      <w:r>
        <w:t>nadruk:</w:t>
      </w:r>
      <w:r w:rsidRPr="00222354">
        <w:t xml:space="preserve"> </w:t>
      </w:r>
      <w:r>
        <w:t>grawer laserowy bądź dowolną trwałą metodą, monochromatyczny,</w:t>
      </w:r>
    </w:p>
    <w:p w14:paraId="20EDC237" w14:textId="1D54B537" w:rsidR="007076FE" w:rsidRPr="00222E16" w:rsidRDefault="007076FE" w:rsidP="007076FE">
      <w:pPr>
        <w:pStyle w:val="Akapitzlist"/>
        <w:numPr>
          <w:ilvl w:val="6"/>
          <w:numId w:val="8"/>
        </w:numPr>
      </w:pPr>
      <w:r w:rsidRPr="00222E16">
        <w:t>oznakowanie</w:t>
      </w:r>
      <w:r>
        <w:t xml:space="preserve"> w linii ciągłej</w:t>
      </w:r>
      <w:r w:rsidRPr="00222E16">
        <w:t xml:space="preserve">: logotyp UTK, logotyp </w:t>
      </w:r>
      <w:r w:rsidR="00ED790D">
        <w:t>„</w:t>
      </w:r>
      <w:r w:rsidRPr="00FD6AF5">
        <w:t>Kampanii Kolejowe ABC</w:t>
      </w:r>
      <w:r w:rsidR="00ED790D">
        <w:t>”</w:t>
      </w:r>
      <w:r w:rsidRPr="00222E16">
        <w:t xml:space="preserve"> oraz elementy graficzne obowiązujące dla Programu Operacyjnego Infrastruktura i Środowisko 2014-2020,</w:t>
      </w:r>
    </w:p>
    <w:p w14:paraId="5C407B6A" w14:textId="150362BB" w:rsidR="007076FE" w:rsidRPr="00222E16" w:rsidRDefault="007076FE" w:rsidP="007076FE">
      <w:pPr>
        <w:pStyle w:val="Akapitzlist"/>
        <w:numPr>
          <w:ilvl w:val="5"/>
          <w:numId w:val="8"/>
        </w:numPr>
      </w:pPr>
      <w:r w:rsidRPr="00222E16">
        <w:t>pendrive:</w:t>
      </w:r>
    </w:p>
    <w:p w14:paraId="35E56D16" w14:textId="77777777" w:rsidR="007076FE" w:rsidRDefault="007076FE" w:rsidP="007076FE">
      <w:pPr>
        <w:pStyle w:val="Akapitzlist"/>
        <w:numPr>
          <w:ilvl w:val="6"/>
          <w:numId w:val="8"/>
        </w:numPr>
      </w:pPr>
      <w:r w:rsidRPr="00222354">
        <w:t>pamięć USB w ks</w:t>
      </w:r>
      <w:r>
        <w:t>ztałcie karty kredytowej: plastikowa, pojemność 8 GB,</w:t>
      </w:r>
    </w:p>
    <w:p w14:paraId="7500E89D" w14:textId="77777777" w:rsidR="007076FE" w:rsidRDefault="007076FE" w:rsidP="007076FE">
      <w:pPr>
        <w:pStyle w:val="Akapitzlist"/>
        <w:numPr>
          <w:ilvl w:val="6"/>
          <w:numId w:val="8"/>
        </w:numPr>
      </w:pPr>
      <w:r>
        <w:t>kolor: biały,</w:t>
      </w:r>
    </w:p>
    <w:p w14:paraId="011ECF8F" w14:textId="77777777" w:rsidR="007076FE" w:rsidRDefault="007076FE" w:rsidP="007076FE">
      <w:pPr>
        <w:pStyle w:val="Akapitzlist"/>
        <w:numPr>
          <w:ilvl w:val="6"/>
          <w:numId w:val="8"/>
        </w:numPr>
      </w:pPr>
      <w:r>
        <w:t>n</w:t>
      </w:r>
      <w:r w:rsidRPr="00222354">
        <w:t>adruk</w:t>
      </w:r>
      <w:r>
        <w:t>: pełny kolor,</w:t>
      </w:r>
      <w:r w:rsidRPr="00222354">
        <w:t xml:space="preserve"> dowolną trwałą metodą</w:t>
      </w:r>
    </w:p>
    <w:p w14:paraId="011B4DD1" w14:textId="00394BCF" w:rsidR="007076FE" w:rsidRDefault="007076FE" w:rsidP="007076FE">
      <w:pPr>
        <w:pStyle w:val="Akapitzlist"/>
        <w:numPr>
          <w:ilvl w:val="6"/>
          <w:numId w:val="8"/>
        </w:numPr>
      </w:pPr>
      <w:r>
        <w:t xml:space="preserve">oznakowanie: </w:t>
      </w:r>
      <w:r w:rsidRPr="00222E16">
        <w:t xml:space="preserve">logotyp </w:t>
      </w:r>
      <w:r w:rsidR="00ED790D">
        <w:t>„</w:t>
      </w:r>
      <w:r w:rsidRPr="00ED790D">
        <w:t>Kampanii Kolejowe ABC</w:t>
      </w:r>
      <w:r w:rsidR="00ED790D">
        <w:t>”</w:t>
      </w:r>
      <w:r w:rsidRPr="00222E16">
        <w:t xml:space="preserve"> </w:t>
      </w:r>
      <w:r>
        <w:t xml:space="preserve">na środku </w:t>
      </w:r>
      <w:proofErr w:type="spellStart"/>
      <w:r>
        <w:t>pendrive’a</w:t>
      </w:r>
      <w:proofErr w:type="spellEnd"/>
      <w:r>
        <w:t xml:space="preserve">, pozostałe logotypy: logotyp UTK </w:t>
      </w:r>
      <w:r w:rsidRPr="00222E16">
        <w:t>oraz elem</w:t>
      </w:r>
      <w:r w:rsidR="0086043F">
        <w:t>enty graficzne obowiązujące dla </w:t>
      </w:r>
      <w:r w:rsidRPr="00222E16">
        <w:t>Programu Operacyjnego Infrastruktura i Środowisko 2014-2020</w:t>
      </w:r>
      <w:r>
        <w:t xml:space="preserve"> – w linii ciągłej u dołu,</w:t>
      </w:r>
    </w:p>
    <w:p w14:paraId="0F850765" w14:textId="60957802" w:rsidR="007076FE" w:rsidRDefault="007076FE" w:rsidP="007076FE">
      <w:pPr>
        <w:pStyle w:val="Akapitzlist"/>
        <w:numPr>
          <w:ilvl w:val="5"/>
          <w:numId w:val="8"/>
        </w:numPr>
        <w:ind w:left="1985" w:hanging="425"/>
      </w:pPr>
      <w:r>
        <w:t>samozaciskowa opaska odblaskowa:</w:t>
      </w:r>
    </w:p>
    <w:p w14:paraId="7D797792" w14:textId="1CE8FB23" w:rsidR="007076FE" w:rsidRDefault="007076FE" w:rsidP="007076F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1985" w:hanging="425"/>
      </w:pPr>
      <w:r>
        <w:t xml:space="preserve">budowa: blaszka samozaciskowa zalaminowana odblaskową folią pryzmatyczną, spód: materiał typu </w:t>
      </w:r>
      <w:proofErr w:type="spellStart"/>
      <w:r>
        <w:t>flock</w:t>
      </w:r>
      <w:proofErr w:type="spellEnd"/>
      <w:r>
        <w:t>, łagodny dla skóry, wewnątrz opasek dodatkowe warstwy folii PCV chroniące pryzmat przed zniszczeniem/przetarciem,</w:t>
      </w:r>
    </w:p>
    <w:p w14:paraId="37ED0520" w14:textId="77777777" w:rsidR="007076FE" w:rsidRDefault="007076FE" w:rsidP="007076F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1985" w:hanging="425"/>
      </w:pPr>
      <w:r>
        <w:t>wymiary: 34 x 3 cm (+/- 5 mm),</w:t>
      </w:r>
    </w:p>
    <w:p w14:paraId="1AEA8035" w14:textId="77777777" w:rsidR="007076FE" w:rsidRDefault="007076FE" w:rsidP="007076F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1985" w:hanging="425"/>
      </w:pPr>
      <w:r>
        <w:t>kolor: żółty,</w:t>
      </w:r>
    </w:p>
    <w:p w14:paraId="31453417" w14:textId="77777777" w:rsidR="007076FE" w:rsidRDefault="007076FE" w:rsidP="007076F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1985" w:hanging="425"/>
      </w:pPr>
      <w:r>
        <w:t xml:space="preserve">nadruk: </w:t>
      </w:r>
      <w:proofErr w:type="spellStart"/>
      <w:r>
        <w:t>tampodruk</w:t>
      </w:r>
      <w:proofErr w:type="spellEnd"/>
      <w:r>
        <w:t>, monochromatyczny,</w:t>
      </w:r>
    </w:p>
    <w:p w14:paraId="46EC3118" w14:textId="77777777" w:rsidR="007076FE" w:rsidRDefault="007076FE" w:rsidP="007076F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1985" w:hanging="425"/>
      </w:pPr>
      <w:r>
        <w:t>wymiary nadruku: długość 20 cm (+/- 5 mm), szerokość 1,5 cm (+/- 5 mm),</w:t>
      </w:r>
    </w:p>
    <w:p w14:paraId="6E243E48" w14:textId="4126E6C1" w:rsidR="007076FE" w:rsidRPr="00222354" w:rsidRDefault="007076FE" w:rsidP="007076F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1985" w:hanging="425"/>
      </w:pPr>
      <w:r>
        <w:t xml:space="preserve">oznakowanie: logotyp UTK, logotyp </w:t>
      </w:r>
      <w:r w:rsidR="00ED790D">
        <w:t>„</w:t>
      </w:r>
      <w:r w:rsidRPr="00ED790D">
        <w:t>Kampanii Kolejowe ABC</w:t>
      </w:r>
      <w:r w:rsidR="00ED790D">
        <w:t>”</w:t>
      </w:r>
      <w:r w:rsidR="0086043F">
        <w:t xml:space="preserve"> oraz </w:t>
      </w:r>
      <w:r>
        <w:t>elementy graficzne obowiązujące dla Programu Operacyjnego Infrastruktura i Środowisko 2014-2020,</w:t>
      </w:r>
    </w:p>
    <w:p w14:paraId="7F7644D1" w14:textId="290E9B09" w:rsidR="007076FE" w:rsidRPr="00222E16" w:rsidRDefault="007076FE" w:rsidP="007076FE">
      <w:pPr>
        <w:pStyle w:val="Akapitzlist"/>
        <w:numPr>
          <w:ilvl w:val="5"/>
          <w:numId w:val="8"/>
        </w:numPr>
      </w:pPr>
      <w:r>
        <w:t>t</w:t>
      </w:r>
      <w:r w:rsidRPr="00222E16">
        <w:t>orba papierowa (zgodna ze wzorem zamieszczonym w Księdze Identyfikacji Wizualnej):</w:t>
      </w:r>
    </w:p>
    <w:p w14:paraId="4D4342DE" w14:textId="77777777" w:rsidR="007076FE" w:rsidRDefault="007076FE" w:rsidP="007076FE">
      <w:pPr>
        <w:pStyle w:val="Akapitzlist"/>
        <w:numPr>
          <w:ilvl w:val="6"/>
          <w:numId w:val="8"/>
        </w:numPr>
      </w:pPr>
      <w:r w:rsidRPr="00ED59BB">
        <w:t>r</w:t>
      </w:r>
      <w:r>
        <w:t>ozmiar: 24 x 35 c</w:t>
      </w:r>
      <w:r w:rsidRPr="00ED59BB">
        <w:t>m</w:t>
      </w:r>
      <w:r>
        <w:t xml:space="preserve"> (+/- 2 cm),</w:t>
      </w:r>
    </w:p>
    <w:p w14:paraId="5438A6D7" w14:textId="77777777" w:rsidR="007076FE" w:rsidRDefault="007076FE" w:rsidP="007076FE">
      <w:pPr>
        <w:pStyle w:val="Akapitzlist"/>
        <w:numPr>
          <w:ilvl w:val="6"/>
          <w:numId w:val="8"/>
        </w:numPr>
      </w:pPr>
      <w:r>
        <w:t>kolor</w:t>
      </w:r>
      <w:r w:rsidRPr="00222354">
        <w:t xml:space="preserve">: </w:t>
      </w:r>
      <w:r>
        <w:t>biały,</w:t>
      </w:r>
    </w:p>
    <w:p w14:paraId="5ED7576A" w14:textId="77777777" w:rsidR="007076FE" w:rsidRDefault="007076FE" w:rsidP="007076FE">
      <w:pPr>
        <w:pStyle w:val="Akapitzlist"/>
        <w:numPr>
          <w:ilvl w:val="6"/>
          <w:numId w:val="8"/>
        </w:numPr>
      </w:pPr>
      <w:r w:rsidRPr="00222354">
        <w:t>nadruk</w:t>
      </w:r>
      <w:r>
        <w:t>: pełny kolor,</w:t>
      </w:r>
      <w:r w:rsidRPr="00222354">
        <w:t xml:space="preserve"> dowolną trwałą metodą</w:t>
      </w:r>
      <w:r>
        <w:t>,</w:t>
      </w:r>
    </w:p>
    <w:p w14:paraId="1894F8F3" w14:textId="6EB8E080" w:rsidR="007076FE" w:rsidRDefault="007076FE" w:rsidP="007076FE">
      <w:pPr>
        <w:pStyle w:val="Akapitzlist"/>
        <w:numPr>
          <w:ilvl w:val="6"/>
          <w:numId w:val="8"/>
        </w:numPr>
      </w:pPr>
      <w:r w:rsidRPr="00380650">
        <w:t xml:space="preserve">oznakowanie: </w:t>
      </w:r>
      <w:r w:rsidRPr="00222E16">
        <w:t xml:space="preserve">logotyp </w:t>
      </w:r>
      <w:r w:rsidR="00ED790D">
        <w:t>„</w:t>
      </w:r>
      <w:r w:rsidRPr="00ED790D">
        <w:t>Kampanii Kolejowe ABC</w:t>
      </w:r>
      <w:r w:rsidR="00ED790D">
        <w:t>”</w:t>
      </w:r>
      <w:r w:rsidRPr="00222E16">
        <w:t xml:space="preserve"> </w:t>
      </w:r>
      <w:r>
        <w:t xml:space="preserve">na środku torby, pozostałe logotypy: logotyp UTK </w:t>
      </w:r>
      <w:r w:rsidRPr="00222E16">
        <w:t>oraz elementy graficzne obowiązujące dla Programu Operacyjnego Infrastruktura i Środowisko 2014-2020</w:t>
      </w:r>
      <w:r>
        <w:t xml:space="preserve"> – w linii ciągłej u dołu.</w:t>
      </w:r>
    </w:p>
    <w:p w14:paraId="261F3C0D" w14:textId="65CEB6E9" w:rsidR="007076FE" w:rsidRDefault="007076FE" w:rsidP="007076FE">
      <w:pPr>
        <w:pStyle w:val="Akapitzlist"/>
        <w:numPr>
          <w:ilvl w:val="5"/>
          <w:numId w:val="8"/>
        </w:numPr>
      </w:pPr>
      <w:r>
        <w:t>teczka zamykana na gumkę:</w:t>
      </w:r>
    </w:p>
    <w:p w14:paraId="73849064" w14:textId="77777777" w:rsidR="007076FE" w:rsidRDefault="007076FE" w:rsidP="007076FE">
      <w:pPr>
        <w:pStyle w:val="Akapitzlist"/>
        <w:numPr>
          <w:ilvl w:val="6"/>
          <w:numId w:val="8"/>
        </w:numPr>
      </w:pPr>
      <w:r>
        <w:t xml:space="preserve">wymiary: </w:t>
      </w:r>
      <w:proofErr w:type="spellStart"/>
      <w:r>
        <w:t>C4</w:t>
      </w:r>
      <w:proofErr w:type="spellEnd"/>
      <w:r>
        <w:t xml:space="preserve"> po złożeniu (na dokumenty w formacie A4),</w:t>
      </w:r>
    </w:p>
    <w:p w14:paraId="4E32A572" w14:textId="63A9824B" w:rsidR="007076FE" w:rsidRPr="007076FE" w:rsidRDefault="007076FE" w:rsidP="007076FE">
      <w:pPr>
        <w:pStyle w:val="Akapitzlist"/>
        <w:numPr>
          <w:ilvl w:val="6"/>
          <w:numId w:val="8"/>
        </w:numPr>
      </w:pPr>
      <w:r w:rsidRPr="006C548A">
        <w:t>wykonana na kredzie matowej jednostronnie p</w:t>
      </w:r>
      <w:r w:rsidR="0086043F">
        <w:t>owlekanego o gramaturze 350 </w:t>
      </w:r>
      <w:r>
        <w:t>g/</w:t>
      </w:r>
      <w:proofErr w:type="spellStart"/>
      <w:r>
        <w:t>m</w:t>
      </w:r>
      <w:r w:rsidRPr="007076FE">
        <w:rPr>
          <w:vertAlign w:val="superscript"/>
        </w:rPr>
        <w:t>2</w:t>
      </w:r>
      <w:proofErr w:type="spellEnd"/>
      <w:r>
        <w:t>, grzbiet 5 mm (+/- 1 mm), z wewnętrznymi zakładkami</w:t>
      </w:r>
      <w:r w:rsidRPr="006C548A">
        <w:t>, zadrukowane jednostronnie, druk offsetowy CMYK oraz lami</w:t>
      </w:r>
      <w:r w:rsidR="0086043F">
        <w:t>nowane lub lakierowane na </w:t>
      </w:r>
      <w:r>
        <w:t>błysk</w:t>
      </w:r>
      <w:r>
        <w:rPr>
          <w:rFonts w:ascii="Lato-Regular" w:hAnsi="Lato-Regular" w:cs="Lato-Regular"/>
          <w:color w:val="042B60"/>
          <w:sz w:val="20"/>
          <w:szCs w:val="20"/>
        </w:rPr>
        <w:t>,</w:t>
      </w:r>
    </w:p>
    <w:p w14:paraId="7C68825F" w14:textId="77777777" w:rsidR="007076FE" w:rsidRDefault="007076FE" w:rsidP="007076FE">
      <w:pPr>
        <w:pStyle w:val="Akapitzlist"/>
        <w:numPr>
          <w:ilvl w:val="6"/>
          <w:numId w:val="8"/>
        </w:numPr>
      </w:pPr>
      <w:r>
        <w:lastRenderedPageBreak/>
        <w:t>w środku 2 zakładki w kształcie trapezu lub trójkąta,</w:t>
      </w:r>
    </w:p>
    <w:p w14:paraId="36E7B6DD" w14:textId="3C7155C0" w:rsidR="007076FE" w:rsidRDefault="00D526B3" w:rsidP="00833AB7">
      <w:pPr>
        <w:pStyle w:val="Akapitzlist"/>
        <w:numPr>
          <w:ilvl w:val="6"/>
          <w:numId w:val="8"/>
        </w:numPr>
      </w:pPr>
      <w:r>
        <w:t xml:space="preserve">materiał: aluminium w kolorze turkusowym, szarym lub seledynowym (zgodnie z Księgą Identyfikacji Wizualnej „Kampanii Kolejowe ABC”) z zastrzeżeniem, że wybrany kolor musi być zastosowany także w przypadku notesu, o którym mowa w </w:t>
      </w:r>
      <w:proofErr w:type="spellStart"/>
      <w:r>
        <w:t>ppkt</w:t>
      </w:r>
      <w:proofErr w:type="spellEnd"/>
      <w:r>
        <w:t xml:space="preserve">. 1 i długopisu, o którym mowa w </w:t>
      </w:r>
      <w:proofErr w:type="spellStart"/>
      <w:r>
        <w:t>ppkt</w:t>
      </w:r>
      <w:proofErr w:type="spellEnd"/>
      <w:r>
        <w:t>. 2</w:t>
      </w:r>
      <w:r w:rsidR="007076FE">
        <w:t>,</w:t>
      </w:r>
    </w:p>
    <w:p w14:paraId="2C12DEEE" w14:textId="35BBA8A2" w:rsidR="007076FE" w:rsidRPr="002C3E3F" w:rsidRDefault="007076FE" w:rsidP="007076FE">
      <w:pPr>
        <w:pStyle w:val="Akapitzlist"/>
        <w:numPr>
          <w:ilvl w:val="6"/>
          <w:numId w:val="8"/>
        </w:numPr>
      </w:pPr>
      <w:r>
        <w:t xml:space="preserve">oznakowanie: </w:t>
      </w:r>
      <w:r w:rsidRPr="00222E16">
        <w:t xml:space="preserve">logotyp </w:t>
      </w:r>
      <w:r w:rsidR="00ED790D">
        <w:t>„</w:t>
      </w:r>
      <w:r w:rsidRPr="00ED790D">
        <w:t>Kampanii Kolejowe ABC</w:t>
      </w:r>
      <w:r w:rsidR="00ED790D">
        <w:t>”</w:t>
      </w:r>
      <w:r w:rsidRPr="00222E16">
        <w:t xml:space="preserve"> </w:t>
      </w:r>
      <w:r>
        <w:t xml:space="preserve">na środku, pozostałe logotypy: logotyp UTK </w:t>
      </w:r>
      <w:r w:rsidRPr="00222E16">
        <w:t>oraz elementy graficzne obowiązujące dla Programu Operacyjnego Infrastruktura i Środowisko 2014-2020</w:t>
      </w:r>
      <w:r>
        <w:t xml:space="preserve"> – na białym pasku, </w:t>
      </w:r>
      <w:r w:rsidR="00366DDC">
        <w:br/>
      </w:r>
      <w:r>
        <w:t>w linii ciągłej na dole teczki.</w:t>
      </w:r>
    </w:p>
    <w:p w14:paraId="6A83E6B4" w14:textId="61680B5A" w:rsidR="0061389D" w:rsidRPr="00E35760" w:rsidRDefault="0061389D" w:rsidP="00387FBB">
      <w:pPr>
        <w:pStyle w:val="Akapitzlist"/>
        <w:numPr>
          <w:ilvl w:val="4"/>
          <w:numId w:val="8"/>
        </w:numPr>
      </w:pPr>
      <w:r w:rsidRPr="00E35760">
        <w:t xml:space="preserve">Wykonawca zapewni stałą obsługę przez cały czas trwania </w:t>
      </w:r>
      <w:r w:rsidR="00AE5A7C">
        <w:t xml:space="preserve">każdej </w:t>
      </w:r>
      <w:r w:rsidR="00026F8F">
        <w:t>konferencji</w:t>
      </w:r>
      <w:r w:rsidRPr="00E35760">
        <w:t xml:space="preserve">, od etapu przygotowania do etapu zakończenia </w:t>
      </w:r>
      <w:r w:rsidR="00026F8F">
        <w:t>konferencji</w:t>
      </w:r>
      <w:r w:rsidRPr="00E35760">
        <w:t>, w tym:</w:t>
      </w:r>
    </w:p>
    <w:p w14:paraId="61366AAB" w14:textId="53FDEFA7" w:rsidR="0061389D" w:rsidRPr="00E35760" w:rsidRDefault="0061389D" w:rsidP="00387FBB">
      <w:pPr>
        <w:pStyle w:val="Akapitzlist"/>
        <w:numPr>
          <w:ilvl w:val="5"/>
          <w:numId w:val="8"/>
        </w:numPr>
      </w:pPr>
      <w:r w:rsidRPr="00E35760">
        <w:t xml:space="preserve">1 osobę nadzorującą i koordynującą organizację oraz przebieg </w:t>
      </w:r>
      <w:r w:rsidR="00B0082D" w:rsidRPr="00E35760">
        <w:t>konferencji</w:t>
      </w:r>
      <w:r w:rsidRPr="00E35760">
        <w:t xml:space="preserve"> na miejscu;</w:t>
      </w:r>
    </w:p>
    <w:p w14:paraId="7FA715CF" w14:textId="2EDB13CF" w:rsidR="0061389D" w:rsidRPr="00E35760" w:rsidRDefault="0061389D" w:rsidP="00387FBB">
      <w:pPr>
        <w:pStyle w:val="Akapitzlist"/>
        <w:numPr>
          <w:ilvl w:val="5"/>
          <w:numId w:val="8"/>
        </w:numPr>
      </w:pPr>
      <w:r w:rsidRPr="00E35760">
        <w:t xml:space="preserve">1 osobę dokumentującą przebieg całego </w:t>
      </w:r>
      <w:r w:rsidR="00E35760" w:rsidRPr="00E35760">
        <w:t>wydarzenia, która zapewni dokumentację zdjęciową</w:t>
      </w:r>
      <w:r w:rsidRPr="00E35760">
        <w:t xml:space="preserve"> </w:t>
      </w:r>
      <w:r w:rsidR="00E35760" w:rsidRPr="00E35760">
        <w:t>video</w:t>
      </w:r>
      <w:r w:rsidRPr="00E35760">
        <w:t xml:space="preserve"> w formatach umożliwiających wykorzystanie w ramach prowadzonych przez Wykonawcę działań PR/kampanii w mediach społecznościowych. Założone minimum dla każde</w:t>
      </w:r>
      <w:r w:rsidR="0086043F">
        <w:t>go z wydarzeń to co najmniej 30 </w:t>
      </w:r>
      <w:r w:rsidRPr="00E35760">
        <w:t xml:space="preserve">zdjęć w wersji elektronicznej, jedno nagranie video z wydarzenia w postaci zmontowanego filmu o długości do 100 sekund </w:t>
      </w:r>
      <w:r w:rsidR="00B0082D" w:rsidRPr="00E35760">
        <w:t>z każdej</w:t>
      </w:r>
      <w:r w:rsidRPr="00E35760">
        <w:t xml:space="preserve"> </w:t>
      </w:r>
      <w:r w:rsidR="00B0082D" w:rsidRPr="00E35760">
        <w:t>konferencji</w:t>
      </w:r>
      <w:r w:rsidRPr="00E35760">
        <w:t>.</w:t>
      </w:r>
    </w:p>
    <w:p w14:paraId="4F4C964B" w14:textId="1007563E" w:rsidR="00A4708A" w:rsidRDefault="008C51F0" w:rsidP="0007737D">
      <w:pPr>
        <w:pStyle w:val="Akapitzlist"/>
        <w:numPr>
          <w:ilvl w:val="4"/>
          <w:numId w:val="8"/>
        </w:numPr>
      </w:pPr>
      <w:r>
        <w:t>Po zakończeniu</w:t>
      </w:r>
      <w:r w:rsidR="0007737D" w:rsidRPr="00A4708A">
        <w:t xml:space="preserve"> każdego miesiąca W</w:t>
      </w:r>
      <w:r w:rsidR="00A4708A" w:rsidRPr="00A4708A">
        <w:t xml:space="preserve">ykonawca będzie przedstawiał Zamawiającemu częściowy raport </w:t>
      </w:r>
      <w:r w:rsidR="0007737D">
        <w:t>z realizacji działań,</w:t>
      </w:r>
      <w:r w:rsidR="00A4708A" w:rsidRPr="00A4708A">
        <w:t xml:space="preserve"> zgodnie </w:t>
      </w:r>
      <w:r w:rsidR="00A4708A" w:rsidRPr="00F84166">
        <w:t xml:space="preserve">z </w:t>
      </w:r>
      <w:r w:rsidR="00ED790D" w:rsidRPr="00F84166">
        <w:t xml:space="preserve">załącznikiem nr </w:t>
      </w:r>
      <w:r w:rsidR="0027402B" w:rsidRPr="00F84166">
        <w:t xml:space="preserve">5 </w:t>
      </w:r>
      <w:r w:rsidR="009A39F6" w:rsidRPr="00F84166">
        <w:t xml:space="preserve">do </w:t>
      </w:r>
      <w:proofErr w:type="spellStart"/>
      <w:r w:rsidR="009A39F6" w:rsidRPr="00F84166">
        <w:t>OPZ</w:t>
      </w:r>
      <w:proofErr w:type="spellEnd"/>
      <w:r w:rsidR="0027402B" w:rsidRPr="0027402B">
        <w:t xml:space="preserve"> </w:t>
      </w:r>
      <w:r w:rsidR="0027402B">
        <w:t>pkt X.</w:t>
      </w:r>
    </w:p>
    <w:p w14:paraId="47FC916C" w14:textId="483DFBE3" w:rsidR="00026F8F" w:rsidRDefault="00026F8F" w:rsidP="00387FBB">
      <w:pPr>
        <w:pStyle w:val="Akapitzlist"/>
        <w:numPr>
          <w:ilvl w:val="3"/>
          <w:numId w:val="8"/>
        </w:numPr>
      </w:pPr>
      <w:r>
        <w:t xml:space="preserve">Priorytet </w:t>
      </w:r>
      <w:proofErr w:type="spellStart"/>
      <w:r>
        <w:t>mediowy</w:t>
      </w:r>
      <w:proofErr w:type="spellEnd"/>
    </w:p>
    <w:p w14:paraId="3F63B360" w14:textId="5730472E" w:rsidR="0061389D" w:rsidRDefault="0061389D" w:rsidP="00EB244E">
      <w:pPr>
        <w:pStyle w:val="Akapitzlist"/>
        <w:numPr>
          <w:ilvl w:val="0"/>
          <w:numId w:val="0"/>
        </w:numPr>
        <w:ind w:left="1134"/>
      </w:pPr>
      <w:r w:rsidRPr="00026F8F">
        <w:t xml:space="preserve">Priorytetem </w:t>
      </w:r>
      <w:proofErr w:type="spellStart"/>
      <w:r w:rsidRPr="00026F8F">
        <w:t>mediowym</w:t>
      </w:r>
      <w:proofErr w:type="spellEnd"/>
      <w:r w:rsidRPr="00026F8F">
        <w:t xml:space="preserve"> będzie liczba </w:t>
      </w:r>
      <w:r w:rsidR="00AE5A7C">
        <w:t>opublikowanych materiałów dziennikarskich powstałych w wyniku działań public relations</w:t>
      </w:r>
      <w:r w:rsidRPr="00026F8F">
        <w:t>.</w:t>
      </w:r>
    </w:p>
    <w:p w14:paraId="56F9FB9E" w14:textId="77777777" w:rsidR="009253A5" w:rsidRPr="00026F8F" w:rsidRDefault="009253A5" w:rsidP="009253A5">
      <w:pPr>
        <w:ind w:left="624" w:hanging="624"/>
      </w:pPr>
    </w:p>
    <w:p w14:paraId="684A450D" w14:textId="31FAA4C4" w:rsidR="009253A5" w:rsidRDefault="009253A5" w:rsidP="009253A5">
      <w:pPr>
        <w:pStyle w:val="Akapitzlist"/>
        <w:numPr>
          <w:ilvl w:val="1"/>
          <w:numId w:val="8"/>
        </w:numPr>
        <w:rPr>
          <w:b/>
        </w:rPr>
      </w:pPr>
      <w:r>
        <w:rPr>
          <w:b/>
        </w:rPr>
        <w:t>Zatwierdzanie poszczegó</w:t>
      </w:r>
      <w:r w:rsidR="0021311C">
        <w:rPr>
          <w:b/>
        </w:rPr>
        <w:t>lnych działań w ramach kampanii</w:t>
      </w:r>
    </w:p>
    <w:p w14:paraId="6EE54D3A" w14:textId="6C9A8680" w:rsidR="00E507CE" w:rsidRPr="0086043F" w:rsidRDefault="009253A5" w:rsidP="00EF7430">
      <w:pPr>
        <w:pStyle w:val="Akapitzlist"/>
      </w:pPr>
      <w:r>
        <w:t>Zamawiający będzie miał prawo do zatwierdzania ostatecznych propozycji wszystkich elementów kampanii (w tym projektów i scenariuszy reklam, wydarzeń oraz innych działań) i żądać zmian w tych propozycjach w zakresie niepowodującym zmiany wskaźników będących kryteriami oceny.</w:t>
      </w:r>
      <w:r w:rsidR="00AD31B8">
        <w:t xml:space="preserve"> Wykonawca ma obowiązek niezwłocznie uwzględniać wszystkie uwagi Zamawiającego dotyczące elementów kampanii.</w:t>
      </w:r>
    </w:p>
    <w:p w14:paraId="6DD0A4BA" w14:textId="3C92E357" w:rsidR="00B008CC" w:rsidRPr="00EB244E" w:rsidRDefault="004D22DC" w:rsidP="00387FBB">
      <w:pPr>
        <w:pStyle w:val="Akapitzlist"/>
        <w:numPr>
          <w:ilvl w:val="1"/>
          <w:numId w:val="8"/>
        </w:numPr>
        <w:rPr>
          <w:b/>
        </w:rPr>
      </w:pPr>
      <w:r>
        <w:rPr>
          <w:b/>
        </w:rPr>
        <w:t>Sprawozdania</w:t>
      </w:r>
      <w:r w:rsidRPr="00EB244E">
        <w:rPr>
          <w:b/>
        </w:rPr>
        <w:t xml:space="preserve"> </w:t>
      </w:r>
      <w:r w:rsidR="00C64022" w:rsidRPr="00EB244E">
        <w:rPr>
          <w:b/>
        </w:rPr>
        <w:t>z realizacji kampanii</w:t>
      </w:r>
    </w:p>
    <w:p w14:paraId="42F3EAC6" w14:textId="78EB62C4" w:rsidR="001460CB" w:rsidRDefault="002E11A7" w:rsidP="00EF7430">
      <w:pPr>
        <w:pStyle w:val="Akapitzlist"/>
      </w:pPr>
      <w:r>
        <w:t xml:space="preserve">Co 3 miesiące Wykonawca będzie przedstawiał Zamawiającemu sprawozdanie okresowe </w:t>
      </w:r>
      <w:r>
        <w:br/>
        <w:t xml:space="preserve">w formie pisemnej uwzgledniające odpowiednio etap wskazany w harmonogramie, stanowiącym załącznik nr 1 do </w:t>
      </w:r>
      <w:proofErr w:type="spellStart"/>
      <w:r>
        <w:t>OPZ</w:t>
      </w:r>
      <w:proofErr w:type="spellEnd"/>
      <w:r w:rsidR="001460CB">
        <w:t xml:space="preserve">, </w:t>
      </w:r>
      <w:r w:rsidR="004D22DC">
        <w:t xml:space="preserve">sporządzone zgodnie ze wzorem stanowiącym </w:t>
      </w:r>
      <w:r w:rsidR="0078184A" w:rsidRPr="00BD3B26">
        <w:t xml:space="preserve">załącznik nr </w:t>
      </w:r>
      <w:r w:rsidR="0089691C" w:rsidRPr="00BD3B26">
        <w:t>6</w:t>
      </w:r>
      <w:r w:rsidR="001460CB">
        <w:t xml:space="preserve"> do </w:t>
      </w:r>
      <w:proofErr w:type="spellStart"/>
      <w:r w:rsidR="001460CB">
        <w:t>OPZ</w:t>
      </w:r>
      <w:proofErr w:type="spellEnd"/>
      <w:r w:rsidR="00BD3B26">
        <w:t xml:space="preserve"> i na zasadach opisanych w § 5 Umowy</w:t>
      </w:r>
      <w:r w:rsidR="001460CB">
        <w:t>.</w:t>
      </w:r>
    </w:p>
    <w:p w14:paraId="7CE8B5F5" w14:textId="78E2AF70" w:rsidR="0086043F" w:rsidRDefault="004D22DC" w:rsidP="00D225D5">
      <w:pPr>
        <w:pStyle w:val="Akapitzlist"/>
      </w:pPr>
      <w:r>
        <w:t>P</w:t>
      </w:r>
      <w:r w:rsidR="00347757" w:rsidRPr="00E35760">
        <w:t xml:space="preserve">o zakończeniu całej kampanii </w:t>
      </w:r>
      <w:r>
        <w:t xml:space="preserve">Wykonawca </w:t>
      </w:r>
      <w:r w:rsidR="005B688C">
        <w:t xml:space="preserve">zobowiązany będzie </w:t>
      </w:r>
      <w:r>
        <w:t>przeka</w:t>
      </w:r>
      <w:r w:rsidR="005B688C">
        <w:t>zać</w:t>
      </w:r>
      <w:r w:rsidRPr="00E35760">
        <w:t xml:space="preserve"> </w:t>
      </w:r>
      <w:r>
        <w:t xml:space="preserve">Zamawiającemu </w:t>
      </w:r>
      <w:r w:rsidR="00347757" w:rsidRPr="00E35760">
        <w:t>sprawozdanie końcowe z</w:t>
      </w:r>
      <w:r w:rsidR="005B688C">
        <w:t xml:space="preserve"> </w:t>
      </w:r>
      <w:r w:rsidR="00347757" w:rsidRPr="00E35760">
        <w:t xml:space="preserve">realizacji </w:t>
      </w:r>
      <w:r w:rsidR="00ED790D">
        <w:t>k</w:t>
      </w:r>
      <w:r w:rsidR="00347757" w:rsidRPr="00E35760">
        <w:t xml:space="preserve">ampanii, według formularza, stanowiącego </w:t>
      </w:r>
      <w:r w:rsidR="00347757" w:rsidRPr="002E11A7">
        <w:t xml:space="preserve">załącznik </w:t>
      </w:r>
      <w:r w:rsidR="002E11A7" w:rsidRPr="002E11A7">
        <w:t xml:space="preserve">6 </w:t>
      </w:r>
      <w:r w:rsidR="00347757" w:rsidRPr="002E11A7">
        <w:t xml:space="preserve">do </w:t>
      </w:r>
      <w:proofErr w:type="spellStart"/>
      <w:r w:rsidR="00347757" w:rsidRPr="002E11A7">
        <w:t>OPZ</w:t>
      </w:r>
      <w:proofErr w:type="spellEnd"/>
      <w:r w:rsidR="00347757" w:rsidRPr="002E11A7">
        <w:t>,</w:t>
      </w:r>
      <w:r w:rsidR="00347757" w:rsidRPr="00E35760">
        <w:t xml:space="preserve"> </w:t>
      </w:r>
      <w:r w:rsidR="005B688C">
        <w:t xml:space="preserve">z zastrzeżeniem, że złożenie </w:t>
      </w:r>
      <w:r w:rsidR="00807DA7">
        <w:t xml:space="preserve">sprawozdania końcowego w wersji ostatecznej, zatwierdzonej przez Zamawiającego, musi nastąpić w terminie </w:t>
      </w:r>
      <w:r w:rsidR="00347757" w:rsidRPr="00E35760">
        <w:t>nie później niż do </w:t>
      </w:r>
      <w:r w:rsidR="00726872">
        <w:t>1</w:t>
      </w:r>
      <w:r w:rsidR="00807DA7">
        <w:t>5</w:t>
      </w:r>
      <w:r w:rsidR="00726872">
        <w:t xml:space="preserve"> grudnia 2020 r.</w:t>
      </w:r>
      <w:r w:rsidR="005B688C">
        <w:t xml:space="preserve"> </w:t>
      </w:r>
      <w:r w:rsidR="00807DA7">
        <w:t>Za przekroczenie termin wskazanego w zdaniu poprzednim Zamawiający będzie uprawniony do naliczenia kary umownej zgodnie z § 8 ust.</w:t>
      </w:r>
      <w:r w:rsidR="00C362DD">
        <w:t xml:space="preserve"> </w:t>
      </w:r>
      <w:r w:rsidR="00807DA7">
        <w:t>1 pkt</w:t>
      </w:r>
      <w:r w:rsidR="00C362DD">
        <w:t xml:space="preserve"> </w:t>
      </w:r>
      <w:r w:rsidR="00807DA7">
        <w:t>1 Umowy.</w:t>
      </w:r>
    </w:p>
    <w:p w14:paraId="06997D01" w14:textId="77777777" w:rsidR="0086043F" w:rsidRDefault="0086043F" w:rsidP="00D225D5"/>
    <w:p w14:paraId="102097D5" w14:textId="08F4DA08" w:rsidR="00D225D5" w:rsidRPr="0086043F" w:rsidRDefault="00D225D5" w:rsidP="00D225D5">
      <w:pPr>
        <w:pStyle w:val="Akapitzlist"/>
        <w:numPr>
          <w:ilvl w:val="1"/>
          <w:numId w:val="8"/>
        </w:numPr>
        <w:rPr>
          <w:b/>
        </w:rPr>
      </w:pPr>
      <w:r w:rsidRPr="0086043F">
        <w:rPr>
          <w:b/>
        </w:rPr>
        <w:t xml:space="preserve">Załączniki do </w:t>
      </w:r>
      <w:proofErr w:type="spellStart"/>
      <w:r w:rsidRPr="0086043F">
        <w:rPr>
          <w:b/>
        </w:rPr>
        <w:t>OPZ</w:t>
      </w:r>
      <w:proofErr w:type="spellEnd"/>
    </w:p>
    <w:p w14:paraId="6AD941F5" w14:textId="7444AF22" w:rsidR="00D225D5" w:rsidRDefault="001575C4" w:rsidP="001575C4">
      <w:pPr>
        <w:pStyle w:val="Akapitzlist"/>
      </w:pPr>
      <w:r w:rsidRPr="001575C4">
        <w:lastRenderedPageBreak/>
        <w:t xml:space="preserve">Harmonogram i wytyczne </w:t>
      </w:r>
      <w:proofErr w:type="spellStart"/>
      <w:r w:rsidRPr="001575C4">
        <w:t>mediowe</w:t>
      </w:r>
      <w:proofErr w:type="spellEnd"/>
      <w:r w:rsidRPr="001575C4">
        <w:t xml:space="preserve"> kampanii</w:t>
      </w:r>
      <w:r>
        <w:t xml:space="preserve"> (Załącznik nr 1).</w:t>
      </w:r>
    </w:p>
    <w:p w14:paraId="09091C38" w14:textId="1C88BBBE" w:rsidR="00820D74" w:rsidRDefault="001575C4" w:rsidP="001575C4">
      <w:pPr>
        <w:pStyle w:val="Akapitzlist"/>
      </w:pPr>
      <w:r w:rsidRPr="001575C4">
        <w:t>Formaty spotów do emisji na ekranach LCD</w:t>
      </w:r>
      <w:r>
        <w:t xml:space="preserve"> (Załącznik nr 2).</w:t>
      </w:r>
    </w:p>
    <w:p w14:paraId="1BD696BF" w14:textId="3B337AFD" w:rsidR="00820D74" w:rsidRDefault="001575C4" w:rsidP="001575C4">
      <w:pPr>
        <w:pStyle w:val="Akapitzlist"/>
      </w:pPr>
      <w:r w:rsidRPr="001575C4">
        <w:t>Lista miast, w których nastąpi emisja spotów w kinie oraz ekspozycja na nośnikach reklamy zewnętrznej typu standard billboard</w:t>
      </w:r>
      <w:r>
        <w:t xml:space="preserve"> (Załącznik nr 3)</w:t>
      </w:r>
      <w:r w:rsidRPr="001575C4">
        <w:t>.</w:t>
      </w:r>
    </w:p>
    <w:p w14:paraId="52B95646" w14:textId="73C0B1E8" w:rsidR="00820D74" w:rsidRDefault="001575C4" w:rsidP="001575C4">
      <w:pPr>
        <w:pStyle w:val="Akapitzlist"/>
      </w:pPr>
      <w:r w:rsidRPr="001575C4">
        <w:t>Plan</w:t>
      </w:r>
      <w:r w:rsidR="00A54E47">
        <w:t>y</w:t>
      </w:r>
      <w:r w:rsidRPr="001575C4">
        <w:t xml:space="preserve"> realizacji działań</w:t>
      </w:r>
      <w:r>
        <w:t xml:space="preserve"> (Załącznik nr 4).</w:t>
      </w:r>
    </w:p>
    <w:p w14:paraId="3A71FA60" w14:textId="0F954DC7" w:rsidR="00820D74" w:rsidRDefault="001575C4" w:rsidP="001575C4">
      <w:pPr>
        <w:pStyle w:val="Akapitzlist"/>
      </w:pPr>
      <w:r w:rsidRPr="001575C4">
        <w:t>Raport z realizacji działań</w:t>
      </w:r>
      <w:r>
        <w:t xml:space="preserve"> (Załącznik nr 5).</w:t>
      </w:r>
    </w:p>
    <w:p w14:paraId="512A4F27" w14:textId="345D275E" w:rsidR="00820D74" w:rsidRPr="001460CB" w:rsidRDefault="00F84166" w:rsidP="00D023B5">
      <w:pPr>
        <w:pStyle w:val="Akapitzlist"/>
      </w:pPr>
      <w:r>
        <w:t>Wzór sprawozdania okresowego</w:t>
      </w:r>
      <w:r w:rsidR="00DC4475">
        <w:t>/końcowego</w:t>
      </w:r>
      <w:r>
        <w:t xml:space="preserve"> (Załącznik nr 6)</w:t>
      </w:r>
      <w:r w:rsidR="0086043F">
        <w:t>.</w:t>
      </w:r>
    </w:p>
    <w:sectPr w:rsidR="00820D74" w:rsidRPr="001460CB" w:rsidSect="005F0831">
      <w:headerReference w:type="default" r:id="rId10"/>
      <w:footerReference w:type="default" r:id="rId11"/>
      <w:pgSz w:w="11906" w:h="16838"/>
      <w:pgMar w:top="2269" w:right="1133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70DE1F" w16cid:durableId="1E158576"/>
  <w16cid:commentId w16cid:paraId="2D0619F0" w16cid:durableId="1E1585E6"/>
  <w16cid:commentId w16cid:paraId="5E1DDB63" w16cid:durableId="1E158577"/>
  <w16cid:commentId w16cid:paraId="654B96E5" w16cid:durableId="1E158670"/>
  <w16cid:commentId w16cid:paraId="1FE8B4F2" w16cid:durableId="1E158578"/>
  <w16cid:commentId w16cid:paraId="6AFFF0C5" w16cid:durableId="1E158719"/>
  <w16cid:commentId w16cid:paraId="77C498FE" w16cid:durableId="1E158579"/>
  <w16cid:commentId w16cid:paraId="4C2E49F9" w16cid:durableId="1E15857A"/>
  <w16cid:commentId w16cid:paraId="7FC8591A" w16cid:durableId="1E1588DD"/>
  <w16cid:commentId w16cid:paraId="26D8BF7C" w16cid:durableId="1E15857B"/>
  <w16cid:commentId w16cid:paraId="440F2538" w16cid:durableId="1E15890B"/>
  <w16cid:commentId w16cid:paraId="6436AC58" w16cid:durableId="1E15857C"/>
  <w16cid:commentId w16cid:paraId="207EA3EE" w16cid:durableId="1E15857D"/>
  <w16cid:commentId w16cid:paraId="735FDE63" w16cid:durableId="1E158AA1"/>
  <w16cid:commentId w16cid:paraId="3563B3E2" w16cid:durableId="1E15857E"/>
  <w16cid:commentId w16cid:paraId="65F25968" w16cid:durableId="1E158AD9"/>
  <w16cid:commentId w16cid:paraId="4CF8B773" w16cid:durableId="1E15857F"/>
  <w16cid:commentId w16cid:paraId="616604EE" w16cid:durableId="1E158AF0"/>
  <w16cid:commentId w16cid:paraId="7CA28227" w16cid:durableId="1E158580"/>
  <w16cid:commentId w16cid:paraId="01680809" w16cid:durableId="1E158581"/>
  <w16cid:commentId w16cid:paraId="4189A67E" w16cid:durableId="1E158BB7"/>
  <w16cid:commentId w16cid:paraId="0F08EA1C" w16cid:durableId="1E158582"/>
  <w16cid:commentId w16cid:paraId="58C5148D" w16cid:durableId="1E158BD8"/>
  <w16cid:commentId w16cid:paraId="6409E76C" w16cid:durableId="1E158583"/>
  <w16cid:commentId w16cid:paraId="19FE8306" w16cid:durableId="1E158BF3"/>
  <w16cid:commentId w16cid:paraId="6B0008DD" w16cid:durableId="1E158584"/>
  <w16cid:commentId w16cid:paraId="709B6BE6" w16cid:durableId="1E158C29"/>
  <w16cid:commentId w16cid:paraId="7B60FAB8" w16cid:durableId="1E158585"/>
  <w16cid:commentId w16cid:paraId="6C844E2C" w16cid:durableId="1E158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681ED" w14:textId="77777777" w:rsidR="00394957" w:rsidRDefault="00394957" w:rsidP="005E7D94">
      <w:pPr>
        <w:spacing w:after="0"/>
      </w:pPr>
      <w:r>
        <w:separator/>
      </w:r>
    </w:p>
  </w:endnote>
  <w:endnote w:type="continuationSeparator" w:id="0">
    <w:p w14:paraId="431A8C0F" w14:textId="77777777" w:rsidR="00394957" w:rsidRDefault="00394957" w:rsidP="005E7D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charset w:val="EE"/>
    <w:family w:val="auto"/>
    <w:pitch w:val="variable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5AE1F" w14:textId="77777777" w:rsidR="005B688C" w:rsidRPr="00C033C3" w:rsidRDefault="005B688C" w:rsidP="005F0831">
    <w:pPr>
      <w:pStyle w:val="Stopka"/>
      <w:pBdr>
        <w:top w:val="single" w:sz="4" w:space="1" w:color="auto"/>
      </w:pBdr>
      <w:jc w:val="right"/>
      <w:rPr>
        <w:sz w:val="12"/>
      </w:rPr>
    </w:pPr>
  </w:p>
  <w:p w14:paraId="4F35AEBB" w14:textId="67E8CF35" w:rsidR="005B688C" w:rsidRPr="000624DF" w:rsidRDefault="005B688C" w:rsidP="005F0831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>Opis Przedmiotu Zamówienia</w:t>
    </w:r>
    <w:r w:rsidRPr="00EF4B8E">
      <w:rPr>
        <w:rFonts w:eastAsia="Candara" w:cs="Candara"/>
        <w:sz w:val="16"/>
        <w:szCs w:val="16"/>
      </w:rPr>
      <w:t>:</w:t>
    </w:r>
    <w:r w:rsidRPr="00EF4B8E">
      <w:rPr>
        <w:rFonts w:eastAsia="Candara" w:cs="Candara"/>
        <w:spacing w:val="-10"/>
        <w:sz w:val="16"/>
        <w:szCs w:val="16"/>
      </w:rPr>
      <w:t xml:space="preserve"> </w:t>
    </w:r>
    <w:proofErr w:type="spellStart"/>
    <w:r>
      <w:rPr>
        <w:rFonts w:eastAsia="Candara" w:cs="Candara"/>
        <w:sz w:val="16"/>
        <w:szCs w:val="16"/>
      </w:rPr>
      <w:t>BDG-WZPU.253.4</w:t>
    </w:r>
    <w:r w:rsidRPr="007D1DE1">
      <w:rPr>
        <w:rFonts w:eastAsia="Candara" w:cs="Candara"/>
        <w:sz w:val="16"/>
        <w:szCs w:val="16"/>
      </w:rPr>
      <w:t>.2018</w:t>
    </w:r>
    <w:proofErr w:type="spellEnd"/>
    <w:r>
      <w:rPr>
        <w:rFonts w:eastAsia="Candara" w:cs="Candara"/>
        <w:sz w:val="16"/>
        <w:szCs w:val="16"/>
      </w:rPr>
      <w:t xml:space="preserve">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D526B3">
      <w:rPr>
        <w:noProof/>
        <w:sz w:val="16"/>
      </w:rPr>
      <w:t>28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97E58" w14:textId="77777777" w:rsidR="00394957" w:rsidRDefault="00394957" w:rsidP="005E7D94">
      <w:pPr>
        <w:spacing w:after="0"/>
      </w:pPr>
      <w:r>
        <w:separator/>
      </w:r>
    </w:p>
  </w:footnote>
  <w:footnote w:type="continuationSeparator" w:id="0">
    <w:p w14:paraId="2114F74F" w14:textId="77777777" w:rsidR="00394957" w:rsidRDefault="00394957" w:rsidP="005E7D94">
      <w:pPr>
        <w:spacing w:after="0"/>
      </w:pPr>
      <w:r>
        <w:continuationSeparator/>
      </w:r>
    </w:p>
  </w:footnote>
  <w:footnote w:id="1">
    <w:p w14:paraId="5D756A28" w14:textId="38CF1FDB" w:rsidR="005B688C" w:rsidRDefault="005B688C">
      <w:pPr>
        <w:pStyle w:val="Tekstprzypisudolnego"/>
      </w:pPr>
      <w:r>
        <w:rPr>
          <w:rStyle w:val="Odwoanieprzypisudolnego"/>
        </w:rPr>
        <w:footnoteRef/>
      </w:r>
      <w:r>
        <w:t xml:space="preserve"> Po zawarciu umowy załącznik ten będzie załącznikiem nr 1 do umowy. W związku z tym znaczenia pojęć pisanych z wielkiej litery, o ile nie zostały zdefiniowane w </w:t>
      </w:r>
      <w:proofErr w:type="spellStart"/>
      <w:r>
        <w:t>OPZ</w:t>
      </w:r>
      <w:proofErr w:type="spellEnd"/>
      <w:r>
        <w:t xml:space="preserve"> należy szukać we wzorze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639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3"/>
      <w:gridCol w:w="3391"/>
      <w:gridCol w:w="3845"/>
    </w:tblGrid>
    <w:tr w:rsidR="005B688C" w14:paraId="609A5BD1" w14:textId="77777777" w:rsidTr="005F0831">
      <w:trPr>
        <w:trHeight w:val="1134"/>
      </w:trPr>
      <w:tc>
        <w:tcPr>
          <w:tcW w:w="3403" w:type="dxa"/>
          <w:vAlign w:val="center"/>
        </w:tcPr>
        <w:p w14:paraId="014C5D2D" w14:textId="77777777" w:rsidR="005B688C" w:rsidRDefault="005B688C" w:rsidP="005F0831">
          <w:pPr>
            <w:spacing w:after="0"/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3C4E7EFF" wp14:editId="2A6ACD7C">
                <wp:extent cx="1819275" cy="802773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699F3786" w14:textId="77777777" w:rsidR="005B688C" w:rsidRDefault="005B688C" w:rsidP="005F0831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E59E782" wp14:editId="3A1361C9">
                <wp:extent cx="1838325" cy="408678"/>
                <wp:effectExtent l="0" t="0" r="0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1C220805" w14:textId="77777777" w:rsidR="005B688C" w:rsidRDefault="005B688C" w:rsidP="005F0831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149B23A7" wp14:editId="1EB38A06">
                <wp:extent cx="2016125" cy="657225"/>
                <wp:effectExtent l="0" t="0" r="3175" b="952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C13D04" w14:textId="77777777" w:rsidR="005B688C" w:rsidRPr="00F62FAB" w:rsidRDefault="005B688C" w:rsidP="005F0831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99906DA" w14:textId="0473DC6A" w:rsidR="005B688C" w:rsidRPr="005F0831" w:rsidRDefault="005B688C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896"/>
    <w:multiLevelType w:val="hybridMultilevel"/>
    <w:tmpl w:val="F9BAFE6E"/>
    <w:lvl w:ilvl="0" w:tplc="A6E4E2E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4C66B1"/>
    <w:multiLevelType w:val="hybridMultilevel"/>
    <w:tmpl w:val="232E1CE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76D9"/>
    <w:multiLevelType w:val="multilevel"/>
    <w:tmpl w:val="70328658"/>
    <w:styleLink w:val="WWNum8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 w15:restartNumberingAfterBreak="0">
    <w:nsid w:val="21CD6EDE"/>
    <w:multiLevelType w:val="multilevel"/>
    <w:tmpl w:val="02EA1CEC"/>
    <w:lvl w:ilvl="0">
      <w:start w:val="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D51F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16708A"/>
    <w:multiLevelType w:val="hybridMultilevel"/>
    <w:tmpl w:val="F0EAC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B1BB6"/>
    <w:multiLevelType w:val="hybridMultilevel"/>
    <w:tmpl w:val="9CBED38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5590181"/>
    <w:multiLevelType w:val="multilevel"/>
    <w:tmpl w:val="E47023B4"/>
    <w:lvl w:ilvl="0">
      <w:start w:val="4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0" w:hanging="11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020505"/>
    <w:multiLevelType w:val="hybridMultilevel"/>
    <w:tmpl w:val="C56696D2"/>
    <w:lvl w:ilvl="0" w:tplc="57F6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EF65E2"/>
    <w:multiLevelType w:val="multilevel"/>
    <w:tmpl w:val="B1CC8FE4"/>
    <w:lvl w:ilvl="0">
      <w:start w:val="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BE767B"/>
    <w:multiLevelType w:val="hybridMultilevel"/>
    <w:tmpl w:val="29F61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04B30"/>
    <w:multiLevelType w:val="hybridMultilevel"/>
    <w:tmpl w:val="818A25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0A62FC"/>
    <w:multiLevelType w:val="multilevel"/>
    <w:tmpl w:val="FAFC1D3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Akapitzlist"/>
      <w:lvlText w:val="%2.%3."/>
      <w:lvlJc w:val="left"/>
      <w:pPr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907" w:hanging="907"/>
      </w:pPr>
      <w:rPr>
        <w:rFonts w:hint="default"/>
        <w:b w:val="0"/>
        <w:color w:val="auto"/>
      </w:rPr>
    </w:lvl>
    <w:lvl w:ilvl="4">
      <w:start w:val="1"/>
      <w:numFmt w:val="decimal"/>
      <w:lvlText w:val="%2.%3.%4.%5."/>
      <w:lvlJc w:val="left"/>
      <w:pPr>
        <w:ind w:left="1134" w:hanging="1134"/>
      </w:pPr>
      <w:rPr>
        <w:rFonts w:hint="default"/>
        <w:color w:val="auto"/>
      </w:rPr>
    </w:lvl>
    <w:lvl w:ilvl="5">
      <w:start w:val="1"/>
      <w:numFmt w:val="decimal"/>
      <w:lvlText w:val="%6)"/>
      <w:lvlJc w:val="right"/>
      <w:pPr>
        <w:ind w:left="1531" w:hanging="11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40525CE"/>
    <w:multiLevelType w:val="hybridMultilevel"/>
    <w:tmpl w:val="FB22143A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4117BEA"/>
    <w:multiLevelType w:val="hybridMultilevel"/>
    <w:tmpl w:val="E9CE2660"/>
    <w:styleLink w:val="ImportedStyle2"/>
    <w:lvl w:ilvl="0" w:tplc="E9CE2660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8703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4660AA">
      <w:start w:val="1"/>
      <w:numFmt w:val="lowerRoman"/>
      <w:lvlText w:val="%3."/>
      <w:lvlJc w:val="left"/>
      <w:pPr>
        <w:ind w:left="216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B6646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26D0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34FC14">
      <w:start w:val="1"/>
      <w:numFmt w:val="lowerRoman"/>
      <w:lvlText w:val="%6."/>
      <w:lvlJc w:val="left"/>
      <w:pPr>
        <w:ind w:left="432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467C4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7EEFB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2AD312">
      <w:start w:val="1"/>
      <w:numFmt w:val="lowerRoman"/>
      <w:lvlText w:val="%9."/>
      <w:lvlJc w:val="left"/>
      <w:pPr>
        <w:ind w:left="648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0077476"/>
    <w:multiLevelType w:val="hybridMultilevel"/>
    <w:tmpl w:val="0A221E2A"/>
    <w:lvl w:ilvl="0" w:tplc="04150019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</w:lvl>
    <w:lvl w:ilvl="1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6" w15:restartNumberingAfterBreak="0">
    <w:nsid w:val="557C4A85"/>
    <w:multiLevelType w:val="multilevel"/>
    <w:tmpl w:val="453EB8E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A412B87"/>
    <w:multiLevelType w:val="multilevel"/>
    <w:tmpl w:val="0C0E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C7D4B11"/>
    <w:multiLevelType w:val="hybridMultilevel"/>
    <w:tmpl w:val="B7D03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65AB2"/>
    <w:multiLevelType w:val="multilevel"/>
    <w:tmpl w:val="2C96F5C2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907" w:hanging="907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1134" w:hanging="1134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ind w:left="1531" w:hanging="11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7205EDB"/>
    <w:multiLevelType w:val="multilevel"/>
    <w:tmpl w:val="944E06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8D67DBF"/>
    <w:multiLevelType w:val="multilevel"/>
    <w:tmpl w:val="61EC2CF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7BDC68FC"/>
    <w:multiLevelType w:val="multilevel"/>
    <w:tmpl w:val="BFF00E42"/>
    <w:lvl w:ilvl="0">
      <w:start w:val="4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114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D255A6C"/>
    <w:multiLevelType w:val="multilevel"/>
    <w:tmpl w:val="306E7D48"/>
    <w:lvl w:ilvl="0">
      <w:start w:val="5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7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1C2630"/>
    <w:multiLevelType w:val="multilevel"/>
    <w:tmpl w:val="6A361F86"/>
    <w:lvl w:ilvl="0">
      <w:start w:val="4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114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8"/>
  </w:num>
  <w:num w:numId="5">
    <w:abstractNumId w:val="5"/>
  </w:num>
  <w:num w:numId="6">
    <w:abstractNumId w:val="10"/>
  </w:num>
  <w:num w:numId="7">
    <w:abstractNumId w:val="16"/>
  </w:num>
  <w:num w:numId="8">
    <w:abstractNumId w:val="12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</w:num>
  <w:num w:numId="23">
    <w:abstractNumId w:val="12"/>
  </w:num>
  <w:num w:numId="24">
    <w:abstractNumId w:val="8"/>
  </w:num>
  <w:num w:numId="25">
    <w:abstractNumId w:val="13"/>
  </w:num>
  <w:num w:numId="26">
    <w:abstractNumId w:val="6"/>
  </w:num>
  <w:num w:numId="27">
    <w:abstractNumId w:val="15"/>
  </w:num>
  <w:num w:numId="28">
    <w:abstractNumId w:val="9"/>
  </w:num>
  <w:num w:numId="29">
    <w:abstractNumId w:val="23"/>
  </w:num>
  <w:num w:numId="30">
    <w:abstractNumId w:val="7"/>
  </w:num>
  <w:num w:numId="31">
    <w:abstractNumId w:val="3"/>
  </w:num>
  <w:num w:numId="32">
    <w:abstractNumId w:val="22"/>
  </w:num>
  <w:num w:numId="3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A9"/>
    <w:rsid w:val="00000941"/>
    <w:rsid w:val="00002209"/>
    <w:rsid w:val="00003F88"/>
    <w:rsid w:val="00005C80"/>
    <w:rsid w:val="00006489"/>
    <w:rsid w:val="000070C3"/>
    <w:rsid w:val="0001213E"/>
    <w:rsid w:val="00013801"/>
    <w:rsid w:val="000140DC"/>
    <w:rsid w:val="00015450"/>
    <w:rsid w:val="0002287C"/>
    <w:rsid w:val="00023693"/>
    <w:rsid w:val="00024182"/>
    <w:rsid w:val="00024D4E"/>
    <w:rsid w:val="0002506D"/>
    <w:rsid w:val="00025844"/>
    <w:rsid w:val="00025E36"/>
    <w:rsid w:val="00026F8F"/>
    <w:rsid w:val="00027143"/>
    <w:rsid w:val="00027E54"/>
    <w:rsid w:val="000310CB"/>
    <w:rsid w:val="00032109"/>
    <w:rsid w:val="00032155"/>
    <w:rsid w:val="000354BC"/>
    <w:rsid w:val="00037625"/>
    <w:rsid w:val="0004223F"/>
    <w:rsid w:val="00042741"/>
    <w:rsid w:val="00043205"/>
    <w:rsid w:val="00044461"/>
    <w:rsid w:val="0004794A"/>
    <w:rsid w:val="00050270"/>
    <w:rsid w:val="00050E8A"/>
    <w:rsid w:val="0005619D"/>
    <w:rsid w:val="0005668B"/>
    <w:rsid w:val="000567E5"/>
    <w:rsid w:val="000570FF"/>
    <w:rsid w:val="00057110"/>
    <w:rsid w:val="00057ADB"/>
    <w:rsid w:val="00057DD7"/>
    <w:rsid w:val="00064D30"/>
    <w:rsid w:val="00064E99"/>
    <w:rsid w:val="00070589"/>
    <w:rsid w:val="0007106B"/>
    <w:rsid w:val="00071CAD"/>
    <w:rsid w:val="0007200F"/>
    <w:rsid w:val="00072F1F"/>
    <w:rsid w:val="000738BF"/>
    <w:rsid w:val="00073AAE"/>
    <w:rsid w:val="000745BC"/>
    <w:rsid w:val="00074961"/>
    <w:rsid w:val="000767C2"/>
    <w:rsid w:val="0007737D"/>
    <w:rsid w:val="00086C96"/>
    <w:rsid w:val="000900A8"/>
    <w:rsid w:val="00090A26"/>
    <w:rsid w:val="0009408E"/>
    <w:rsid w:val="00095DBF"/>
    <w:rsid w:val="00095E76"/>
    <w:rsid w:val="00097414"/>
    <w:rsid w:val="00097954"/>
    <w:rsid w:val="000A24FC"/>
    <w:rsid w:val="000A3BEE"/>
    <w:rsid w:val="000A557D"/>
    <w:rsid w:val="000A5F4F"/>
    <w:rsid w:val="000A63C3"/>
    <w:rsid w:val="000A7D41"/>
    <w:rsid w:val="000A7ED6"/>
    <w:rsid w:val="000B14DB"/>
    <w:rsid w:val="000B3547"/>
    <w:rsid w:val="000B72C6"/>
    <w:rsid w:val="000B7750"/>
    <w:rsid w:val="000B7D59"/>
    <w:rsid w:val="000C2827"/>
    <w:rsid w:val="000C77A7"/>
    <w:rsid w:val="000C7C3B"/>
    <w:rsid w:val="000D59A3"/>
    <w:rsid w:val="000D5CA4"/>
    <w:rsid w:val="000D681A"/>
    <w:rsid w:val="000E02AB"/>
    <w:rsid w:val="000E1995"/>
    <w:rsid w:val="000E416A"/>
    <w:rsid w:val="000E6DB1"/>
    <w:rsid w:val="000E7F6E"/>
    <w:rsid w:val="000F16E6"/>
    <w:rsid w:val="000F2560"/>
    <w:rsid w:val="000F5A05"/>
    <w:rsid w:val="000F636D"/>
    <w:rsid w:val="000F792A"/>
    <w:rsid w:val="00100F58"/>
    <w:rsid w:val="0010146B"/>
    <w:rsid w:val="00101983"/>
    <w:rsid w:val="00102210"/>
    <w:rsid w:val="00104016"/>
    <w:rsid w:val="00104F78"/>
    <w:rsid w:val="00106A0C"/>
    <w:rsid w:val="00106C39"/>
    <w:rsid w:val="00106E50"/>
    <w:rsid w:val="0011243D"/>
    <w:rsid w:val="00112889"/>
    <w:rsid w:val="001168C4"/>
    <w:rsid w:val="00117074"/>
    <w:rsid w:val="00121B01"/>
    <w:rsid w:val="00122608"/>
    <w:rsid w:val="00122C56"/>
    <w:rsid w:val="00124501"/>
    <w:rsid w:val="00125107"/>
    <w:rsid w:val="00125E60"/>
    <w:rsid w:val="00130022"/>
    <w:rsid w:val="0013029F"/>
    <w:rsid w:val="00130643"/>
    <w:rsid w:val="001319B9"/>
    <w:rsid w:val="00132058"/>
    <w:rsid w:val="00134E8E"/>
    <w:rsid w:val="00135149"/>
    <w:rsid w:val="00140ECB"/>
    <w:rsid w:val="00141783"/>
    <w:rsid w:val="00142B7A"/>
    <w:rsid w:val="0014462C"/>
    <w:rsid w:val="001460CB"/>
    <w:rsid w:val="001471CF"/>
    <w:rsid w:val="00147EDB"/>
    <w:rsid w:val="00150C6F"/>
    <w:rsid w:val="00151CE5"/>
    <w:rsid w:val="001521D6"/>
    <w:rsid w:val="0015311D"/>
    <w:rsid w:val="001540C0"/>
    <w:rsid w:val="00155657"/>
    <w:rsid w:val="001560FB"/>
    <w:rsid w:val="001575C4"/>
    <w:rsid w:val="00157E90"/>
    <w:rsid w:val="00160806"/>
    <w:rsid w:val="001623DB"/>
    <w:rsid w:val="00162695"/>
    <w:rsid w:val="00165660"/>
    <w:rsid w:val="00166329"/>
    <w:rsid w:val="00167A25"/>
    <w:rsid w:val="00167CEC"/>
    <w:rsid w:val="00172885"/>
    <w:rsid w:val="00174E4C"/>
    <w:rsid w:val="00175F01"/>
    <w:rsid w:val="00176843"/>
    <w:rsid w:val="00176A09"/>
    <w:rsid w:val="001772CE"/>
    <w:rsid w:val="001779A4"/>
    <w:rsid w:val="0018059F"/>
    <w:rsid w:val="00180DF6"/>
    <w:rsid w:val="00182D9C"/>
    <w:rsid w:val="001874A8"/>
    <w:rsid w:val="00187506"/>
    <w:rsid w:val="0019185D"/>
    <w:rsid w:val="00191ACA"/>
    <w:rsid w:val="0019558B"/>
    <w:rsid w:val="001A3422"/>
    <w:rsid w:val="001A5EDB"/>
    <w:rsid w:val="001A7D1A"/>
    <w:rsid w:val="001B18C6"/>
    <w:rsid w:val="001B3DDD"/>
    <w:rsid w:val="001B6351"/>
    <w:rsid w:val="001B79B2"/>
    <w:rsid w:val="001B7E92"/>
    <w:rsid w:val="001C0110"/>
    <w:rsid w:val="001C24F0"/>
    <w:rsid w:val="001C35A5"/>
    <w:rsid w:val="001C49EE"/>
    <w:rsid w:val="001C69D0"/>
    <w:rsid w:val="001D25FB"/>
    <w:rsid w:val="001D312D"/>
    <w:rsid w:val="001D35A5"/>
    <w:rsid w:val="001D4659"/>
    <w:rsid w:val="001D5EA1"/>
    <w:rsid w:val="001D7A05"/>
    <w:rsid w:val="001E0A8E"/>
    <w:rsid w:val="001E5270"/>
    <w:rsid w:val="001E709B"/>
    <w:rsid w:val="001E7E56"/>
    <w:rsid w:val="001F243A"/>
    <w:rsid w:val="001F54B4"/>
    <w:rsid w:val="002037F7"/>
    <w:rsid w:val="00212C0B"/>
    <w:rsid w:val="0021311C"/>
    <w:rsid w:val="00215141"/>
    <w:rsid w:val="00217B7D"/>
    <w:rsid w:val="00221717"/>
    <w:rsid w:val="00221720"/>
    <w:rsid w:val="00222E16"/>
    <w:rsid w:val="00224907"/>
    <w:rsid w:val="00226290"/>
    <w:rsid w:val="002304F7"/>
    <w:rsid w:val="00230C75"/>
    <w:rsid w:val="00232D76"/>
    <w:rsid w:val="00233D7F"/>
    <w:rsid w:val="002344AC"/>
    <w:rsid w:val="00234A1E"/>
    <w:rsid w:val="00234E8E"/>
    <w:rsid w:val="002355DC"/>
    <w:rsid w:val="002359D8"/>
    <w:rsid w:val="00235A82"/>
    <w:rsid w:val="00237700"/>
    <w:rsid w:val="0024009B"/>
    <w:rsid w:val="002403A2"/>
    <w:rsid w:val="0024041A"/>
    <w:rsid w:val="00240609"/>
    <w:rsid w:val="002411B5"/>
    <w:rsid w:val="00242F74"/>
    <w:rsid w:val="00243343"/>
    <w:rsid w:val="00243D26"/>
    <w:rsid w:val="0024523B"/>
    <w:rsid w:val="00246D43"/>
    <w:rsid w:val="00246F21"/>
    <w:rsid w:val="00247297"/>
    <w:rsid w:val="00247822"/>
    <w:rsid w:val="00251165"/>
    <w:rsid w:val="002512CC"/>
    <w:rsid w:val="00251A7C"/>
    <w:rsid w:val="00251AF8"/>
    <w:rsid w:val="00251B76"/>
    <w:rsid w:val="002542EF"/>
    <w:rsid w:val="002544FF"/>
    <w:rsid w:val="002550AF"/>
    <w:rsid w:val="00255684"/>
    <w:rsid w:val="002611A6"/>
    <w:rsid w:val="002618A6"/>
    <w:rsid w:val="00262DA0"/>
    <w:rsid w:val="00262F87"/>
    <w:rsid w:val="00264104"/>
    <w:rsid w:val="00266B8F"/>
    <w:rsid w:val="002727DB"/>
    <w:rsid w:val="00272DEB"/>
    <w:rsid w:val="00273668"/>
    <w:rsid w:val="00273ED5"/>
    <w:rsid w:val="0027402B"/>
    <w:rsid w:val="00276F0E"/>
    <w:rsid w:val="00277959"/>
    <w:rsid w:val="00277DBC"/>
    <w:rsid w:val="0028166F"/>
    <w:rsid w:val="00281D6D"/>
    <w:rsid w:val="0028419B"/>
    <w:rsid w:val="002863C2"/>
    <w:rsid w:val="002873B9"/>
    <w:rsid w:val="00291BC2"/>
    <w:rsid w:val="002954F9"/>
    <w:rsid w:val="00295E86"/>
    <w:rsid w:val="00297A4B"/>
    <w:rsid w:val="002A01C2"/>
    <w:rsid w:val="002A0706"/>
    <w:rsid w:val="002A1C90"/>
    <w:rsid w:val="002A1D20"/>
    <w:rsid w:val="002A2E18"/>
    <w:rsid w:val="002A3E47"/>
    <w:rsid w:val="002A40B3"/>
    <w:rsid w:val="002A563E"/>
    <w:rsid w:val="002A79C0"/>
    <w:rsid w:val="002A7BC8"/>
    <w:rsid w:val="002B28BB"/>
    <w:rsid w:val="002B3C72"/>
    <w:rsid w:val="002B5C79"/>
    <w:rsid w:val="002B66C0"/>
    <w:rsid w:val="002C2395"/>
    <w:rsid w:val="002C39B4"/>
    <w:rsid w:val="002C3E3F"/>
    <w:rsid w:val="002C4013"/>
    <w:rsid w:val="002C6C31"/>
    <w:rsid w:val="002C747B"/>
    <w:rsid w:val="002D30B5"/>
    <w:rsid w:val="002D4ED9"/>
    <w:rsid w:val="002D70D0"/>
    <w:rsid w:val="002D756C"/>
    <w:rsid w:val="002E0144"/>
    <w:rsid w:val="002E0962"/>
    <w:rsid w:val="002E0A33"/>
    <w:rsid w:val="002E11A7"/>
    <w:rsid w:val="002E3DDE"/>
    <w:rsid w:val="002E4079"/>
    <w:rsid w:val="002E6546"/>
    <w:rsid w:val="002F04EB"/>
    <w:rsid w:val="002F1491"/>
    <w:rsid w:val="002F1E64"/>
    <w:rsid w:val="002F2483"/>
    <w:rsid w:val="002F32E3"/>
    <w:rsid w:val="002F37D5"/>
    <w:rsid w:val="002F3D77"/>
    <w:rsid w:val="002F7D9F"/>
    <w:rsid w:val="003021A1"/>
    <w:rsid w:val="003022CD"/>
    <w:rsid w:val="00304B8E"/>
    <w:rsid w:val="00310C26"/>
    <w:rsid w:val="003127A5"/>
    <w:rsid w:val="00313D89"/>
    <w:rsid w:val="003148B1"/>
    <w:rsid w:val="00316224"/>
    <w:rsid w:val="003207E0"/>
    <w:rsid w:val="00323B2D"/>
    <w:rsid w:val="00324F2A"/>
    <w:rsid w:val="00326ABA"/>
    <w:rsid w:val="00327894"/>
    <w:rsid w:val="003302B1"/>
    <w:rsid w:val="00334085"/>
    <w:rsid w:val="003340F0"/>
    <w:rsid w:val="00334D75"/>
    <w:rsid w:val="003410C8"/>
    <w:rsid w:val="00343406"/>
    <w:rsid w:val="00345BCC"/>
    <w:rsid w:val="00346E7E"/>
    <w:rsid w:val="00347757"/>
    <w:rsid w:val="00347DE0"/>
    <w:rsid w:val="003505C4"/>
    <w:rsid w:val="00350FF9"/>
    <w:rsid w:val="0035118F"/>
    <w:rsid w:val="00352B03"/>
    <w:rsid w:val="003555DE"/>
    <w:rsid w:val="00362EB7"/>
    <w:rsid w:val="0036484A"/>
    <w:rsid w:val="00365735"/>
    <w:rsid w:val="00365C57"/>
    <w:rsid w:val="00366DDC"/>
    <w:rsid w:val="00367713"/>
    <w:rsid w:val="00367857"/>
    <w:rsid w:val="003722D8"/>
    <w:rsid w:val="003726AA"/>
    <w:rsid w:val="00373FFE"/>
    <w:rsid w:val="00374EAF"/>
    <w:rsid w:val="003836C2"/>
    <w:rsid w:val="00387EFF"/>
    <w:rsid w:val="00387FBB"/>
    <w:rsid w:val="00393962"/>
    <w:rsid w:val="00394957"/>
    <w:rsid w:val="00395D7E"/>
    <w:rsid w:val="003A1E5F"/>
    <w:rsid w:val="003A2356"/>
    <w:rsid w:val="003A4BF2"/>
    <w:rsid w:val="003A65D4"/>
    <w:rsid w:val="003B3E19"/>
    <w:rsid w:val="003B4BA0"/>
    <w:rsid w:val="003C7C05"/>
    <w:rsid w:val="003D2595"/>
    <w:rsid w:val="003D35C4"/>
    <w:rsid w:val="003D38C7"/>
    <w:rsid w:val="003D3EC2"/>
    <w:rsid w:val="003D4625"/>
    <w:rsid w:val="003D54D5"/>
    <w:rsid w:val="003D655B"/>
    <w:rsid w:val="003D6CE3"/>
    <w:rsid w:val="003D7168"/>
    <w:rsid w:val="003D7E62"/>
    <w:rsid w:val="003E0505"/>
    <w:rsid w:val="003E11F6"/>
    <w:rsid w:val="003E2097"/>
    <w:rsid w:val="003E21A0"/>
    <w:rsid w:val="003E28F3"/>
    <w:rsid w:val="003E414D"/>
    <w:rsid w:val="003E464E"/>
    <w:rsid w:val="003E58AA"/>
    <w:rsid w:val="003E62D2"/>
    <w:rsid w:val="003E759E"/>
    <w:rsid w:val="003F3D14"/>
    <w:rsid w:val="003F5078"/>
    <w:rsid w:val="003F6B1F"/>
    <w:rsid w:val="003F6F9E"/>
    <w:rsid w:val="00403FE2"/>
    <w:rsid w:val="00404E3D"/>
    <w:rsid w:val="00405D9E"/>
    <w:rsid w:val="00406052"/>
    <w:rsid w:val="00406647"/>
    <w:rsid w:val="00407C26"/>
    <w:rsid w:val="004129B5"/>
    <w:rsid w:val="00417ABB"/>
    <w:rsid w:val="004203BA"/>
    <w:rsid w:val="00423E1B"/>
    <w:rsid w:val="00424888"/>
    <w:rsid w:val="00425AE1"/>
    <w:rsid w:val="004263BD"/>
    <w:rsid w:val="00426EDD"/>
    <w:rsid w:val="004276F7"/>
    <w:rsid w:val="00430608"/>
    <w:rsid w:val="00430625"/>
    <w:rsid w:val="00431929"/>
    <w:rsid w:val="00442B10"/>
    <w:rsid w:val="00443409"/>
    <w:rsid w:val="00443F28"/>
    <w:rsid w:val="004459D8"/>
    <w:rsid w:val="004474D1"/>
    <w:rsid w:val="00452374"/>
    <w:rsid w:val="00452C40"/>
    <w:rsid w:val="00455826"/>
    <w:rsid w:val="00461968"/>
    <w:rsid w:val="004628B7"/>
    <w:rsid w:val="00464619"/>
    <w:rsid w:val="0046480C"/>
    <w:rsid w:val="004669E2"/>
    <w:rsid w:val="0047176F"/>
    <w:rsid w:val="00472081"/>
    <w:rsid w:val="0047616E"/>
    <w:rsid w:val="004768D6"/>
    <w:rsid w:val="00484312"/>
    <w:rsid w:val="0048433C"/>
    <w:rsid w:val="004864C9"/>
    <w:rsid w:val="00490390"/>
    <w:rsid w:val="0049093D"/>
    <w:rsid w:val="004927F1"/>
    <w:rsid w:val="004929E8"/>
    <w:rsid w:val="00497459"/>
    <w:rsid w:val="004A3611"/>
    <w:rsid w:val="004A4330"/>
    <w:rsid w:val="004A554B"/>
    <w:rsid w:val="004A7576"/>
    <w:rsid w:val="004A7A95"/>
    <w:rsid w:val="004B0FBB"/>
    <w:rsid w:val="004B11E9"/>
    <w:rsid w:val="004B36EA"/>
    <w:rsid w:val="004B61BC"/>
    <w:rsid w:val="004B75CC"/>
    <w:rsid w:val="004C04BB"/>
    <w:rsid w:val="004C2B77"/>
    <w:rsid w:val="004C4292"/>
    <w:rsid w:val="004C6C4A"/>
    <w:rsid w:val="004D0998"/>
    <w:rsid w:val="004D0AB3"/>
    <w:rsid w:val="004D0CF0"/>
    <w:rsid w:val="004D0F88"/>
    <w:rsid w:val="004D16C2"/>
    <w:rsid w:val="004D22DC"/>
    <w:rsid w:val="004D3BD4"/>
    <w:rsid w:val="004D6216"/>
    <w:rsid w:val="004D6661"/>
    <w:rsid w:val="004E0E05"/>
    <w:rsid w:val="004E3D87"/>
    <w:rsid w:val="004E7BF0"/>
    <w:rsid w:val="004F7BDF"/>
    <w:rsid w:val="00500F0F"/>
    <w:rsid w:val="00500F74"/>
    <w:rsid w:val="005037E2"/>
    <w:rsid w:val="005045F8"/>
    <w:rsid w:val="005065CC"/>
    <w:rsid w:val="00506BB6"/>
    <w:rsid w:val="00506DC2"/>
    <w:rsid w:val="00510023"/>
    <w:rsid w:val="005116A6"/>
    <w:rsid w:val="00514E6E"/>
    <w:rsid w:val="00515134"/>
    <w:rsid w:val="00515697"/>
    <w:rsid w:val="00517E09"/>
    <w:rsid w:val="00521F4E"/>
    <w:rsid w:val="00524220"/>
    <w:rsid w:val="00525BF2"/>
    <w:rsid w:val="00525C92"/>
    <w:rsid w:val="00526EF7"/>
    <w:rsid w:val="005300C7"/>
    <w:rsid w:val="00530627"/>
    <w:rsid w:val="005313F2"/>
    <w:rsid w:val="00532199"/>
    <w:rsid w:val="00532B28"/>
    <w:rsid w:val="00533BD1"/>
    <w:rsid w:val="00536679"/>
    <w:rsid w:val="00536A3C"/>
    <w:rsid w:val="00536F58"/>
    <w:rsid w:val="00537B4C"/>
    <w:rsid w:val="00541597"/>
    <w:rsid w:val="00544DB7"/>
    <w:rsid w:val="005457C6"/>
    <w:rsid w:val="00550A1C"/>
    <w:rsid w:val="00550D79"/>
    <w:rsid w:val="005565D0"/>
    <w:rsid w:val="00556D0F"/>
    <w:rsid w:val="0056148B"/>
    <w:rsid w:val="00563E5A"/>
    <w:rsid w:val="005645C7"/>
    <w:rsid w:val="0056637D"/>
    <w:rsid w:val="00567776"/>
    <w:rsid w:val="0057090A"/>
    <w:rsid w:val="00570E45"/>
    <w:rsid w:val="005721B9"/>
    <w:rsid w:val="00572749"/>
    <w:rsid w:val="00573E62"/>
    <w:rsid w:val="00574001"/>
    <w:rsid w:val="005806FD"/>
    <w:rsid w:val="00580CDB"/>
    <w:rsid w:val="0058435E"/>
    <w:rsid w:val="0058451F"/>
    <w:rsid w:val="00584614"/>
    <w:rsid w:val="00586DFD"/>
    <w:rsid w:val="00590D26"/>
    <w:rsid w:val="0059446E"/>
    <w:rsid w:val="00594C5A"/>
    <w:rsid w:val="005A17A4"/>
    <w:rsid w:val="005A42E6"/>
    <w:rsid w:val="005A572A"/>
    <w:rsid w:val="005A60D5"/>
    <w:rsid w:val="005B00D6"/>
    <w:rsid w:val="005B052A"/>
    <w:rsid w:val="005B0BA9"/>
    <w:rsid w:val="005B2A20"/>
    <w:rsid w:val="005B688C"/>
    <w:rsid w:val="005C4AA3"/>
    <w:rsid w:val="005D369C"/>
    <w:rsid w:val="005E22B5"/>
    <w:rsid w:val="005E2F47"/>
    <w:rsid w:val="005E484D"/>
    <w:rsid w:val="005E4C2D"/>
    <w:rsid w:val="005E59C1"/>
    <w:rsid w:val="005E5BAF"/>
    <w:rsid w:val="005E62DB"/>
    <w:rsid w:val="005E7255"/>
    <w:rsid w:val="005E7D94"/>
    <w:rsid w:val="005F0831"/>
    <w:rsid w:val="005F2908"/>
    <w:rsid w:val="005F2A29"/>
    <w:rsid w:val="005F4304"/>
    <w:rsid w:val="005F4AB2"/>
    <w:rsid w:val="005F56A9"/>
    <w:rsid w:val="005F5F53"/>
    <w:rsid w:val="0060030E"/>
    <w:rsid w:val="0060122F"/>
    <w:rsid w:val="006067FC"/>
    <w:rsid w:val="0061115D"/>
    <w:rsid w:val="00611A1A"/>
    <w:rsid w:val="00612A9B"/>
    <w:rsid w:val="0061389D"/>
    <w:rsid w:val="006140C5"/>
    <w:rsid w:val="00620025"/>
    <w:rsid w:val="006230C5"/>
    <w:rsid w:val="006247CC"/>
    <w:rsid w:val="006249ED"/>
    <w:rsid w:val="00627715"/>
    <w:rsid w:val="006324EB"/>
    <w:rsid w:val="00633490"/>
    <w:rsid w:val="00635362"/>
    <w:rsid w:val="00640E49"/>
    <w:rsid w:val="00642966"/>
    <w:rsid w:val="00642C80"/>
    <w:rsid w:val="00643A22"/>
    <w:rsid w:val="00643EAD"/>
    <w:rsid w:val="00646F36"/>
    <w:rsid w:val="006470C7"/>
    <w:rsid w:val="00647BD0"/>
    <w:rsid w:val="00647E58"/>
    <w:rsid w:val="00651DA2"/>
    <w:rsid w:val="0065257F"/>
    <w:rsid w:val="00652BA4"/>
    <w:rsid w:val="00653580"/>
    <w:rsid w:val="0065626F"/>
    <w:rsid w:val="006571C4"/>
    <w:rsid w:val="00663A28"/>
    <w:rsid w:val="006643D3"/>
    <w:rsid w:val="00671AC5"/>
    <w:rsid w:val="00672A25"/>
    <w:rsid w:val="00673AAD"/>
    <w:rsid w:val="00677951"/>
    <w:rsid w:val="00682BA7"/>
    <w:rsid w:val="00682FED"/>
    <w:rsid w:val="006833D9"/>
    <w:rsid w:val="006863EC"/>
    <w:rsid w:val="00691694"/>
    <w:rsid w:val="006948C4"/>
    <w:rsid w:val="00694F30"/>
    <w:rsid w:val="00696D66"/>
    <w:rsid w:val="006A05A3"/>
    <w:rsid w:val="006A5FFA"/>
    <w:rsid w:val="006A7988"/>
    <w:rsid w:val="006B021E"/>
    <w:rsid w:val="006B294E"/>
    <w:rsid w:val="006B7939"/>
    <w:rsid w:val="006B7C66"/>
    <w:rsid w:val="006C0805"/>
    <w:rsid w:val="006C2281"/>
    <w:rsid w:val="006C548A"/>
    <w:rsid w:val="006C62BE"/>
    <w:rsid w:val="006C64FF"/>
    <w:rsid w:val="006D0BAA"/>
    <w:rsid w:val="006D1F6D"/>
    <w:rsid w:val="006D26F7"/>
    <w:rsid w:val="006D28C9"/>
    <w:rsid w:val="006D6482"/>
    <w:rsid w:val="006D7463"/>
    <w:rsid w:val="006E177C"/>
    <w:rsid w:val="006E69F9"/>
    <w:rsid w:val="006E7990"/>
    <w:rsid w:val="006F005A"/>
    <w:rsid w:val="006F0FD6"/>
    <w:rsid w:val="006F1979"/>
    <w:rsid w:val="006F326C"/>
    <w:rsid w:val="006F3A44"/>
    <w:rsid w:val="006F65D8"/>
    <w:rsid w:val="006F7CEE"/>
    <w:rsid w:val="00705639"/>
    <w:rsid w:val="00706CEB"/>
    <w:rsid w:val="007076FE"/>
    <w:rsid w:val="00710C4F"/>
    <w:rsid w:val="00711980"/>
    <w:rsid w:val="00711E8F"/>
    <w:rsid w:val="007121AE"/>
    <w:rsid w:val="00712756"/>
    <w:rsid w:val="0071461C"/>
    <w:rsid w:val="0072201A"/>
    <w:rsid w:val="00722028"/>
    <w:rsid w:val="007232F6"/>
    <w:rsid w:val="00724112"/>
    <w:rsid w:val="00724E75"/>
    <w:rsid w:val="007250DD"/>
    <w:rsid w:val="00726602"/>
    <w:rsid w:val="00726872"/>
    <w:rsid w:val="00730371"/>
    <w:rsid w:val="0073332E"/>
    <w:rsid w:val="00733F57"/>
    <w:rsid w:val="0073535A"/>
    <w:rsid w:val="007356EA"/>
    <w:rsid w:val="00736008"/>
    <w:rsid w:val="007366E8"/>
    <w:rsid w:val="00736B85"/>
    <w:rsid w:val="00736F5F"/>
    <w:rsid w:val="00737DF8"/>
    <w:rsid w:val="0074057A"/>
    <w:rsid w:val="00742C54"/>
    <w:rsid w:val="007437AF"/>
    <w:rsid w:val="00744281"/>
    <w:rsid w:val="007450C2"/>
    <w:rsid w:val="0074677E"/>
    <w:rsid w:val="007506E8"/>
    <w:rsid w:val="0075568D"/>
    <w:rsid w:val="00755A52"/>
    <w:rsid w:val="007561B9"/>
    <w:rsid w:val="00756C52"/>
    <w:rsid w:val="007577E6"/>
    <w:rsid w:val="007625DD"/>
    <w:rsid w:val="00763603"/>
    <w:rsid w:val="007662F0"/>
    <w:rsid w:val="00771684"/>
    <w:rsid w:val="007730D6"/>
    <w:rsid w:val="0077399E"/>
    <w:rsid w:val="00774562"/>
    <w:rsid w:val="00774DC7"/>
    <w:rsid w:val="00776402"/>
    <w:rsid w:val="00777EC0"/>
    <w:rsid w:val="0078184A"/>
    <w:rsid w:val="0078360A"/>
    <w:rsid w:val="007901ED"/>
    <w:rsid w:val="00791C12"/>
    <w:rsid w:val="0079214E"/>
    <w:rsid w:val="00792A18"/>
    <w:rsid w:val="00792C40"/>
    <w:rsid w:val="00794A2F"/>
    <w:rsid w:val="00794C6A"/>
    <w:rsid w:val="007959FB"/>
    <w:rsid w:val="00795AF3"/>
    <w:rsid w:val="00795B03"/>
    <w:rsid w:val="007A1F10"/>
    <w:rsid w:val="007A2175"/>
    <w:rsid w:val="007A5ED2"/>
    <w:rsid w:val="007A6C15"/>
    <w:rsid w:val="007A72A0"/>
    <w:rsid w:val="007B085E"/>
    <w:rsid w:val="007B1079"/>
    <w:rsid w:val="007B5FC9"/>
    <w:rsid w:val="007B60BF"/>
    <w:rsid w:val="007B7670"/>
    <w:rsid w:val="007C15E0"/>
    <w:rsid w:val="007C1CD9"/>
    <w:rsid w:val="007C332A"/>
    <w:rsid w:val="007C3C9C"/>
    <w:rsid w:val="007C3DA3"/>
    <w:rsid w:val="007C561D"/>
    <w:rsid w:val="007D2956"/>
    <w:rsid w:val="007D3049"/>
    <w:rsid w:val="007D4588"/>
    <w:rsid w:val="007D464C"/>
    <w:rsid w:val="007D4EB3"/>
    <w:rsid w:val="007D4F17"/>
    <w:rsid w:val="007E1652"/>
    <w:rsid w:val="007E1E97"/>
    <w:rsid w:val="007E2508"/>
    <w:rsid w:val="007F4591"/>
    <w:rsid w:val="007F7FF0"/>
    <w:rsid w:val="0080037E"/>
    <w:rsid w:val="0080340A"/>
    <w:rsid w:val="00803BA8"/>
    <w:rsid w:val="00804D60"/>
    <w:rsid w:val="00806C26"/>
    <w:rsid w:val="00807037"/>
    <w:rsid w:val="00807DA7"/>
    <w:rsid w:val="00810575"/>
    <w:rsid w:val="0081471C"/>
    <w:rsid w:val="00814773"/>
    <w:rsid w:val="00816415"/>
    <w:rsid w:val="008204F8"/>
    <w:rsid w:val="00820D74"/>
    <w:rsid w:val="00821C30"/>
    <w:rsid w:val="00823425"/>
    <w:rsid w:val="008258FA"/>
    <w:rsid w:val="00826D5B"/>
    <w:rsid w:val="00834821"/>
    <w:rsid w:val="00834FD1"/>
    <w:rsid w:val="008443F4"/>
    <w:rsid w:val="00846AC0"/>
    <w:rsid w:val="008473E3"/>
    <w:rsid w:val="0085016A"/>
    <w:rsid w:val="0085152A"/>
    <w:rsid w:val="00851A8E"/>
    <w:rsid w:val="00852FFE"/>
    <w:rsid w:val="00853467"/>
    <w:rsid w:val="00854BAC"/>
    <w:rsid w:val="008559BA"/>
    <w:rsid w:val="0085783C"/>
    <w:rsid w:val="0086043F"/>
    <w:rsid w:val="0086049A"/>
    <w:rsid w:val="00861EB7"/>
    <w:rsid w:val="00865509"/>
    <w:rsid w:val="008666BF"/>
    <w:rsid w:val="00870E0F"/>
    <w:rsid w:val="00871731"/>
    <w:rsid w:val="008725F7"/>
    <w:rsid w:val="0087397D"/>
    <w:rsid w:val="008779A6"/>
    <w:rsid w:val="00880883"/>
    <w:rsid w:val="00880B4D"/>
    <w:rsid w:val="008836E9"/>
    <w:rsid w:val="00884C0A"/>
    <w:rsid w:val="00884C1B"/>
    <w:rsid w:val="00884C86"/>
    <w:rsid w:val="00886B5C"/>
    <w:rsid w:val="00890843"/>
    <w:rsid w:val="00891F00"/>
    <w:rsid w:val="00893403"/>
    <w:rsid w:val="00894C25"/>
    <w:rsid w:val="00895116"/>
    <w:rsid w:val="00895397"/>
    <w:rsid w:val="00895BA3"/>
    <w:rsid w:val="0089691C"/>
    <w:rsid w:val="008A6BE6"/>
    <w:rsid w:val="008B01EF"/>
    <w:rsid w:val="008B2CEA"/>
    <w:rsid w:val="008B3703"/>
    <w:rsid w:val="008B4B8D"/>
    <w:rsid w:val="008B4E86"/>
    <w:rsid w:val="008B7244"/>
    <w:rsid w:val="008B72DB"/>
    <w:rsid w:val="008B7DCC"/>
    <w:rsid w:val="008C2490"/>
    <w:rsid w:val="008C41E5"/>
    <w:rsid w:val="008C46AF"/>
    <w:rsid w:val="008C51F0"/>
    <w:rsid w:val="008C6213"/>
    <w:rsid w:val="008C73EC"/>
    <w:rsid w:val="008C74EE"/>
    <w:rsid w:val="008C7D72"/>
    <w:rsid w:val="008D27FD"/>
    <w:rsid w:val="008D2FB0"/>
    <w:rsid w:val="008D3541"/>
    <w:rsid w:val="008D52F2"/>
    <w:rsid w:val="008D56D5"/>
    <w:rsid w:val="008D6EDE"/>
    <w:rsid w:val="008D7633"/>
    <w:rsid w:val="008E242C"/>
    <w:rsid w:val="008E2693"/>
    <w:rsid w:val="008E3FFB"/>
    <w:rsid w:val="008E4946"/>
    <w:rsid w:val="008E4F3A"/>
    <w:rsid w:val="008E506C"/>
    <w:rsid w:val="008F1931"/>
    <w:rsid w:val="008F210F"/>
    <w:rsid w:val="008F2CD0"/>
    <w:rsid w:val="008F37A0"/>
    <w:rsid w:val="008F6376"/>
    <w:rsid w:val="00902612"/>
    <w:rsid w:val="009026D9"/>
    <w:rsid w:val="009028CF"/>
    <w:rsid w:val="009056B7"/>
    <w:rsid w:val="00905AF1"/>
    <w:rsid w:val="00906404"/>
    <w:rsid w:val="00910F21"/>
    <w:rsid w:val="0091142D"/>
    <w:rsid w:val="0091217E"/>
    <w:rsid w:val="009122BA"/>
    <w:rsid w:val="00912A74"/>
    <w:rsid w:val="00912C92"/>
    <w:rsid w:val="00916B3E"/>
    <w:rsid w:val="00916DA4"/>
    <w:rsid w:val="00921F37"/>
    <w:rsid w:val="00922449"/>
    <w:rsid w:val="009241C6"/>
    <w:rsid w:val="009253A5"/>
    <w:rsid w:val="00925413"/>
    <w:rsid w:val="00925ECC"/>
    <w:rsid w:val="009266ED"/>
    <w:rsid w:val="00941F4C"/>
    <w:rsid w:val="00945192"/>
    <w:rsid w:val="0094635B"/>
    <w:rsid w:val="0095140A"/>
    <w:rsid w:val="00953522"/>
    <w:rsid w:val="009539AD"/>
    <w:rsid w:val="0095445D"/>
    <w:rsid w:val="009560B7"/>
    <w:rsid w:val="0095660D"/>
    <w:rsid w:val="00961E5E"/>
    <w:rsid w:val="0096458A"/>
    <w:rsid w:val="00966325"/>
    <w:rsid w:val="00967B00"/>
    <w:rsid w:val="0097002D"/>
    <w:rsid w:val="00973104"/>
    <w:rsid w:val="00977538"/>
    <w:rsid w:val="00977916"/>
    <w:rsid w:val="00980DFE"/>
    <w:rsid w:val="00985C1E"/>
    <w:rsid w:val="00987265"/>
    <w:rsid w:val="00992350"/>
    <w:rsid w:val="00992A58"/>
    <w:rsid w:val="00992AC5"/>
    <w:rsid w:val="00993F43"/>
    <w:rsid w:val="0099768F"/>
    <w:rsid w:val="009A2357"/>
    <w:rsid w:val="009A39F6"/>
    <w:rsid w:val="009A4158"/>
    <w:rsid w:val="009B2E25"/>
    <w:rsid w:val="009B3553"/>
    <w:rsid w:val="009B6B53"/>
    <w:rsid w:val="009B7AFE"/>
    <w:rsid w:val="009C4FDA"/>
    <w:rsid w:val="009C5300"/>
    <w:rsid w:val="009C6A50"/>
    <w:rsid w:val="009C6F8E"/>
    <w:rsid w:val="009D09D4"/>
    <w:rsid w:val="009D13BF"/>
    <w:rsid w:val="009D26D0"/>
    <w:rsid w:val="009D27BE"/>
    <w:rsid w:val="009D4967"/>
    <w:rsid w:val="009D4AA5"/>
    <w:rsid w:val="009D5C47"/>
    <w:rsid w:val="009D7A0A"/>
    <w:rsid w:val="009D7DE5"/>
    <w:rsid w:val="009E1D12"/>
    <w:rsid w:val="009E30CA"/>
    <w:rsid w:val="009E3AD9"/>
    <w:rsid w:val="009E763B"/>
    <w:rsid w:val="009F23C3"/>
    <w:rsid w:val="009F74FB"/>
    <w:rsid w:val="009F7927"/>
    <w:rsid w:val="009F798B"/>
    <w:rsid w:val="00A012BA"/>
    <w:rsid w:val="00A0163C"/>
    <w:rsid w:val="00A01B5D"/>
    <w:rsid w:val="00A025D0"/>
    <w:rsid w:val="00A02BF8"/>
    <w:rsid w:val="00A0483A"/>
    <w:rsid w:val="00A04BCA"/>
    <w:rsid w:val="00A13DF8"/>
    <w:rsid w:val="00A14244"/>
    <w:rsid w:val="00A14E7F"/>
    <w:rsid w:val="00A15B5A"/>
    <w:rsid w:val="00A21BC4"/>
    <w:rsid w:val="00A2281B"/>
    <w:rsid w:val="00A269EE"/>
    <w:rsid w:val="00A26C26"/>
    <w:rsid w:val="00A31478"/>
    <w:rsid w:val="00A31497"/>
    <w:rsid w:val="00A32048"/>
    <w:rsid w:val="00A323F6"/>
    <w:rsid w:val="00A34300"/>
    <w:rsid w:val="00A3444A"/>
    <w:rsid w:val="00A36783"/>
    <w:rsid w:val="00A37E43"/>
    <w:rsid w:val="00A40B82"/>
    <w:rsid w:val="00A42C88"/>
    <w:rsid w:val="00A44826"/>
    <w:rsid w:val="00A4708A"/>
    <w:rsid w:val="00A4728C"/>
    <w:rsid w:val="00A50A92"/>
    <w:rsid w:val="00A521DA"/>
    <w:rsid w:val="00A5434A"/>
    <w:rsid w:val="00A54521"/>
    <w:rsid w:val="00A54E47"/>
    <w:rsid w:val="00A5518D"/>
    <w:rsid w:val="00A55225"/>
    <w:rsid w:val="00A61DC3"/>
    <w:rsid w:val="00A620B7"/>
    <w:rsid w:val="00A630C5"/>
    <w:rsid w:val="00A63C2D"/>
    <w:rsid w:val="00A66A4E"/>
    <w:rsid w:val="00A72AE4"/>
    <w:rsid w:val="00A73C28"/>
    <w:rsid w:val="00A834CF"/>
    <w:rsid w:val="00A902F2"/>
    <w:rsid w:val="00A909CF"/>
    <w:rsid w:val="00A90D9A"/>
    <w:rsid w:val="00A91CB2"/>
    <w:rsid w:val="00A92AE4"/>
    <w:rsid w:val="00A93057"/>
    <w:rsid w:val="00AA06E5"/>
    <w:rsid w:val="00AA0A78"/>
    <w:rsid w:val="00AA7ADD"/>
    <w:rsid w:val="00AA7D00"/>
    <w:rsid w:val="00AA7E7D"/>
    <w:rsid w:val="00AB29D0"/>
    <w:rsid w:val="00AB37C8"/>
    <w:rsid w:val="00AB628D"/>
    <w:rsid w:val="00AB659F"/>
    <w:rsid w:val="00AC0C5B"/>
    <w:rsid w:val="00AC10C5"/>
    <w:rsid w:val="00AC1714"/>
    <w:rsid w:val="00AD0C5A"/>
    <w:rsid w:val="00AD1B24"/>
    <w:rsid w:val="00AD23C2"/>
    <w:rsid w:val="00AD31B8"/>
    <w:rsid w:val="00AE27CC"/>
    <w:rsid w:val="00AE5A7C"/>
    <w:rsid w:val="00AE79AA"/>
    <w:rsid w:val="00AF482E"/>
    <w:rsid w:val="00AF71F2"/>
    <w:rsid w:val="00AF7313"/>
    <w:rsid w:val="00AF75BD"/>
    <w:rsid w:val="00B0082D"/>
    <w:rsid w:val="00B008CC"/>
    <w:rsid w:val="00B00B91"/>
    <w:rsid w:val="00B02662"/>
    <w:rsid w:val="00B0500F"/>
    <w:rsid w:val="00B05424"/>
    <w:rsid w:val="00B059DA"/>
    <w:rsid w:val="00B06114"/>
    <w:rsid w:val="00B10304"/>
    <w:rsid w:val="00B11EE4"/>
    <w:rsid w:val="00B125F2"/>
    <w:rsid w:val="00B21BED"/>
    <w:rsid w:val="00B24C53"/>
    <w:rsid w:val="00B24F42"/>
    <w:rsid w:val="00B2617C"/>
    <w:rsid w:val="00B31BB4"/>
    <w:rsid w:val="00B34E08"/>
    <w:rsid w:val="00B36150"/>
    <w:rsid w:val="00B36FA8"/>
    <w:rsid w:val="00B37148"/>
    <w:rsid w:val="00B4135E"/>
    <w:rsid w:val="00B42261"/>
    <w:rsid w:val="00B44CD1"/>
    <w:rsid w:val="00B4517D"/>
    <w:rsid w:val="00B451EE"/>
    <w:rsid w:val="00B46FF0"/>
    <w:rsid w:val="00B472D0"/>
    <w:rsid w:val="00B52CBC"/>
    <w:rsid w:val="00B533CE"/>
    <w:rsid w:val="00B55C86"/>
    <w:rsid w:val="00B569A4"/>
    <w:rsid w:val="00B60E1D"/>
    <w:rsid w:val="00B65210"/>
    <w:rsid w:val="00B65437"/>
    <w:rsid w:val="00B73756"/>
    <w:rsid w:val="00B74DDA"/>
    <w:rsid w:val="00B754BA"/>
    <w:rsid w:val="00B75D5A"/>
    <w:rsid w:val="00B76977"/>
    <w:rsid w:val="00B772C1"/>
    <w:rsid w:val="00B777EE"/>
    <w:rsid w:val="00B77F54"/>
    <w:rsid w:val="00B80614"/>
    <w:rsid w:val="00B85E98"/>
    <w:rsid w:val="00B931A2"/>
    <w:rsid w:val="00B93728"/>
    <w:rsid w:val="00B938BF"/>
    <w:rsid w:val="00B9716A"/>
    <w:rsid w:val="00B97F68"/>
    <w:rsid w:val="00BA31E4"/>
    <w:rsid w:val="00BA3A0A"/>
    <w:rsid w:val="00BA6224"/>
    <w:rsid w:val="00BB489F"/>
    <w:rsid w:val="00BB702B"/>
    <w:rsid w:val="00BC1FD2"/>
    <w:rsid w:val="00BC3416"/>
    <w:rsid w:val="00BC43F8"/>
    <w:rsid w:val="00BC51B1"/>
    <w:rsid w:val="00BC5C63"/>
    <w:rsid w:val="00BC7503"/>
    <w:rsid w:val="00BD212D"/>
    <w:rsid w:val="00BD3B26"/>
    <w:rsid w:val="00BD4FD8"/>
    <w:rsid w:val="00BE2CFD"/>
    <w:rsid w:val="00BE2FD9"/>
    <w:rsid w:val="00BE3BF6"/>
    <w:rsid w:val="00BE543F"/>
    <w:rsid w:val="00BE5D91"/>
    <w:rsid w:val="00BE6680"/>
    <w:rsid w:val="00BE6B5F"/>
    <w:rsid w:val="00BF3A9A"/>
    <w:rsid w:val="00BF4D9C"/>
    <w:rsid w:val="00BF5BF9"/>
    <w:rsid w:val="00BF6153"/>
    <w:rsid w:val="00BF6D75"/>
    <w:rsid w:val="00C01DE0"/>
    <w:rsid w:val="00C0486E"/>
    <w:rsid w:val="00C0687D"/>
    <w:rsid w:val="00C11892"/>
    <w:rsid w:val="00C135D5"/>
    <w:rsid w:val="00C13D71"/>
    <w:rsid w:val="00C1544C"/>
    <w:rsid w:val="00C15EFD"/>
    <w:rsid w:val="00C20153"/>
    <w:rsid w:val="00C21D53"/>
    <w:rsid w:val="00C22246"/>
    <w:rsid w:val="00C235A9"/>
    <w:rsid w:val="00C239E5"/>
    <w:rsid w:val="00C24EA8"/>
    <w:rsid w:val="00C24EBA"/>
    <w:rsid w:val="00C25529"/>
    <w:rsid w:val="00C260CF"/>
    <w:rsid w:val="00C264D6"/>
    <w:rsid w:val="00C26CAE"/>
    <w:rsid w:val="00C3052E"/>
    <w:rsid w:val="00C3620D"/>
    <w:rsid w:val="00C362DD"/>
    <w:rsid w:val="00C37FCB"/>
    <w:rsid w:val="00C4004E"/>
    <w:rsid w:val="00C404C0"/>
    <w:rsid w:val="00C4061B"/>
    <w:rsid w:val="00C43550"/>
    <w:rsid w:val="00C43E2E"/>
    <w:rsid w:val="00C44591"/>
    <w:rsid w:val="00C45914"/>
    <w:rsid w:val="00C50148"/>
    <w:rsid w:val="00C51D2E"/>
    <w:rsid w:val="00C51DCC"/>
    <w:rsid w:val="00C53681"/>
    <w:rsid w:val="00C548C3"/>
    <w:rsid w:val="00C6375D"/>
    <w:rsid w:val="00C639EE"/>
    <w:rsid w:val="00C64022"/>
    <w:rsid w:val="00C65612"/>
    <w:rsid w:val="00C718A5"/>
    <w:rsid w:val="00C72342"/>
    <w:rsid w:val="00C736F6"/>
    <w:rsid w:val="00C76805"/>
    <w:rsid w:val="00C816EF"/>
    <w:rsid w:val="00C8375C"/>
    <w:rsid w:val="00C84825"/>
    <w:rsid w:val="00C869B0"/>
    <w:rsid w:val="00C91630"/>
    <w:rsid w:val="00CA52A7"/>
    <w:rsid w:val="00CA664B"/>
    <w:rsid w:val="00CB0F55"/>
    <w:rsid w:val="00CB0F79"/>
    <w:rsid w:val="00CB2372"/>
    <w:rsid w:val="00CB23BB"/>
    <w:rsid w:val="00CB23CA"/>
    <w:rsid w:val="00CB4342"/>
    <w:rsid w:val="00CB4672"/>
    <w:rsid w:val="00CB4733"/>
    <w:rsid w:val="00CB5528"/>
    <w:rsid w:val="00CB58ED"/>
    <w:rsid w:val="00CC0A28"/>
    <w:rsid w:val="00CC23E3"/>
    <w:rsid w:val="00CC41B4"/>
    <w:rsid w:val="00CC4CFC"/>
    <w:rsid w:val="00CC508B"/>
    <w:rsid w:val="00CC5586"/>
    <w:rsid w:val="00CC55EC"/>
    <w:rsid w:val="00CC5B42"/>
    <w:rsid w:val="00CC6561"/>
    <w:rsid w:val="00CD4FF1"/>
    <w:rsid w:val="00CD5FB4"/>
    <w:rsid w:val="00CD6AC9"/>
    <w:rsid w:val="00CE0615"/>
    <w:rsid w:val="00CE1A06"/>
    <w:rsid w:val="00CE4881"/>
    <w:rsid w:val="00CE56C0"/>
    <w:rsid w:val="00CE6D31"/>
    <w:rsid w:val="00CE7F48"/>
    <w:rsid w:val="00CF1DA2"/>
    <w:rsid w:val="00CF2CC9"/>
    <w:rsid w:val="00CF30C7"/>
    <w:rsid w:val="00CF3BFE"/>
    <w:rsid w:val="00CF6BA5"/>
    <w:rsid w:val="00D0131C"/>
    <w:rsid w:val="00D0171C"/>
    <w:rsid w:val="00D023B5"/>
    <w:rsid w:val="00D047F3"/>
    <w:rsid w:val="00D04888"/>
    <w:rsid w:val="00D04A17"/>
    <w:rsid w:val="00D04B4A"/>
    <w:rsid w:val="00D0533C"/>
    <w:rsid w:val="00D059F0"/>
    <w:rsid w:val="00D06C2C"/>
    <w:rsid w:val="00D07080"/>
    <w:rsid w:val="00D1029E"/>
    <w:rsid w:val="00D102D8"/>
    <w:rsid w:val="00D14674"/>
    <w:rsid w:val="00D15355"/>
    <w:rsid w:val="00D15856"/>
    <w:rsid w:val="00D15B09"/>
    <w:rsid w:val="00D1765B"/>
    <w:rsid w:val="00D225D5"/>
    <w:rsid w:val="00D2298B"/>
    <w:rsid w:val="00D22F4B"/>
    <w:rsid w:val="00D252F9"/>
    <w:rsid w:val="00D2770C"/>
    <w:rsid w:val="00D32058"/>
    <w:rsid w:val="00D32155"/>
    <w:rsid w:val="00D3334C"/>
    <w:rsid w:val="00D33990"/>
    <w:rsid w:val="00D34ACD"/>
    <w:rsid w:val="00D356FB"/>
    <w:rsid w:val="00D35707"/>
    <w:rsid w:val="00D41027"/>
    <w:rsid w:val="00D41D61"/>
    <w:rsid w:val="00D41E47"/>
    <w:rsid w:val="00D448CB"/>
    <w:rsid w:val="00D4715C"/>
    <w:rsid w:val="00D526B3"/>
    <w:rsid w:val="00D53C14"/>
    <w:rsid w:val="00D62148"/>
    <w:rsid w:val="00D64278"/>
    <w:rsid w:val="00D65077"/>
    <w:rsid w:val="00D73059"/>
    <w:rsid w:val="00D77545"/>
    <w:rsid w:val="00D80655"/>
    <w:rsid w:val="00D846B3"/>
    <w:rsid w:val="00D90F3B"/>
    <w:rsid w:val="00D92352"/>
    <w:rsid w:val="00D93208"/>
    <w:rsid w:val="00D9537A"/>
    <w:rsid w:val="00D95D7E"/>
    <w:rsid w:val="00D969EC"/>
    <w:rsid w:val="00D9701D"/>
    <w:rsid w:val="00DA2239"/>
    <w:rsid w:val="00DA4567"/>
    <w:rsid w:val="00DA5709"/>
    <w:rsid w:val="00DA654A"/>
    <w:rsid w:val="00DB3B79"/>
    <w:rsid w:val="00DC237A"/>
    <w:rsid w:val="00DC2ED4"/>
    <w:rsid w:val="00DC4475"/>
    <w:rsid w:val="00DC71A0"/>
    <w:rsid w:val="00DC757D"/>
    <w:rsid w:val="00DD5709"/>
    <w:rsid w:val="00DD5C86"/>
    <w:rsid w:val="00DE0324"/>
    <w:rsid w:val="00DE1AEC"/>
    <w:rsid w:val="00DE467C"/>
    <w:rsid w:val="00DE55C8"/>
    <w:rsid w:val="00DE5A37"/>
    <w:rsid w:val="00DF06AF"/>
    <w:rsid w:val="00DF0E70"/>
    <w:rsid w:val="00DF139E"/>
    <w:rsid w:val="00DF4621"/>
    <w:rsid w:val="00DF4CD0"/>
    <w:rsid w:val="00E00C29"/>
    <w:rsid w:val="00E00D6A"/>
    <w:rsid w:val="00E02813"/>
    <w:rsid w:val="00E056D5"/>
    <w:rsid w:val="00E1384D"/>
    <w:rsid w:val="00E14BB7"/>
    <w:rsid w:val="00E16101"/>
    <w:rsid w:val="00E26543"/>
    <w:rsid w:val="00E27635"/>
    <w:rsid w:val="00E276CA"/>
    <w:rsid w:val="00E3028F"/>
    <w:rsid w:val="00E33E5A"/>
    <w:rsid w:val="00E35760"/>
    <w:rsid w:val="00E35FE6"/>
    <w:rsid w:val="00E373A7"/>
    <w:rsid w:val="00E42370"/>
    <w:rsid w:val="00E44BE5"/>
    <w:rsid w:val="00E4505D"/>
    <w:rsid w:val="00E456FD"/>
    <w:rsid w:val="00E507CE"/>
    <w:rsid w:val="00E52B9F"/>
    <w:rsid w:val="00E541FE"/>
    <w:rsid w:val="00E5648C"/>
    <w:rsid w:val="00E5709A"/>
    <w:rsid w:val="00E61422"/>
    <w:rsid w:val="00E65073"/>
    <w:rsid w:val="00E65D15"/>
    <w:rsid w:val="00E65F1F"/>
    <w:rsid w:val="00E67101"/>
    <w:rsid w:val="00E70473"/>
    <w:rsid w:val="00E72F14"/>
    <w:rsid w:val="00E739F8"/>
    <w:rsid w:val="00E772D5"/>
    <w:rsid w:val="00E7749D"/>
    <w:rsid w:val="00E77D1D"/>
    <w:rsid w:val="00E80249"/>
    <w:rsid w:val="00E80E04"/>
    <w:rsid w:val="00E81420"/>
    <w:rsid w:val="00E82AE5"/>
    <w:rsid w:val="00E83741"/>
    <w:rsid w:val="00E85656"/>
    <w:rsid w:val="00E90C1A"/>
    <w:rsid w:val="00E9201D"/>
    <w:rsid w:val="00E942DE"/>
    <w:rsid w:val="00EA08F8"/>
    <w:rsid w:val="00EA1AF3"/>
    <w:rsid w:val="00EA2C0D"/>
    <w:rsid w:val="00EA3440"/>
    <w:rsid w:val="00EA59B9"/>
    <w:rsid w:val="00EA6603"/>
    <w:rsid w:val="00EA6871"/>
    <w:rsid w:val="00EA6CE1"/>
    <w:rsid w:val="00EB07AF"/>
    <w:rsid w:val="00EB244E"/>
    <w:rsid w:val="00EB3A0B"/>
    <w:rsid w:val="00EB3B8F"/>
    <w:rsid w:val="00EB4143"/>
    <w:rsid w:val="00EB4388"/>
    <w:rsid w:val="00EB5984"/>
    <w:rsid w:val="00EB685D"/>
    <w:rsid w:val="00EB7104"/>
    <w:rsid w:val="00EC09D8"/>
    <w:rsid w:val="00EC64E1"/>
    <w:rsid w:val="00ED0FD2"/>
    <w:rsid w:val="00ED2CE9"/>
    <w:rsid w:val="00ED3789"/>
    <w:rsid w:val="00ED5C23"/>
    <w:rsid w:val="00ED5E6B"/>
    <w:rsid w:val="00ED6FB0"/>
    <w:rsid w:val="00ED728E"/>
    <w:rsid w:val="00ED790D"/>
    <w:rsid w:val="00EE2276"/>
    <w:rsid w:val="00EE249B"/>
    <w:rsid w:val="00EE47CA"/>
    <w:rsid w:val="00EE5C6E"/>
    <w:rsid w:val="00EE74B0"/>
    <w:rsid w:val="00EF21AA"/>
    <w:rsid w:val="00EF355E"/>
    <w:rsid w:val="00EF36AA"/>
    <w:rsid w:val="00EF4708"/>
    <w:rsid w:val="00EF58FE"/>
    <w:rsid w:val="00EF6C32"/>
    <w:rsid w:val="00EF7430"/>
    <w:rsid w:val="00F0423D"/>
    <w:rsid w:val="00F0458A"/>
    <w:rsid w:val="00F074BA"/>
    <w:rsid w:val="00F1060A"/>
    <w:rsid w:val="00F12FD9"/>
    <w:rsid w:val="00F133FA"/>
    <w:rsid w:val="00F13BB2"/>
    <w:rsid w:val="00F146FF"/>
    <w:rsid w:val="00F167F8"/>
    <w:rsid w:val="00F203D8"/>
    <w:rsid w:val="00F222D6"/>
    <w:rsid w:val="00F24B36"/>
    <w:rsid w:val="00F26241"/>
    <w:rsid w:val="00F262F1"/>
    <w:rsid w:val="00F3278D"/>
    <w:rsid w:val="00F3385E"/>
    <w:rsid w:val="00F3477D"/>
    <w:rsid w:val="00F3547E"/>
    <w:rsid w:val="00F37D68"/>
    <w:rsid w:val="00F40997"/>
    <w:rsid w:val="00F411C7"/>
    <w:rsid w:val="00F42888"/>
    <w:rsid w:val="00F42FAD"/>
    <w:rsid w:val="00F46688"/>
    <w:rsid w:val="00F47CC6"/>
    <w:rsid w:val="00F52E44"/>
    <w:rsid w:val="00F55DB5"/>
    <w:rsid w:val="00F579A0"/>
    <w:rsid w:val="00F60C5C"/>
    <w:rsid w:val="00F6258E"/>
    <w:rsid w:val="00F63CE0"/>
    <w:rsid w:val="00F64B99"/>
    <w:rsid w:val="00F658AB"/>
    <w:rsid w:val="00F66184"/>
    <w:rsid w:val="00F7068E"/>
    <w:rsid w:val="00F721E8"/>
    <w:rsid w:val="00F74B48"/>
    <w:rsid w:val="00F75050"/>
    <w:rsid w:val="00F820F4"/>
    <w:rsid w:val="00F83B12"/>
    <w:rsid w:val="00F84166"/>
    <w:rsid w:val="00F86794"/>
    <w:rsid w:val="00F9055B"/>
    <w:rsid w:val="00F9255B"/>
    <w:rsid w:val="00FA03A5"/>
    <w:rsid w:val="00FA03DB"/>
    <w:rsid w:val="00FA25B1"/>
    <w:rsid w:val="00FA29AC"/>
    <w:rsid w:val="00FA29FC"/>
    <w:rsid w:val="00FA3DA1"/>
    <w:rsid w:val="00FA545F"/>
    <w:rsid w:val="00FA5B46"/>
    <w:rsid w:val="00FA5E1D"/>
    <w:rsid w:val="00FA72B2"/>
    <w:rsid w:val="00FB241B"/>
    <w:rsid w:val="00FB3B65"/>
    <w:rsid w:val="00FB432D"/>
    <w:rsid w:val="00FB44EE"/>
    <w:rsid w:val="00FB4966"/>
    <w:rsid w:val="00FB49F5"/>
    <w:rsid w:val="00FB5906"/>
    <w:rsid w:val="00FC3BF5"/>
    <w:rsid w:val="00FC4640"/>
    <w:rsid w:val="00FD03FF"/>
    <w:rsid w:val="00FD15BA"/>
    <w:rsid w:val="00FD1B62"/>
    <w:rsid w:val="00FD2746"/>
    <w:rsid w:val="00FD49BA"/>
    <w:rsid w:val="00FD4A92"/>
    <w:rsid w:val="00FD5FE8"/>
    <w:rsid w:val="00FD6AF5"/>
    <w:rsid w:val="00FD6D6A"/>
    <w:rsid w:val="00FE0C2F"/>
    <w:rsid w:val="00FE18F6"/>
    <w:rsid w:val="00FE2170"/>
    <w:rsid w:val="00FE4154"/>
    <w:rsid w:val="00FF0E3C"/>
    <w:rsid w:val="00FF468E"/>
    <w:rsid w:val="00FF6606"/>
    <w:rsid w:val="00FF6979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A80AB"/>
  <w15:docId w15:val="{0189DB9B-B839-4B1E-B038-D4927FAF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F2A"/>
    <w:pPr>
      <w:spacing w:after="6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5760"/>
    <w:pPr>
      <w:keepNext/>
      <w:numPr>
        <w:numId w:val="7"/>
      </w:numPr>
      <w:autoSpaceDE w:val="0"/>
      <w:autoSpaceDN w:val="0"/>
      <w:adjustRightInd w:val="0"/>
      <w:spacing w:before="240" w:after="120"/>
      <w:ind w:left="431" w:hanging="431"/>
      <w:jc w:val="both"/>
      <w:outlineLvl w:val="0"/>
    </w:pPr>
    <w:rPr>
      <w:rFonts w:ascii="Arial" w:eastAsia="Times New Roman" w:hAnsi="Arial" w:cs="Arial"/>
      <w:b/>
      <w:bCs/>
      <w:kern w:val="32"/>
      <w:szCs w:val="20"/>
      <w:lang w:eastAsia="pl-PL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E35760"/>
    <w:pPr>
      <w:keepNext/>
      <w:numPr>
        <w:ilvl w:val="1"/>
        <w:numId w:val="7"/>
      </w:numPr>
      <w:autoSpaceDE w:val="0"/>
      <w:autoSpaceDN w:val="0"/>
      <w:adjustRightInd w:val="0"/>
      <w:spacing w:before="240"/>
      <w:jc w:val="both"/>
      <w:outlineLvl w:val="1"/>
    </w:pPr>
    <w:rPr>
      <w:rFonts w:ascii="Arial Narrow" w:eastAsia="Times New Roman" w:hAnsi="Arial Narrow" w:cs="Arial"/>
      <w:b/>
      <w:bCs/>
      <w:iCs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5760"/>
    <w:pPr>
      <w:keepNext/>
      <w:numPr>
        <w:ilvl w:val="2"/>
        <w:numId w:val="7"/>
      </w:numPr>
      <w:autoSpaceDE w:val="0"/>
      <w:autoSpaceDN w:val="0"/>
      <w:adjustRightInd w:val="0"/>
      <w:spacing w:before="240"/>
      <w:jc w:val="both"/>
      <w:outlineLvl w:val="2"/>
    </w:pPr>
    <w:rPr>
      <w:rFonts w:ascii="Arial Narrow" w:eastAsia="Times New Roman" w:hAnsi="Arial Narrow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5760"/>
    <w:pPr>
      <w:keepNext/>
      <w:numPr>
        <w:ilvl w:val="3"/>
        <w:numId w:val="7"/>
      </w:numPr>
      <w:autoSpaceDE w:val="0"/>
      <w:autoSpaceDN w:val="0"/>
      <w:adjustRightInd w:val="0"/>
      <w:spacing w:before="120"/>
      <w:jc w:val="both"/>
      <w:outlineLvl w:val="3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5760"/>
    <w:pPr>
      <w:keepNext/>
      <w:numPr>
        <w:ilvl w:val="4"/>
        <w:numId w:val="7"/>
      </w:numPr>
      <w:autoSpaceDE w:val="0"/>
      <w:autoSpaceDN w:val="0"/>
      <w:adjustRightInd w:val="0"/>
      <w:spacing w:before="120"/>
      <w:jc w:val="both"/>
      <w:outlineLvl w:val="4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5760"/>
    <w:pPr>
      <w:keepNext/>
      <w:numPr>
        <w:ilvl w:val="5"/>
        <w:numId w:val="7"/>
      </w:numPr>
      <w:autoSpaceDE w:val="0"/>
      <w:autoSpaceDN w:val="0"/>
      <w:adjustRightInd w:val="0"/>
      <w:spacing w:before="120"/>
      <w:jc w:val="both"/>
      <w:outlineLvl w:val="5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5760"/>
    <w:pPr>
      <w:keepNext/>
      <w:numPr>
        <w:ilvl w:val="6"/>
        <w:numId w:val="7"/>
      </w:numPr>
      <w:autoSpaceDE w:val="0"/>
      <w:autoSpaceDN w:val="0"/>
      <w:adjustRightInd w:val="0"/>
      <w:spacing w:before="120"/>
      <w:jc w:val="both"/>
      <w:outlineLvl w:val="6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5760"/>
    <w:pPr>
      <w:keepNext/>
      <w:numPr>
        <w:ilvl w:val="7"/>
        <w:numId w:val="7"/>
      </w:numPr>
      <w:autoSpaceDE w:val="0"/>
      <w:autoSpaceDN w:val="0"/>
      <w:adjustRightInd w:val="0"/>
      <w:spacing w:before="120"/>
      <w:jc w:val="both"/>
      <w:outlineLvl w:val="7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35760"/>
    <w:pPr>
      <w:numPr>
        <w:ilvl w:val="8"/>
        <w:numId w:val="7"/>
      </w:numPr>
      <w:autoSpaceDE w:val="0"/>
      <w:autoSpaceDN w:val="0"/>
      <w:adjustRightInd w:val="0"/>
      <w:spacing w:before="240"/>
      <w:jc w:val="both"/>
      <w:outlineLvl w:val="8"/>
    </w:pPr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"/>
    <w:basedOn w:val="Normalny"/>
    <w:link w:val="AkapitzlistZnak"/>
    <w:qFormat/>
    <w:rsid w:val="006D7463"/>
    <w:pPr>
      <w:numPr>
        <w:ilvl w:val="2"/>
        <w:numId w:val="8"/>
      </w:numPr>
      <w:jc w:val="both"/>
    </w:pPr>
    <w:rPr>
      <w:rFonts w:cs="Times New Roman"/>
      <w:color w:val="000000" w:themeColor="text1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347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7D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7D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D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D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E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5E7D94"/>
    <w:rPr>
      <w:rFonts w:cs="Times New Roman"/>
      <w:color w:val="0000FF"/>
      <w:u w:val="single"/>
    </w:rPr>
  </w:style>
  <w:style w:type="numbering" w:customStyle="1" w:styleId="ImportedStyle2">
    <w:name w:val="Imported Style 2"/>
    <w:rsid w:val="005E7D94"/>
    <w:pPr>
      <w:numPr>
        <w:numId w:val="3"/>
      </w:numPr>
    </w:pPr>
  </w:style>
  <w:style w:type="character" w:customStyle="1" w:styleId="AkapitzlistZnak">
    <w:name w:val="Akapit z listą Znak"/>
    <w:aliases w:val="L1 Znak,Numerowanie Znak,Akapit z listą5 Znak,List Paragraph Znak"/>
    <w:link w:val="Akapitzlist"/>
    <w:locked/>
    <w:rsid w:val="006D7463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7D9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E7D94"/>
  </w:style>
  <w:style w:type="paragraph" w:styleId="Stopka">
    <w:name w:val="footer"/>
    <w:basedOn w:val="Normalny"/>
    <w:link w:val="StopkaZnak"/>
    <w:uiPriority w:val="99"/>
    <w:unhideWhenUsed/>
    <w:rsid w:val="005E7D9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E7D94"/>
  </w:style>
  <w:style w:type="paragraph" w:styleId="Poprawka">
    <w:name w:val="Revision"/>
    <w:hidden/>
    <w:uiPriority w:val="99"/>
    <w:semiHidden/>
    <w:rsid w:val="00B97F68"/>
    <w:pPr>
      <w:spacing w:after="0" w:line="240" w:lineRule="auto"/>
    </w:pPr>
  </w:style>
  <w:style w:type="paragraph" w:customStyle="1" w:styleId="Style5">
    <w:name w:val="Style5"/>
    <w:basedOn w:val="Normalny"/>
    <w:uiPriority w:val="99"/>
    <w:rsid w:val="00A9305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 w:cs="Times New Roman"/>
      <w:szCs w:val="24"/>
      <w:lang w:eastAsia="pl-PL"/>
    </w:rPr>
  </w:style>
  <w:style w:type="character" w:customStyle="1" w:styleId="FontStyle34">
    <w:name w:val="Font Style34"/>
    <w:uiPriority w:val="99"/>
    <w:rsid w:val="00A93057"/>
    <w:rPr>
      <w:rFonts w:ascii="Times New Roman" w:hAnsi="Times New Roman" w:cs="Times New Roman" w:hint="default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C41B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st">
    <w:name w:val="st"/>
    <w:basedOn w:val="Domylnaczcionkaakapitu"/>
    <w:rsid w:val="00EA6CE1"/>
  </w:style>
  <w:style w:type="character" w:styleId="Uwydatnienie">
    <w:name w:val="Emphasis"/>
    <w:basedOn w:val="Domylnaczcionkaakapitu"/>
    <w:uiPriority w:val="20"/>
    <w:qFormat/>
    <w:rsid w:val="00EA6CE1"/>
    <w:rPr>
      <w:i/>
      <w:iCs/>
    </w:rPr>
  </w:style>
  <w:style w:type="paragraph" w:customStyle="1" w:styleId="Kolorowalistaakcent11">
    <w:name w:val="Kolorowa lista — akcent 11"/>
    <w:basedOn w:val="Normalny"/>
    <w:uiPriority w:val="34"/>
    <w:qFormat/>
    <w:rsid w:val="003022CD"/>
    <w:pPr>
      <w:spacing w:after="0"/>
      <w:ind w:left="720"/>
      <w:contextualSpacing/>
    </w:pPr>
    <w:rPr>
      <w:rFonts w:ascii="Cambria" w:eastAsia="MS Mincho" w:hAnsi="Cambria" w:cs="Times New Roman"/>
      <w:szCs w:val="24"/>
      <w:lang w:eastAsia="pl-PL"/>
    </w:rPr>
  </w:style>
  <w:style w:type="paragraph" w:customStyle="1" w:styleId="Default">
    <w:name w:val="Default"/>
    <w:rsid w:val="00B42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E35760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rsid w:val="00E35760"/>
    <w:rPr>
      <w:rFonts w:ascii="Arial Narrow" w:eastAsia="Times New Roman" w:hAnsi="Arial Narrow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35760"/>
    <w:rPr>
      <w:rFonts w:ascii="Arial Narrow" w:eastAsia="Times New Roman" w:hAnsi="Arial Narrow" w:cs="Arial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35760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customStyle="1" w:styleId="Standard">
    <w:name w:val="Standard"/>
    <w:rsid w:val="002C2395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rsid w:val="008B2CEA"/>
    <w:pPr>
      <w:numPr>
        <w:numId w:val="16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48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48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48A"/>
    <w:rPr>
      <w:vertAlign w:val="superscript"/>
    </w:rPr>
  </w:style>
  <w:style w:type="paragraph" w:customStyle="1" w:styleId="mcntmsonormal">
    <w:name w:val="mcntmsonormal"/>
    <w:basedOn w:val="Normalny"/>
    <w:rsid w:val="00916DA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ZnakZnak3">
    <w:name w:val="Znak Znak3"/>
    <w:basedOn w:val="Normalny"/>
    <w:rsid w:val="00916DA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16DA4"/>
    <w:pPr>
      <w:spacing w:after="0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6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80614"/>
    <w:pPr>
      <w:spacing w:after="0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0614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5F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25F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25F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2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is.gov.pl/strony/o-programie/promocja/zasady-promocji-i-oznakowania-projektow-w-programie-1/zasady-promocji-i-oznakowania-projektow-w-programie-umowy-podpisane-od-1-stycznia-2018-rok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lejoweabc.pl/identyfikacja-wizualn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E76A-8C30-4469-82D6-270D71B0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12995</Words>
  <Characters>77971</Characters>
  <Application>Microsoft Office Word</Application>
  <DocSecurity>0</DocSecurity>
  <Lines>649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Korsak</dc:creator>
  <cp:lastModifiedBy>Adam Szymański</cp:lastModifiedBy>
  <cp:revision>3</cp:revision>
  <cp:lastPrinted>2018-02-22T16:01:00Z</cp:lastPrinted>
  <dcterms:created xsi:type="dcterms:W3CDTF">2018-06-26T12:35:00Z</dcterms:created>
  <dcterms:modified xsi:type="dcterms:W3CDTF">2018-06-26T12:38:00Z</dcterms:modified>
</cp:coreProperties>
</file>